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5521" w:rsidRPr="009B6A29" w:rsidRDefault="00DF5521" w:rsidP="00DF5521">
      <w:pPr>
        <w:spacing w:after="0" w:line="240" w:lineRule="auto"/>
        <w:jc w:val="center"/>
        <w:rPr>
          <w:rFonts w:ascii="Times New Roman" w:hAnsi="Times New Roman"/>
          <w:sz w:val="26"/>
          <w:szCs w:val="26"/>
        </w:rPr>
      </w:pPr>
      <w:r w:rsidRPr="009B6A29">
        <w:rPr>
          <w:rFonts w:ascii="Times New Roman" w:hAnsi="Times New Roman"/>
          <w:b/>
          <w:noProof/>
          <w:sz w:val="26"/>
          <w:szCs w:val="26"/>
        </w:rPr>
        <w:drawing>
          <wp:inline distT="0" distB="0" distL="0" distR="0">
            <wp:extent cx="564515" cy="715645"/>
            <wp:effectExtent l="19050" t="0" r="698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cstate="print"/>
                    <a:srcRect/>
                    <a:stretch>
                      <a:fillRect/>
                    </a:stretch>
                  </pic:blipFill>
                  <pic:spPr bwMode="auto">
                    <a:xfrm>
                      <a:off x="0" y="0"/>
                      <a:ext cx="564515" cy="715645"/>
                    </a:xfrm>
                    <a:prstGeom prst="rect">
                      <a:avLst/>
                    </a:prstGeom>
                    <a:noFill/>
                    <a:ln w="9525">
                      <a:noFill/>
                      <a:miter lim="800000"/>
                      <a:headEnd/>
                      <a:tailEnd/>
                    </a:ln>
                  </pic:spPr>
                </pic:pic>
              </a:graphicData>
            </a:graphic>
          </wp:inline>
        </w:drawing>
      </w:r>
    </w:p>
    <w:p w:rsidR="00DF5521" w:rsidRPr="009B6A29" w:rsidRDefault="00DF5521" w:rsidP="00DF55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b/>
          <w:kern w:val="36"/>
          <w:sz w:val="26"/>
          <w:szCs w:val="26"/>
        </w:rPr>
      </w:pPr>
    </w:p>
    <w:p w:rsidR="00DF5521" w:rsidRPr="009B6A29" w:rsidRDefault="00DF5521" w:rsidP="00DF55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kern w:val="36"/>
          <w:sz w:val="26"/>
          <w:szCs w:val="26"/>
        </w:rPr>
      </w:pPr>
      <w:r w:rsidRPr="009B6A29">
        <w:rPr>
          <w:rFonts w:ascii="Times New Roman" w:hAnsi="Times New Roman"/>
          <w:b/>
          <w:kern w:val="36"/>
          <w:sz w:val="26"/>
          <w:szCs w:val="26"/>
        </w:rPr>
        <w:t>АДМИНИСТРАЦИЯ УСТЬ-КУБИНСКОГО</w:t>
      </w:r>
    </w:p>
    <w:p w:rsidR="00DF5521" w:rsidRPr="009B6A29" w:rsidRDefault="00DF5521" w:rsidP="00DF55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kern w:val="36"/>
          <w:sz w:val="26"/>
          <w:szCs w:val="26"/>
        </w:rPr>
      </w:pPr>
      <w:r w:rsidRPr="009B6A29">
        <w:rPr>
          <w:rFonts w:ascii="Times New Roman" w:hAnsi="Times New Roman"/>
          <w:b/>
          <w:kern w:val="36"/>
          <w:sz w:val="26"/>
          <w:szCs w:val="26"/>
        </w:rPr>
        <w:t>МУНИЦИПАЛЬНОГО ОКРУГА</w:t>
      </w:r>
    </w:p>
    <w:p w:rsidR="00DF5521" w:rsidRPr="009B6A29" w:rsidRDefault="00DF5521" w:rsidP="00DF55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kern w:val="36"/>
          <w:sz w:val="26"/>
          <w:szCs w:val="26"/>
        </w:rPr>
      </w:pPr>
    </w:p>
    <w:p w:rsidR="00DF5521" w:rsidRPr="009B6A29" w:rsidRDefault="00DF5521" w:rsidP="00DF55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kern w:val="36"/>
          <w:sz w:val="26"/>
          <w:szCs w:val="26"/>
        </w:rPr>
      </w:pPr>
      <w:r w:rsidRPr="009B6A29">
        <w:rPr>
          <w:rFonts w:ascii="Times New Roman" w:hAnsi="Times New Roman"/>
          <w:b/>
          <w:kern w:val="36"/>
          <w:sz w:val="26"/>
          <w:szCs w:val="26"/>
        </w:rPr>
        <w:t>ПОСТАНОВЛЕНИЕ</w:t>
      </w:r>
    </w:p>
    <w:p w:rsidR="00DF5521" w:rsidRPr="009B6A29" w:rsidRDefault="00DF5521" w:rsidP="00DF55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kern w:val="36"/>
          <w:sz w:val="26"/>
          <w:szCs w:val="26"/>
        </w:rPr>
      </w:pPr>
    </w:p>
    <w:p w:rsidR="00DF5521" w:rsidRPr="009B6A29" w:rsidRDefault="00DF5521" w:rsidP="00DF55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kern w:val="36"/>
          <w:sz w:val="26"/>
          <w:szCs w:val="26"/>
        </w:rPr>
      </w:pPr>
      <w:r w:rsidRPr="009B6A29">
        <w:rPr>
          <w:rFonts w:ascii="Times New Roman" w:hAnsi="Times New Roman"/>
          <w:kern w:val="36"/>
          <w:sz w:val="26"/>
          <w:szCs w:val="26"/>
        </w:rPr>
        <w:t>с. Устье</w:t>
      </w:r>
    </w:p>
    <w:p w:rsidR="00DF5521" w:rsidRPr="009B6A29" w:rsidRDefault="00DF5521" w:rsidP="00DF55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kern w:val="36"/>
          <w:sz w:val="26"/>
          <w:szCs w:val="26"/>
        </w:rPr>
      </w:pPr>
    </w:p>
    <w:p w:rsidR="00DF5521" w:rsidRPr="009B6A29" w:rsidRDefault="00DF5521" w:rsidP="00DF55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6"/>
          <w:szCs w:val="26"/>
        </w:rPr>
      </w:pPr>
      <w:r w:rsidRPr="009B6A29">
        <w:rPr>
          <w:rFonts w:ascii="Times New Roman" w:hAnsi="Times New Roman"/>
          <w:sz w:val="26"/>
          <w:szCs w:val="26"/>
        </w:rPr>
        <w:t>от</w:t>
      </w:r>
      <w:r w:rsidR="00C73072">
        <w:rPr>
          <w:rFonts w:ascii="Times New Roman" w:hAnsi="Times New Roman"/>
          <w:sz w:val="26"/>
          <w:szCs w:val="26"/>
        </w:rPr>
        <w:t xml:space="preserve"> 14.03.2023                                                                                                   № 436</w:t>
      </w:r>
      <w:r w:rsidRPr="009B6A29">
        <w:rPr>
          <w:rFonts w:ascii="Times New Roman" w:hAnsi="Times New Roman"/>
          <w:sz w:val="26"/>
          <w:szCs w:val="26"/>
        </w:rPr>
        <w:t xml:space="preserve">                                                                                                                          </w:t>
      </w:r>
    </w:p>
    <w:p w:rsidR="00DF5521" w:rsidRPr="009B6A29" w:rsidRDefault="00DF5521" w:rsidP="00DF55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6"/>
          <w:szCs w:val="26"/>
        </w:rPr>
      </w:pPr>
    </w:p>
    <w:p w:rsidR="00DF5521" w:rsidRPr="009B6A29" w:rsidRDefault="00DF5521" w:rsidP="00DF5521">
      <w:pPr>
        <w:shd w:val="clear" w:color="auto" w:fill="FFFFFF"/>
        <w:spacing w:after="0" w:line="240" w:lineRule="auto"/>
        <w:jc w:val="center"/>
        <w:rPr>
          <w:rFonts w:ascii="Times New Roman" w:hAnsi="Times New Roman"/>
          <w:sz w:val="26"/>
          <w:szCs w:val="26"/>
        </w:rPr>
      </w:pPr>
      <w:r w:rsidRPr="009B6A29">
        <w:rPr>
          <w:rFonts w:ascii="Times New Roman" w:hAnsi="Times New Roman"/>
          <w:sz w:val="26"/>
          <w:szCs w:val="26"/>
        </w:rPr>
        <w:t>Об утверждении административного регламента предоставления муниципальной услуги по принятию решения о подготовке и утверждению документации по планировке территории</w:t>
      </w:r>
      <w:r w:rsidRPr="009B6A29">
        <w:rPr>
          <w:rFonts w:ascii="Times New Roman" w:hAnsi="Times New Roman"/>
          <w:spacing w:val="-4"/>
          <w:sz w:val="26"/>
          <w:szCs w:val="26"/>
        </w:rPr>
        <w:t> </w:t>
      </w:r>
    </w:p>
    <w:p w:rsidR="00DF5521" w:rsidRPr="009B6A29" w:rsidRDefault="00DF5521" w:rsidP="00DF552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6"/>
          <w:szCs w:val="26"/>
        </w:rPr>
      </w:pPr>
      <w:r w:rsidRPr="009B6A29">
        <w:rPr>
          <w:rFonts w:ascii="Times New Roman" w:hAnsi="Times New Roman"/>
          <w:sz w:val="26"/>
          <w:szCs w:val="26"/>
        </w:rPr>
        <w:t xml:space="preserve">               </w:t>
      </w:r>
    </w:p>
    <w:p w:rsidR="00DF5521" w:rsidRPr="009B6A29" w:rsidRDefault="00DF5521" w:rsidP="00DF55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6"/>
          <w:szCs w:val="26"/>
        </w:rPr>
      </w:pPr>
      <w:r w:rsidRPr="009B6A29">
        <w:rPr>
          <w:rFonts w:ascii="Times New Roman" w:hAnsi="Times New Roman"/>
          <w:sz w:val="26"/>
          <w:szCs w:val="26"/>
        </w:rPr>
        <w:tab/>
        <w:t>В соответствии с Федеральным законом от 27 июля 2010 года № 210-ФЗ «Об организации предоставления государственных и муниципальных услуг», Порядком разработки и утверждения административных регламентов предоставления муниципальных услуг администрацией округа, утвержденным постановлением администрации округа от 9 января 2023 года № 36, ст. 42 Устава округа администрация округа</w:t>
      </w:r>
    </w:p>
    <w:p w:rsidR="00DF5521" w:rsidRPr="009B6A29" w:rsidRDefault="00DF5521" w:rsidP="00DF55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6"/>
          <w:szCs w:val="26"/>
        </w:rPr>
      </w:pPr>
      <w:r w:rsidRPr="009B6A29">
        <w:rPr>
          <w:rFonts w:ascii="Times New Roman" w:hAnsi="Times New Roman"/>
          <w:b/>
          <w:sz w:val="26"/>
          <w:szCs w:val="26"/>
        </w:rPr>
        <w:t>ПОСТАНОВЛЯЕТ:</w:t>
      </w:r>
    </w:p>
    <w:p w:rsidR="00DF5521" w:rsidRPr="009B6A29" w:rsidRDefault="00DF5521" w:rsidP="00DF5521">
      <w:pPr>
        <w:shd w:val="clear" w:color="auto" w:fill="FFFFFF"/>
        <w:spacing w:after="0" w:line="240" w:lineRule="auto"/>
        <w:jc w:val="both"/>
        <w:rPr>
          <w:rFonts w:ascii="Times New Roman" w:hAnsi="Times New Roman"/>
          <w:sz w:val="26"/>
          <w:szCs w:val="26"/>
        </w:rPr>
      </w:pPr>
      <w:r w:rsidRPr="009B6A29">
        <w:rPr>
          <w:rFonts w:ascii="Times New Roman" w:hAnsi="Times New Roman"/>
          <w:sz w:val="26"/>
          <w:szCs w:val="26"/>
        </w:rPr>
        <w:t xml:space="preserve">         1. Утвердить прилагаемый административный регламент предоставления муниципальной услуги по принятию решения о подготовке и утверждению документации по планировке территории</w:t>
      </w:r>
      <w:r w:rsidRPr="009B6A29">
        <w:rPr>
          <w:rFonts w:ascii="Times New Roman" w:hAnsi="Times New Roman"/>
          <w:spacing w:val="-4"/>
          <w:sz w:val="26"/>
          <w:szCs w:val="26"/>
        </w:rPr>
        <w:t> </w:t>
      </w:r>
      <w:r w:rsidRPr="009B6A29">
        <w:rPr>
          <w:rFonts w:ascii="Times New Roman" w:hAnsi="Times New Roman"/>
          <w:sz w:val="26"/>
          <w:szCs w:val="26"/>
        </w:rPr>
        <w:t>.</w:t>
      </w:r>
    </w:p>
    <w:p w:rsidR="00DF5521" w:rsidRPr="009B6A29" w:rsidRDefault="00DF5521" w:rsidP="00DF5521">
      <w:pPr>
        <w:pStyle w:val="a9"/>
        <w:spacing w:after="0" w:line="240" w:lineRule="auto"/>
        <w:ind w:left="0"/>
        <w:jc w:val="both"/>
        <w:rPr>
          <w:rFonts w:ascii="Times New Roman" w:hAnsi="Times New Roman"/>
          <w:sz w:val="26"/>
          <w:szCs w:val="26"/>
        </w:rPr>
      </w:pPr>
      <w:r w:rsidRPr="009B6A29">
        <w:rPr>
          <w:rFonts w:ascii="Times New Roman" w:hAnsi="Times New Roman"/>
          <w:sz w:val="26"/>
          <w:szCs w:val="26"/>
        </w:rPr>
        <w:t xml:space="preserve">         2. Признать утратившим силу постановление администрации </w:t>
      </w:r>
      <w:proofErr w:type="spellStart"/>
      <w:r w:rsidRPr="009B6A29">
        <w:rPr>
          <w:rFonts w:ascii="Times New Roman" w:hAnsi="Times New Roman"/>
          <w:sz w:val="26"/>
          <w:szCs w:val="26"/>
        </w:rPr>
        <w:t>Усть</w:t>
      </w:r>
      <w:proofErr w:type="spellEnd"/>
      <w:r w:rsidRPr="009B6A29">
        <w:rPr>
          <w:rFonts w:ascii="Times New Roman" w:hAnsi="Times New Roman"/>
          <w:sz w:val="26"/>
          <w:szCs w:val="26"/>
        </w:rPr>
        <w:t xml:space="preserve"> – Кубинского муниципального района от 30 июня 2022 года  № 579 «Об утверждении административного регламента предоставления муниципальной услуги по принятию решения о подготовке и утверждению документации по планировке территории».</w:t>
      </w:r>
    </w:p>
    <w:p w:rsidR="00DF5521" w:rsidRPr="009B6A29" w:rsidRDefault="00DF5521" w:rsidP="00DF5521">
      <w:pPr>
        <w:spacing w:after="0" w:line="240" w:lineRule="auto"/>
        <w:ind w:firstLine="567"/>
        <w:jc w:val="both"/>
        <w:rPr>
          <w:rFonts w:ascii="Times New Roman" w:hAnsi="Times New Roman"/>
          <w:sz w:val="26"/>
          <w:szCs w:val="26"/>
        </w:rPr>
      </w:pPr>
      <w:r w:rsidRPr="009B6A29">
        <w:rPr>
          <w:rFonts w:ascii="Times New Roman" w:hAnsi="Times New Roman"/>
          <w:sz w:val="26"/>
          <w:szCs w:val="26"/>
        </w:rPr>
        <w:t>3. Настоящее постановление вступает в силу со дня его подписания, подлежит обнародованию и распространяется на правоотношения, возникшие с 1 января 2023 года.</w:t>
      </w:r>
    </w:p>
    <w:p w:rsidR="00DF5521" w:rsidRPr="009B6A29" w:rsidRDefault="00DF5521" w:rsidP="00DF5521">
      <w:pPr>
        <w:spacing w:after="0" w:line="240" w:lineRule="auto"/>
        <w:ind w:firstLine="709"/>
        <w:jc w:val="both"/>
        <w:rPr>
          <w:rFonts w:ascii="Times New Roman" w:hAnsi="Times New Roman"/>
          <w:sz w:val="26"/>
          <w:szCs w:val="26"/>
        </w:rPr>
      </w:pPr>
    </w:p>
    <w:p w:rsidR="00DF5521" w:rsidRPr="009B6A29" w:rsidRDefault="00DF5521" w:rsidP="00DF5521">
      <w:pPr>
        <w:spacing w:after="0" w:line="240" w:lineRule="auto"/>
        <w:jc w:val="both"/>
        <w:rPr>
          <w:rFonts w:ascii="Times New Roman" w:hAnsi="Times New Roman"/>
          <w:sz w:val="26"/>
          <w:szCs w:val="26"/>
        </w:rPr>
      </w:pPr>
    </w:p>
    <w:p w:rsidR="00DF5521" w:rsidRPr="009B6A29" w:rsidRDefault="00DF5521" w:rsidP="00DF5521">
      <w:pPr>
        <w:tabs>
          <w:tab w:val="center" w:pos="5046"/>
          <w:tab w:val="right" w:pos="10092"/>
        </w:tabs>
        <w:spacing w:after="0" w:line="240" w:lineRule="auto"/>
        <w:jc w:val="both"/>
        <w:rPr>
          <w:rFonts w:ascii="Times New Roman" w:hAnsi="Times New Roman"/>
          <w:sz w:val="26"/>
          <w:szCs w:val="26"/>
        </w:rPr>
      </w:pPr>
      <w:r w:rsidRPr="009B6A29">
        <w:rPr>
          <w:rFonts w:ascii="Times New Roman" w:hAnsi="Times New Roman"/>
          <w:sz w:val="26"/>
          <w:szCs w:val="26"/>
        </w:rPr>
        <w:t>Глава округа                                                                                                    И.В. Быков</w:t>
      </w:r>
    </w:p>
    <w:p w:rsidR="00DF5521" w:rsidRPr="009B6A29" w:rsidRDefault="00DF5521" w:rsidP="00DF5521">
      <w:pPr>
        <w:spacing w:line="240" w:lineRule="auto"/>
        <w:rPr>
          <w:rFonts w:ascii="Times New Roman" w:hAnsi="Times New Roman"/>
          <w:sz w:val="28"/>
          <w:szCs w:val="28"/>
        </w:rPr>
      </w:pPr>
      <w:r w:rsidRPr="009B6A29">
        <w:rPr>
          <w:rFonts w:ascii="Times New Roman" w:hAnsi="Times New Roman"/>
          <w:sz w:val="28"/>
          <w:szCs w:val="28"/>
        </w:rPr>
        <w:tab/>
      </w:r>
    </w:p>
    <w:p w:rsidR="00DF5521" w:rsidRPr="009B6A29" w:rsidRDefault="00DF5521" w:rsidP="00DF5521">
      <w:pPr>
        <w:spacing w:line="240" w:lineRule="auto"/>
        <w:rPr>
          <w:rFonts w:ascii="Times New Roman" w:hAnsi="Times New Roman"/>
          <w:sz w:val="26"/>
          <w:szCs w:val="26"/>
        </w:rPr>
      </w:pPr>
    </w:p>
    <w:p w:rsidR="00DF5521" w:rsidRPr="009B6A29" w:rsidRDefault="00DF5521" w:rsidP="00DF5521">
      <w:pPr>
        <w:pStyle w:val="ConsPlusNormal"/>
        <w:widowControl/>
        <w:jc w:val="right"/>
        <w:rPr>
          <w:rStyle w:val="30"/>
          <w:b w:val="0"/>
        </w:rPr>
      </w:pPr>
    </w:p>
    <w:p w:rsidR="00DF5521" w:rsidRPr="009B6A29" w:rsidRDefault="00DF5521" w:rsidP="00DF5521">
      <w:pPr>
        <w:pStyle w:val="ConsPlusNormal"/>
        <w:widowControl/>
        <w:jc w:val="right"/>
        <w:rPr>
          <w:rStyle w:val="30"/>
          <w:b w:val="0"/>
        </w:rPr>
      </w:pPr>
    </w:p>
    <w:p w:rsidR="00DF5521" w:rsidRPr="009B6A29" w:rsidRDefault="00DF5521" w:rsidP="00DF5521">
      <w:pPr>
        <w:pStyle w:val="ConsPlusNormal"/>
        <w:widowControl/>
        <w:jc w:val="right"/>
        <w:rPr>
          <w:rStyle w:val="30"/>
          <w:b w:val="0"/>
        </w:rPr>
      </w:pPr>
    </w:p>
    <w:p w:rsidR="00DF5521" w:rsidRPr="009B6A29" w:rsidRDefault="00DF5521" w:rsidP="00DF5521">
      <w:pPr>
        <w:pStyle w:val="ConsPlusNormal"/>
        <w:widowControl/>
        <w:jc w:val="right"/>
        <w:rPr>
          <w:rStyle w:val="30"/>
          <w:b w:val="0"/>
        </w:rPr>
      </w:pPr>
    </w:p>
    <w:p w:rsidR="00DF5521" w:rsidRPr="009B6A29" w:rsidRDefault="00DF5521" w:rsidP="00DF5521">
      <w:pPr>
        <w:pStyle w:val="ConsPlusNormal"/>
        <w:widowControl/>
        <w:jc w:val="right"/>
        <w:rPr>
          <w:rStyle w:val="30"/>
          <w:b w:val="0"/>
          <w:bCs w:val="0"/>
        </w:rPr>
      </w:pPr>
      <w:r w:rsidRPr="009B6A29">
        <w:rPr>
          <w:rStyle w:val="30"/>
          <w:b w:val="0"/>
        </w:rPr>
        <w:lastRenderedPageBreak/>
        <w:t xml:space="preserve">Утвержден </w:t>
      </w:r>
    </w:p>
    <w:p w:rsidR="00DF5521" w:rsidRPr="009B6A29" w:rsidRDefault="00DF5521" w:rsidP="00DF5521">
      <w:pPr>
        <w:pStyle w:val="ConsPlusNormal"/>
        <w:widowControl/>
        <w:jc w:val="right"/>
        <w:rPr>
          <w:rStyle w:val="30"/>
          <w:b w:val="0"/>
          <w:bCs w:val="0"/>
        </w:rPr>
      </w:pPr>
      <w:r w:rsidRPr="009B6A29">
        <w:rPr>
          <w:rStyle w:val="30"/>
          <w:b w:val="0"/>
        </w:rPr>
        <w:t xml:space="preserve">постановлением администрации </w:t>
      </w:r>
    </w:p>
    <w:p w:rsidR="00DF5521" w:rsidRPr="009B6A29" w:rsidRDefault="00C73072" w:rsidP="00DF5521">
      <w:pPr>
        <w:spacing w:after="0" w:line="240" w:lineRule="auto"/>
        <w:jc w:val="right"/>
        <w:rPr>
          <w:rStyle w:val="30"/>
          <w:rFonts w:ascii="Times New Roman" w:hAnsi="Times New Roman"/>
          <w:b w:val="0"/>
        </w:rPr>
      </w:pPr>
      <w:r>
        <w:rPr>
          <w:rStyle w:val="30"/>
          <w:rFonts w:ascii="Times New Roman" w:hAnsi="Times New Roman"/>
          <w:b w:val="0"/>
        </w:rPr>
        <w:t>округа от 14.03.2023 № 436</w:t>
      </w:r>
    </w:p>
    <w:p w:rsidR="00DF5521" w:rsidRPr="009B6A29" w:rsidRDefault="00DF5521" w:rsidP="00DF5521">
      <w:pPr>
        <w:spacing w:after="0" w:line="240" w:lineRule="auto"/>
        <w:jc w:val="right"/>
        <w:rPr>
          <w:rFonts w:ascii="Times New Roman" w:hAnsi="Times New Roman"/>
          <w:b/>
          <w:sz w:val="26"/>
          <w:szCs w:val="26"/>
        </w:rPr>
      </w:pPr>
      <w:r w:rsidRPr="009B6A29">
        <w:rPr>
          <w:rStyle w:val="30"/>
          <w:rFonts w:ascii="Times New Roman" w:hAnsi="Times New Roman"/>
          <w:b w:val="0"/>
        </w:rPr>
        <w:t>(приложение)</w:t>
      </w:r>
    </w:p>
    <w:p w:rsidR="00DF5521" w:rsidRPr="009B6A29" w:rsidRDefault="00DF5521" w:rsidP="00DF5521">
      <w:pPr>
        <w:shd w:val="clear" w:color="auto" w:fill="FFFFFF"/>
        <w:spacing w:after="0" w:line="240" w:lineRule="auto"/>
        <w:jc w:val="center"/>
        <w:rPr>
          <w:rFonts w:ascii="Times New Roman" w:hAnsi="Times New Roman"/>
          <w:sz w:val="26"/>
          <w:szCs w:val="26"/>
        </w:rPr>
      </w:pPr>
      <w:r w:rsidRPr="009B6A29">
        <w:rPr>
          <w:rFonts w:ascii="Times New Roman" w:hAnsi="Times New Roman"/>
          <w:sz w:val="26"/>
          <w:szCs w:val="26"/>
        </w:rPr>
        <w:t>Административный регламент</w:t>
      </w:r>
    </w:p>
    <w:p w:rsidR="00DF5521" w:rsidRPr="009B6A29" w:rsidRDefault="00DF5521" w:rsidP="00DF5521">
      <w:pPr>
        <w:shd w:val="clear" w:color="auto" w:fill="FFFFFF"/>
        <w:spacing w:after="0" w:line="240" w:lineRule="auto"/>
        <w:jc w:val="center"/>
        <w:rPr>
          <w:rFonts w:ascii="Times New Roman" w:hAnsi="Times New Roman"/>
          <w:spacing w:val="-4"/>
          <w:sz w:val="26"/>
          <w:szCs w:val="26"/>
        </w:rPr>
      </w:pPr>
      <w:r w:rsidRPr="009B6A29">
        <w:rPr>
          <w:rFonts w:ascii="Times New Roman" w:hAnsi="Times New Roman"/>
          <w:sz w:val="26"/>
          <w:szCs w:val="26"/>
        </w:rPr>
        <w:t>предоставления муниципальной услуги</w:t>
      </w:r>
      <w:r w:rsidRPr="009B6A29">
        <w:rPr>
          <w:rFonts w:ascii="Times New Roman" w:hAnsi="Times New Roman"/>
          <w:spacing w:val="-4"/>
          <w:sz w:val="26"/>
          <w:szCs w:val="26"/>
        </w:rPr>
        <w:t> по </w:t>
      </w:r>
      <w:r w:rsidRPr="009B6A29">
        <w:rPr>
          <w:rFonts w:ascii="Times New Roman" w:hAnsi="Times New Roman"/>
          <w:sz w:val="26"/>
          <w:szCs w:val="26"/>
        </w:rPr>
        <w:t>принятию решения о подготовке и утверждению документации по планировке территории</w:t>
      </w:r>
      <w:r w:rsidRPr="009B6A29">
        <w:rPr>
          <w:rFonts w:ascii="Times New Roman" w:hAnsi="Times New Roman"/>
          <w:spacing w:val="-4"/>
          <w:sz w:val="26"/>
          <w:szCs w:val="26"/>
        </w:rPr>
        <w:t> </w:t>
      </w:r>
    </w:p>
    <w:p w:rsidR="00DF5521" w:rsidRPr="009B6A29" w:rsidRDefault="00DF5521" w:rsidP="00DF5521">
      <w:pPr>
        <w:shd w:val="clear" w:color="auto" w:fill="FFFFFF"/>
        <w:spacing w:after="0" w:line="240" w:lineRule="auto"/>
        <w:jc w:val="center"/>
        <w:rPr>
          <w:rFonts w:ascii="Times New Roman" w:hAnsi="Times New Roman"/>
          <w:sz w:val="26"/>
          <w:szCs w:val="26"/>
        </w:rPr>
      </w:pPr>
    </w:p>
    <w:p w:rsidR="00DF5521" w:rsidRPr="009B6A29" w:rsidRDefault="00DF5521" w:rsidP="00DF5521">
      <w:pPr>
        <w:shd w:val="clear" w:color="auto" w:fill="FFFFFF"/>
        <w:spacing w:after="0" w:line="240" w:lineRule="auto"/>
        <w:jc w:val="center"/>
        <w:rPr>
          <w:rFonts w:ascii="Times New Roman" w:hAnsi="Times New Roman"/>
          <w:sz w:val="26"/>
          <w:szCs w:val="26"/>
        </w:rPr>
      </w:pPr>
      <w:r w:rsidRPr="009B6A29">
        <w:rPr>
          <w:rFonts w:ascii="Times New Roman" w:hAnsi="Times New Roman"/>
          <w:sz w:val="26"/>
          <w:szCs w:val="26"/>
        </w:rPr>
        <w:t>I. Общие положения</w:t>
      </w:r>
    </w:p>
    <w:p w:rsidR="00DF5521" w:rsidRPr="009B6A29" w:rsidRDefault="00DF5521" w:rsidP="00DF5521">
      <w:pPr>
        <w:shd w:val="clear" w:color="auto" w:fill="FFFFFF"/>
        <w:spacing w:after="0" w:line="240" w:lineRule="auto"/>
        <w:jc w:val="center"/>
        <w:rPr>
          <w:rFonts w:ascii="Times New Roman" w:hAnsi="Times New Roman"/>
          <w:sz w:val="26"/>
          <w:szCs w:val="26"/>
        </w:rPr>
      </w:pPr>
      <w:r w:rsidRPr="009B6A29">
        <w:rPr>
          <w:rFonts w:ascii="Times New Roman" w:hAnsi="Times New Roman"/>
          <w:sz w:val="26"/>
          <w:szCs w:val="26"/>
        </w:rPr>
        <w:t> </w:t>
      </w:r>
    </w:p>
    <w:p w:rsidR="00DF5521" w:rsidRPr="009B6A29" w:rsidRDefault="00DF5521" w:rsidP="00DF5521">
      <w:pPr>
        <w:shd w:val="clear" w:color="auto" w:fill="FFFFFF"/>
        <w:spacing w:after="0" w:line="240" w:lineRule="auto"/>
        <w:ind w:firstLine="540"/>
        <w:jc w:val="both"/>
        <w:rPr>
          <w:rFonts w:ascii="Times New Roman" w:hAnsi="Times New Roman"/>
          <w:sz w:val="26"/>
          <w:szCs w:val="26"/>
        </w:rPr>
      </w:pPr>
      <w:r w:rsidRPr="009B6A29">
        <w:rPr>
          <w:rFonts w:ascii="Times New Roman" w:hAnsi="Times New Roman"/>
          <w:sz w:val="26"/>
          <w:szCs w:val="26"/>
        </w:rPr>
        <w:t>1.1. Административный регламент предоставления муниципальной услуги </w:t>
      </w:r>
      <w:r w:rsidRPr="009B6A29">
        <w:rPr>
          <w:rFonts w:ascii="Times New Roman" w:hAnsi="Times New Roman"/>
          <w:spacing w:val="-4"/>
          <w:sz w:val="26"/>
          <w:szCs w:val="26"/>
        </w:rPr>
        <w:t>по   </w:t>
      </w:r>
      <w:r w:rsidRPr="009B6A29">
        <w:rPr>
          <w:rFonts w:ascii="Times New Roman" w:hAnsi="Times New Roman"/>
          <w:sz w:val="26"/>
          <w:szCs w:val="26"/>
        </w:rPr>
        <w:t>принятию решения о подготовке и утверждению документации по планировке территории</w:t>
      </w:r>
      <w:r w:rsidRPr="009B6A29">
        <w:rPr>
          <w:rFonts w:ascii="Times New Roman" w:hAnsi="Times New Roman"/>
          <w:spacing w:val="-4"/>
          <w:sz w:val="26"/>
          <w:szCs w:val="26"/>
        </w:rPr>
        <w:t>  </w:t>
      </w:r>
      <w:r w:rsidRPr="009B6A29">
        <w:rPr>
          <w:rFonts w:ascii="Times New Roman" w:hAnsi="Times New Roman"/>
          <w:sz w:val="26"/>
          <w:szCs w:val="26"/>
        </w:rPr>
        <w:t>(далее</w:t>
      </w:r>
      <w:r w:rsidR="009B6A29">
        <w:rPr>
          <w:rFonts w:ascii="Times New Roman" w:hAnsi="Times New Roman"/>
          <w:sz w:val="26"/>
          <w:szCs w:val="26"/>
        </w:rPr>
        <w:t xml:space="preserve"> </w:t>
      </w:r>
      <w:r w:rsidRPr="009B6A29">
        <w:rPr>
          <w:rFonts w:ascii="Symbol" w:hAnsi="Symbol"/>
          <w:sz w:val="26"/>
          <w:szCs w:val="26"/>
        </w:rPr>
        <w:sym w:font="Symbol" w:char="F02D"/>
      </w:r>
      <w:r w:rsidRPr="009B6A29">
        <w:rPr>
          <w:rFonts w:ascii="Times New Roman" w:hAnsi="Times New Roman"/>
          <w:sz w:val="26"/>
          <w:szCs w:val="26"/>
        </w:rPr>
        <w:t> административный регламент)</w:t>
      </w:r>
      <w:r w:rsidRPr="009B6A29">
        <w:rPr>
          <w:rFonts w:ascii="Times New Roman" w:hAnsi="Times New Roman"/>
          <w:spacing w:val="-4"/>
          <w:sz w:val="26"/>
          <w:szCs w:val="26"/>
        </w:rPr>
        <w:t> устанавливает порядок и стандарт предоставления муниципальной услуги.</w:t>
      </w:r>
    </w:p>
    <w:p w:rsidR="00DF5521" w:rsidRPr="009B6A29" w:rsidRDefault="00DF5521" w:rsidP="00DF5521">
      <w:pPr>
        <w:shd w:val="clear" w:color="auto" w:fill="FFFFFF"/>
        <w:spacing w:after="0" w:line="240" w:lineRule="auto"/>
        <w:ind w:firstLine="540"/>
        <w:jc w:val="both"/>
        <w:rPr>
          <w:rFonts w:ascii="Times New Roman" w:hAnsi="Times New Roman"/>
          <w:sz w:val="26"/>
          <w:szCs w:val="26"/>
        </w:rPr>
      </w:pPr>
      <w:r w:rsidRPr="009B6A29">
        <w:rPr>
          <w:rFonts w:ascii="Times New Roman" w:hAnsi="Times New Roman"/>
          <w:sz w:val="26"/>
          <w:szCs w:val="26"/>
        </w:rPr>
        <w:t>1.2. Заявителями при предоставлении муниципальной услуги являются </w:t>
      </w:r>
      <w:r w:rsidRPr="009B6A29">
        <w:rPr>
          <w:rFonts w:ascii="Arial" w:hAnsi="Arial" w:cs="Arial"/>
          <w:sz w:val="26"/>
          <w:szCs w:val="26"/>
        </w:rPr>
        <w:t> </w:t>
      </w:r>
      <w:r w:rsidRPr="009B6A29">
        <w:rPr>
          <w:rFonts w:ascii="Times New Roman" w:hAnsi="Times New Roman"/>
          <w:sz w:val="26"/>
          <w:szCs w:val="26"/>
        </w:rPr>
        <w:t>физические и юридические лица </w:t>
      </w:r>
      <w:r w:rsidRPr="009B6A29">
        <w:rPr>
          <w:rFonts w:ascii="Times New Roman" w:hAnsi="Times New Roman"/>
          <w:sz w:val="26"/>
          <w:szCs w:val="26"/>
          <w:shd w:val="clear" w:color="auto" w:fill="FFFFFF"/>
        </w:rPr>
        <w:t>(за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w:t>
      </w:r>
      <w:r w:rsidRPr="009B6A29">
        <w:rPr>
          <w:rFonts w:ascii="Times New Roman" w:hAnsi="Times New Roman"/>
          <w:sz w:val="26"/>
          <w:szCs w:val="26"/>
        </w:rPr>
        <w:t xml:space="preserve"> (далее - заявители). Интересы заявителя могут представлять лица уполномоченные заявителем в установленном порядке, и законные представители физических лиц (далее – представитель заявителя).</w:t>
      </w:r>
    </w:p>
    <w:p w:rsidR="00DF5521" w:rsidRPr="009B6A29" w:rsidRDefault="00DF5521" w:rsidP="00DF5521">
      <w:pPr>
        <w:shd w:val="clear" w:color="auto" w:fill="FFFFFF"/>
        <w:spacing w:after="0" w:line="240" w:lineRule="auto"/>
        <w:ind w:firstLine="540"/>
        <w:jc w:val="both"/>
        <w:rPr>
          <w:rFonts w:ascii="Times New Roman" w:hAnsi="Times New Roman"/>
          <w:sz w:val="26"/>
          <w:szCs w:val="26"/>
        </w:rPr>
      </w:pPr>
      <w:r w:rsidRPr="009B6A29">
        <w:rPr>
          <w:rFonts w:ascii="Times New Roman" w:hAnsi="Times New Roman"/>
          <w:sz w:val="26"/>
          <w:szCs w:val="26"/>
        </w:rPr>
        <w:t>1.3. Место нахождения администрации</w:t>
      </w:r>
      <w:r w:rsidRPr="009B6A29">
        <w:rPr>
          <w:rFonts w:ascii="Times New Roman" w:hAnsi="Times New Roman"/>
          <w:i/>
          <w:sz w:val="26"/>
          <w:szCs w:val="26"/>
        </w:rPr>
        <w:t xml:space="preserve"> </w:t>
      </w:r>
      <w:proofErr w:type="spellStart"/>
      <w:r w:rsidRPr="009B6A29">
        <w:rPr>
          <w:rFonts w:ascii="Times New Roman" w:hAnsi="Times New Roman"/>
          <w:sz w:val="26"/>
          <w:szCs w:val="26"/>
        </w:rPr>
        <w:t>Усть-Кубинского</w:t>
      </w:r>
      <w:proofErr w:type="spellEnd"/>
      <w:r w:rsidRPr="009B6A29">
        <w:rPr>
          <w:rFonts w:ascii="Times New Roman" w:hAnsi="Times New Roman"/>
          <w:sz w:val="26"/>
          <w:szCs w:val="26"/>
        </w:rPr>
        <w:t xml:space="preserve"> муниципального округа, </w:t>
      </w:r>
      <w:r w:rsidRPr="009B6A29">
        <w:rPr>
          <w:rFonts w:ascii="Times New Roman" w:hAnsi="Times New Roman"/>
          <w:iCs/>
          <w:sz w:val="26"/>
          <w:szCs w:val="26"/>
        </w:rPr>
        <w:t>ее органов, структурных подразделений (далее – Уполномоченный орган)</w:t>
      </w:r>
      <w:r w:rsidRPr="009B6A29">
        <w:rPr>
          <w:rFonts w:ascii="Times New Roman" w:hAnsi="Times New Roman"/>
          <w:sz w:val="26"/>
          <w:szCs w:val="26"/>
        </w:rPr>
        <w:t>:</w:t>
      </w:r>
    </w:p>
    <w:p w:rsidR="00DF5521" w:rsidRPr="009B6A29" w:rsidRDefault="00DF5521" w:rsidP="00DF5521">
      <w:pPr>
        <w:tabs>
          <w:tab w:val="left" w:pos="851"/>
        </w:tabs>
        <w:spacing w:after="0" w:line="240" w:lineRule="auto"/>
        <w:ind w:firstLine="720"/>
        <w:jc w:val="both"/>
        <w:rPr>
          <w:rFonts w:ascii="Times New Roman" w:hAnsi="Times New Roman"/>
          <w:sz w:val="26"/>
          <w:szCs w:val="26"/>
        </w:rPr>
      </w:pPr>
      <w:proofErr w:type="gramStart"/>
      <w:r w:rsidRPr="009B6A29">
        <w:rPr>
          <w:rFonts w:ascii="Times New Roman" w:hAnsi="Times New Roman"/>
          <w:sz w:val="26"/>
          <w:szCs w:val="26"/>
        </w:rPr>
        <w:t xml:space="preserve">Почтовый адрес Уполномоченного органа: 161140, Вологодская область, </w:t>
      </w:r>
      <w:proofErr w:type="spellStart"/>
      <w:r w:rsidRPr="009B6A29">
        <w:rPr>
          <w:rFonts w:ascii="Times New Roman" w:hAnsi="Times New Roman"/>
          <w:sz w:val="26"/>
          <w:szCs w:val="26"/>
        </w:rPr>
        <w:t>Усть-Кубинский</w:t>
      </w:r>
      <w:proofErr w:type="spellEnd"/>
      <w:r w:rsidRPr="009B6A29">
        <w:rPr>
          <w:rFonts w:ascii="Times New Roman" w:hAnsi="Times New Roman"/>
          <w:sz w:val="26"/>
          <w:szCs w:val="26"/>
        </w:rPr>
        <w:t xml:space="preserve"> район, с. Устье, ул. Октябрьская, д. 8</w:t>
      </w:r>
      <w:proofErr w:type="gramEnd"/>
    </w:p>
    <w:p w:rsidR="00DF5521" w:rsidRPr="00061CEB" w:rsidRDefault="00DF5521" w:rsidP="00DF5521">
      <w:pPr>
        <w:tabs>
          <w:tab w:val="left" w:pos="851"/>
        </w:tabs>
        <w:spacing w:after="0" w:line="240" w:lineRule="auto"/>
        <w:ind w:firstLine="720"/>
        <w:jc w:val="both"/>
        <w:rPr>
          <w:rFonts w:ascii="Times New Roman" w:hAnsi="Times New Roman"/>
          <w:sz w:val="24"/>
          <w:szCs w:val="24"/>
        </w:rPr>
      </w:pPr>
      <w:r w:rsidRPr="009B6A29">
        <w:rPr>
          <w:rFonts w:ascii="Times New Roman" w:hAnsi="Times New Roman"/>
          <w:sz w:val="26"/>
          <w:szCs w:val="26"/>
        </w:rPr>
        <w:t xml:space="preserve">Адрес электронной почты Уполномоченного органа: </w:t>
      </w:r>
      <w:r w:rsidR="00C73072" w:rsidRPr="00061CEB">
        <w:rPr>
          <w:rFonts w:ascii="Times New Roman" w:hAnsi="Times New Roman"/>
          <w:sz w:val="24"/>
          <w:szCs w:val="24"/>
        </w:rPr>
        <w:t>53</w:t>
      </w:r>
      <w:proofErr w:type="spellStart"/>
      <w:r w:rsidR="00C73072" w:rsidRPr="00061CEB">
        <w:rPr>
          <w:rFonts w:ascii="Times New Roman" w:hAnsi="Times New Roman"/>
          <w:sz w:val="24"/>
          <w:szCs w:val="24"/>
          <w:lang w:val="en-US"/>
        </w:rPr>
        <w:t>Ust</w:t>
      </w:r>
      <w:proofErr w:type="spellEnd"/>
      <w:r w:rsidR="00C73072" w:rsidRPr="00061CEB">
        <w:rPr>
          <w:rFonts w:ascii="Times New Roman" w:hAnsi="Times New Roman"/>
          <w:sz w:val="24"/>
          <w:szCs w:val="24"/>
        </w:rPr>
        <w:t>-</w:t>
      </w:r>
      <w:proofErr w:type="spellStart"/>
      <w:r w:rsidR="00C73072" w:rsidRPr="00061CEB">
        <w:rPr>
          <w:rFonts w:ascii="Times New Roman" w:hAnsi="Times New Roman"/>
          <w:sz w:val="24"/>
          <w:szCs w:val="24"/>
          <w:lang w:val="en-US"/>
        </w:rPr>
        <w:t>Kubinskij</w:t>
      </w:r>
      <w:proofErr w:type="spellEnd"/>
      <w:r w:rsidR="00C73072" w:rsidRPr="00061CEB">
        <w:rPr>
          <w:rFonts w:ascii="Times New Roman" w:hAnsi="Times New Roman"/>
          <w:sz w:val="24"/>
          <w:szCs w:val="24"/>
        </w:rPr>
        <w:t>@</w:t>
      </w:r>
      <w:r w:rsidR="00C73072" w:rsidRPr="00061CEB">
        <w:rPr>
          <w:rFonts w:ascii="Times New Roman" w:hAnsi="Times New Roman"/>
          <w:sz w:val="24"/>
          <w:szCs w:val="24"/>
          <w:lang w:val="en-US"/>
        </w:rPr>
        <w:t>r</w:t>
      </w:r>
      <w:r w:rsidR="00C73072" w:rsidRPr="00061CEB">
        <w:rPr>
          <w:rFonts w:ascii="Times New Roman" w:hAnsi="Times New Roman"/>
          <w:sz w:val="24"/>
          <w:szCs w:val="24"/>
        </w:rPr>
        <w:t>19.</w:t>
      </w:r>
      <w:proofErr w:type="spellStart"/>
      <w:r w:rsidR="00C73072" w:rsidRPr="00061CEB">
        <w:rPr>
          <w:rFonts w:ascii="Times New Roman" w:hAnsi="Times New Roman"/>
          <w:sz w:val="24"/>
          <w:szCs w:val="24"/>
          <w:lang w:val="en-US"/>
        </w:rPr>
        <w:t>gov</w:t>
      </w:r>
      <w:proofErr w:type="spellEnd"/>
      <w:r w:rsidR="00C73072" w:rsidRPr="00061CEB">
        <w:rPr>
          <w:rFonts w:ascii="Times New Roman" w:hAnsi="Times New Roman"/>
          <w:sz w:val="24"/>
          <w:szCs w:val="24"/>
        </w:rPr>
        <w:t>35.</w:t>
      </w:r>
      <w:proofErr w:type="spellStart"/>
      <w:r w:rsidR="00C73072" w:rsidRPr="00061CEB">
        <w:rPr>
          <w:rFonts w:ascii="Times New Roman" w:hAnsi="Times New Roman"/>
          <w:sz w:val="24"/>
          <w:szCs w:val="24"/>
          <w:lang w:val="en-US"/>
        </w:rPr>
        <w:t>ru</w:t>
      </w:r>
      <w:proofErr w:type="spellEnd"/>
    </w:p>
    <w:p w:rsidR="00DF5521" w:rsidRPr="009B6A29" w:rsidRDefault="00DF5521" w:rsidP="00DF5521">
      <w:pPr>
        <w:tabs>
          <w:tab w:val="left" w:pos="851"/>
        </w:tabs>
        <w:spacing w:after="0" w:line="240" w:lineRule="auto"/>
        <w:ind w:firstLine="720"/>
        <w:jc w:val="both"/>
        <w:rPr>
          <w:rFonts w:ascii="Times New Roman" w:hAnsi="Times New Roman"/>
          <w:sz w:val="26"/>
          <w:szCs w:val="26"/>
        </w:rPr>
      </w:pPr>
      <w:r w:rsidRPr="009B6A29">
        <w:rPr>
          <w:rFonts w:ascii="Times New Roman" w:hAnsi="Times New Roman"/>
          <w:sz w:val="26"/>
          <w:szCs w:val="26"/>
        </w:rPr>
        <w:t>График работы и приема документов Уполномоченного органа:</w:t>
      </w:r>
    </w:p>
    <w:tbl>
      <w:tblPr>
        <w:tblW w:w="9463" w:type="dxa"/>
        <w:tblInd w:w="98" w:type="dxa"/>
        <w:tblCellMar>
          <w:left w:w="10" w:type="dxa"/>
          <w:right w:w="10" w:type="dxa"/>
        </w:tblCellMar>
        <w:tblLook w:val="04A0"/>
      </w:tblPr>
      <w:tblGrid>
        <w:gridCol w:w="4753"/>
        <w:gridCol w:w="4710"/>
      </w:tblGrid>
      <w:tr w:rsidR="00DF5521" w:rsidRPr="009B6A29" w:rsidTr="00C76D94">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widowControl w:val="0"/>
              <w:spacing w:after="0" w:line="240" w:lineRule="auto"/>
              <w:ind w:right="-5" w:firstLine="44"/>
              <w:rPr>
                <w:rFonts w:ascii="Times New Roman" w:hAnsi="Times New Roman"/>
                <w:sz w:val="26"/>
                <w:szCs w:val="26"/>
              </w:rPr>
            </w:pPr>
            <w:r w:rsidRPr="009B6A29">
              <w:rPr>
                <w:rFonts w:ascii="Times New Roman" w:hAnsi="Times New Roman"/>
                <w:sz w:val="26"/>
                <w:szCs w:val="26"/>
              </w:rPr>
              <w:t>Понедельник</w:t>
            </w:r>
          </w:p>
        </w:tc>
        <w:tc>
          <w:tcPr>
            <w:tcW w:w="4710" w:type="dxa"/>
            <w:vMerge w:val="restart"/>
            <w:tcBorders>
              <w:top w:val="single" w:sz="4" w:space="0" w:color="000000"/>
              <w:left w:val="single" w:sz="4" w:space="0" w:color="000000"/>
              <w:right w:val="single" w:sz="4" w:space="0" w:color="000000"/>
            </w:tcBorders>
            <w:shd w:val="clear" w:color="000000" w:fill="FFFFFF"/>
          </w:tcPr>
          <w:p w:rsidR="00DF5521" w:rsidRPr="009B6A29" w:rsidRDefault="00DF5521" w:rsidP="00C76D94">
            <w:pPr>
              <w:spacing w:after="0" w:line="240" w:lineRule="auto"/>
              <w:ind w:firstLine="709"/>
              <w:jc w:val="center"/>
              <w:rPr>
                <w:rFonts w:ascii="Times New Roman" w:eastAsia="Calibri" w:hAnsi="Times New Roman"/>
                <w:sz w:val="26"/>
                <w:szCs w:val="26"/>
              </w:rPr>
            </w:pPr>
          </w:p>
          <w:p w:rsidR="00DF5521" w:rsidRPr="009B6A29" w:rsidRDefault="00DF5521" w:rsidP="00C76D94">
            <w:pPr>
              <w:spacing w:after="0" w:line="240" w:lineRule="auto"/>
              <w:ind w:firstLine="709"/>
              <w:jc w:val="center"/>
              <w:rPr>
                <w:rFonts w:ascii="Times New Roman" w:eastAsia="Calibri" w:hAnsi="Times New Roman"/>
                <w:sz w:val="26"/>
                <w:szCs w:val="26"/>
              </w:rPr>
            </w:pPr>
            <w:r w:rsidRPr="009B6A29">
              <w:rPr>
                <w:rFonts w:ascii="Times New Roman" w:eastAsia="Calibri" w:hAnsi="Times New Roman"/>
                <w:sz w:val="26"/>
                <w:szCs w:val="26"/>
              </w:rPr>
              <w:t>с 8.30 до 16.45</w:t>
            </w:r>
          </w:p>
          <w:p w:rsidR="00DF5521" w:rsidRPr="009B6A29" w:rsidRDefault="00DF5521" w:rsidP="00C76D94">
            <w:pPr>
              <w:spacing w:after="0" w:line="240" w:lineRule="auto"/>
              <w:jc w:val="center"/>
              <w:rPr>
                <w:rFonts w:ascii="Times New Roman" w:eastAsia="Calibri" w:hAnsi="Times New Roman"/>
                <w:sz w:val="26"/>
                <w:szCs w:val="26"/>
              </w:rPr>
            </w:pPr>
            <w:r w:rsidRPr="009B6A29">
              <w:rPr>
                <w:rFonts w:ascii="Times New Roman" w:eastAsia="Calibri" w:hAnsi="Times New Roman"/>
                <w:sz w:val="26"/>
                <w:szCs w:val="26"/>
              </w:rPr>
              <w:t>обеденный перерыв с 12.30 до 13.30</w:t>
            </w:r>
          </w:p>
        </w:tc>
      </w:tr>
      <w:tr w:rsidR="00DF5521" w:rsidRPr="009B6A29" w:rsidTr="00C76D94">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widowControl w:val="0"/>
              <w:spacing w:after="0" w:line="240" w:lineRule="auto"/>
              <w:ind w:right="-5" w:firstLine="44"/>
              <w:rPr>
                <w:rFonts w:ascii="Times New Roman" w:hAnsi="Times New Roman"/>
                <w:sz w:val="26"/>
                <w:szCs w:val="26"/>
              </w:rPr>
            </w:pPr>
            <w:r w:rsidRPr="009B6A29">
              <w:rPr>
                <w:rFonts w:ascii="Times New Roman" w:hAnsi="Times New Roman"/>
                <w:sz w:val="26"/>
                <w:szCs w:val="26"/>
              </w:rPr>
              <w:t>Вторник</w:t>
            </w:r>
          </w:p>
        </w:tc>
        <w:tc>
          <w:tcPr>
            <w:tcW w:w="4710" w:type="dxa"/>
            <w:vMerge/>
            <w:tcBorders>
              <w:left w:val="single" w:sz="4" w:space="0" w:color="000000"/>
              <w:right w:val="single" w:sz="4" w:space="0" w:color="000000"/>
            </w:tcBorders>
            <w:shd w:val="clear" w:color="000000" w:fill="FFFFFF"/>
            <w:vAlign w:val="center"/>
          </w:tcPr>
          <w:p w:rsidR="00DF5521" w:rsidRPr="009B6A29" w:rsidRDefault="00DF5521" w:rsidP="00C76D94">
            <w:pPr>
              <w:widowControl w:val="0"/>
              <w:spacing w:after="0" w:line="240" w:lineRule="auto"/>
              <w:ind w:firstLine="709"/>
              <w:jc w:val="center"/>
              <w:rPr>
                <w:rFonts w:ascii="Times New Roman" w:eastAsia="Calibri" w:hAnsi="Times New Roman"/>
                <w:sz w:val="26"/>
                <w:szCs w:val="26"/>
              </w:rPr>
            </w:pPr>
          </w:p>
        </w:tc>
      </w:tr>
      <w:tr w:rsidR="00DF5521" w:rsidRPr="009B6A29" w:rsidTr="00C76D94">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widowControl w:val="0"/>
              <w:spacing w:after="0" w:line="240" w:lineRule="auto"/>
              <w:ind w:right="-5" w:firstLine="44"/>
              <w:rPr>
                <w:rFonts w:ascii="Times New Roman" w:hAnsi="Times New Roman"/>
                <w:sz w:val="26"/>
                <w:szCs w:val="26"/>
              </w:rPr>
            </w:pPr>
            <w:r w:rsidRPr="009B6A29">
              <w:rPr>
                <w:rFonts w:ascii="Times New Roman" w:hAnsi="Times New Roman"/>
                <w:sz w:val="26"/>
                <w:szCs w:val="26"/>
              </w:rPr>
              <w:t>Среда</w:t>
            </w:r>
          </w:p>
        </w:tc>
        <w:tc>
          <w:tcPr>
            <w:tcW w:w="4710" w:type="dxa"/>
            <w:vMerge/>
            <w:tcBorders>
              <w:left w:val="single" w:sz="4" w:space="0" w:color="000000"/>
              <w:right w:val="single" w:sz="4" w:space="0" w:color="000000"/>
            </w:tcBorders>
            <w:shd w:val="clear" w:color="000000" w:fill="FFFFFF"/>
            <w:vAlign w:val="center"/>
          </w:tcPr>
          <w:p w:rsidR="00DF5521" w:rsidRPr="009B6A29" w:rsidRDefault="00DF5521" w:rsidP="00C76D94">
            <w:pPr>
              <w:widowControl w:val="0"/>
              <w:spacing w:after="0" w:line="240" w:lineRule="auto"/>
              <w:ind w:firstLine="709"/>
              <w:jc w:val="center"/>
              <w:rPr>
                <w:rFonts w:ascii="Times New Roman" w:eastAsia="Calibri" w:hAnsi="Times New Roman"/>
                <w:sz w:val="26"/>
                <w:szCs w:val="26"/>
              </w:rPr>
            </w:pPr>
          </w:p>
        </w:tc>
      </w:tr>
      <w:tr w:rsidR="00DF5521" w:rsidRPr="009B6A29" w:rsidTr="00C76D94">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widowControl w:val="0"/>
              <w:spacing w:after="0" w:line="240" w:lineRule="auto"/>
              <w:ind w:right="-5" w:firstLine="44"/>
              <w:rPr>
                <w:rFonts w:ascii="Times New Roman" w:hAnsi="Times New Roman"/>
                <w:sz w:val="26"/>
                <w:szCs w:val="26"/>
              </w:rPr>
            </w:pPr>
            <w:r w:rsidRPr="009B6A29">
              <w:rPr>
                <w:rFonts w:ascii="Times New Roman" w:hAnsi="Times New Roman"/>
                <w:sz w:val="26"/>
                <w:szCs w:val="26"/>
              </w:rPr>
              <w:t>Четверг</w:t>
            </w:r>
          </w:p>
        </w:tc>
        <w:tc>
          <w:tcPr>
            <w:tcW w:w="4710" w:type="dxa"/>
            <w:vMerge/>
            <w:tcBorders>
              <w:left w:val="single" w:sz="4" w:space="0" w:color="000000"/>
              <w:bottom w:val="single" w:sz="4" w:space="0" w:color="000000"/>
              <w:right w:val="single" w:sz="4" w:space="0" w:color="000000"/>
            </w:tcBorders>
            <w:shd w:val="clear" w:color="000000" w:fill="FFFFFF"/>
            <w:vAlign w:val="center"/>
          </w:tcPr>
          <w:p w:rsidR="00DF5521" w:rsidRPr="009B6A29" w:rsidRDefault="00DF5521" w:rsidP="00C76D94">
            <w:pPr>
              <w:widowControl w:val="0"/>
              <w:spacing w:after="0" w:line="240" w:lineRule="auto"/>
              <w:ind w:firstLine="709"/>
              <w:jc w:val="center"/>
              <w:rPr>
                <w:rFonts w:ascii="Times New Roman" w:eastAsia="Calibri" w:hAnsi="Times New Roman"/>
                <w:sz w:val="26"/>
                <w:szCs w:val="26"/>
              </w:rPr>
            </w:pPr>
          </w:p>
        </w:tc>
      </w:tr>
      <w:tr w:rsidR="00DF5521" w:rsidRPr="009B6A29" w:rsidTr="00C76D94">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widowControl w:val="0"/>
              <w:spacing w:after="0" w:line="240" w:lineRule="auto"/>
              <w:ind w:right="-5" w:firstLine="44"/>
              <w:rPr>
                <w:rFonts w:ascii="Times New Roman" w:hAnsi="Times New Roman"/>
                <w:sz w:val="26"/>
                <w:szCs w:val="26"/>
              </w:rPr>
            </w:pPr>
            <w:r w:rsidRPr="009B6A29">
              <w:rPr>
                <w:rFonts w:ascii="Times New Roman" w:hAnsi="Times New Roman"/>
                <w:sz w:val="26"/>
                <w:szCs w:val="26"/>
              </w:rPr>
              <w:t>Пятница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Pr>
          <w:p w:rsidR="00DF5521" w:rsidRPr="009B6A29" w:rsidRDefault="00DF5521" w:rsidP="00C76D94">
            <w:pPr>
              <w:spacing w:after="0" w:line="240" w:lineRule="auto"/>
              <w:ind w:firstLine="709"/>
              <w:jc w:val="center"/>
              <w:rPr>
                <w:rFonts w:ascii="Times New Roman" w:eastAsia="Calibri" w:hAnsi="Times New Roman"/>
                <w:sz w:val="26"/>
                <w:szCs w:val="26"/>
              </w:rPr>
            </w:pPr>
            <w:r w:rsidRPr="009B6A29">
              <w:rPr>
                <w:rFonts w:ascii="Times New Roman" w:eastAsia="Calibri" w:hAnsi="Times New Roman"/>
                <w:sz w:val="26"/>
                <w:szCs w:val="26"/>
              </w:rPr>
              <w:t>с 8.30 до 16.30</w:t>
            </w:r>
          </w:p>
          <w:p w:rsidR="00DF5521" w:rsidRPr="009B6A29" w:rsidRDefault="00DF5521" w:rsidP="00C76D94">
            <w:pPr>
              <w:spacing w:after="0" w:line="240" w:lineRule="auto"/>
              <w:jc w:val="center"/>
              <w:rPr>
                <w:rFonts w:ascii="Times New Roman" w:eastAsia="Calibri" w:hAnsi="Times New Roman"/>
                <w:sz w:val="26"/>
                <w:szCs w:val="26"/>
              </w:rPr>
            </w:pPr>
            <w:r w:rsidRPr="009B6A29">
              <w:rPr>
                <w:rFonts w:ascii="Times New Roman" w:eastAsia="Calibri" w:hAnsi="Times New Roman"/>
                <w:sz w:val="26"/>
                <w:szCs w:val="26"/>
              </w:rPr>
              <w:t>обеденный перерыв с 12.30 до 13.30</w:t>
            </w:r>
          </w:p>
        </w:tc>
      </w:tr>
      <w:tr w:rsidR="00DF5521" w:rsidRPr="009B6A29" w:rsidTr="00C76D94">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widowControl w:val="0"/>
              <w:spacing w:after="0" w:line="240" w:lineRule="auto"/>
              <w:ind w:right="-5" w:firstLine="44"/>
              <w:rPr>
                <w:rFonts w:ascii="Times New Roman" w:hAnsi="Times New Roman"/>
                <w:sz w:val="26"/>
                <w:szCs w:val="26"/>
              </w:rPr>
            </w:pPr>
            <w:r w:rsidRPr="009B6A29">
              <w:rPr>
                <w:rFonts w:ascii="Times New Roman" w:hAnsi="Times New Roman"/>
                <w:sz w:val="26"/>
                <w:szCs w:val="26"/>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Pr>
          <w:p w:rsidR="00DF5521" w:rsidRPr="009B6A29" w:rsidRDefault="00DF5521" w:rsidP="00C76D94">
            <w:pPr>
              <w:widowControl w:val="0"/>
              <w:spacing w:after="0" w:line="240" w:lineRule="auto"/>
              <w:ind w:firstLine="709"/>
              <w:jc w:val="center"/>
              <w:rPr>
                <w:rFonts w:ascii="Times New Roman" w:eastAsia="Calibri" w:hAnsi="Times New Roman"/>
                <w:sz w:val="26"/>
                <w:szCs w:val="26"/>
              </w:rPr>
            </w:pPr>
            <w:r w:rsidRPr="009B6A29">
              <w:rPr>
                <w:rFonts w:ascii="Times New Roman" w:eastAsia="Calibri" w:hAnsi="Times New Roman"/>
                <w:sz w:val="26"/>
                <w:szCs w:val="26"/>
              </w:rPr>
              <w:t>Выходной</w:t>
            </w:r>
          </w:p>
        </w:tc>
      </w:tr>
      <w:tr w:rsidR="00DF5521" w:rsidRPr="009B6A29" w:rsidTr="00C76D94">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widowControl w:val="0"/>
              <w:spacing w:after="0" w:line="240" w:lineRule="auto"/>
              <w:ind w:right="-5" w:firstLine="44"/>
              <w:rPr>
                <w:rFonts w:ascii="Times New Roman" w:hAnsi="Times New Roman"/>
                <w:sz w:val="26"/>
                <w:szCs w:val="26"/>
              </w:rPr>
            </w:pPr>
            <w:r w:rsidRPr="009B6A29">
              <w:rPr>
                <w:rFonts w:ascii="Times New Roman" w:hAnsi="Times New Roman"/>
                <w:sz w:val="26"/>
                <w:szCs w:val="26"/>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Pr>
          <w:p w:rsidR="00DF5521" w:rsidRPr="009B6A29" w:rsidRDefault="00DF5521" w:rsidP="00C76D94">
            <w:pPr>
              <w:widowControl w:val="0"/>
              <w:spacing w:after="0" w:line="240" w:lineRule="auto"/>
              <w:ind w:firstLine="709"/>
              <w:jc w:val="center"/>
              <w:rPr>
                <w:rFonts w:ascii="Times New Roman" w:eastAsia="Calibri" w:hAnsi="Times New Roman"/>
                <w:sz w:val="26"/>
                <w:szCs w:val="26"/>
              </w:rPr>
            </w:pPr>
            <w:r w:rsidRPr="009B6A29">
              <w:rPr>
                <w:rFonts w:ascii="Times New Roman" w:eastAsia="Calibri" w:hAnsi="Times New Roman"/>
                <w:sz w:val="26"/>
                <w:szCs w:val="26"/>
              </w:rPr>
              <w:t>Выходной</w:t>
            </w:r>
          </w:p>
        </w:tc>
      </w:tr>
      <w:tr w:rsidR="00DF5521" w:rsidRPr="009B6A29" w:rsidTr="00C76D94">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widowControl w:val="0"/>
              <w:spacing w:after="0" w:line="240" w:lineRule="auto"/>
              <w:ind w:right="-5" w:firstLine="44"/>
              <w:rPr>
                <w:rFonts w:ascii="Times New Roman" w:hAnsi="Times New Roman"/>
                <w:sz w:val="26"/>
                <w:szCs w:val="26"/>
              </w:rPr>
            </w:pPr>
            <w:r w:rsidRPr="009B6A29">
              <w:rPr>
                <w:rFonts w:ascii="Times New Roman" w:hAnsi="Times New Roman"/>
                <w:sz w:val="26"/>
                <w:szCs w:val="26"/>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Pr>
          <w:p w:rsidR="00DF5521" w:rsidRPr="009B6A29" w:rsidRDefault="00DF5521" w:rsidP="00C76D94">
            <w:pPr>
              <w:spacing w:after="0" w:line="240" w:lineRule="auto"/>
              <w:ind w:firstLine="709"/>
              <w:jc w:val="center"/>
              <w:rPr>
                <w:rFonts w:ascii="Times New Roman" w:eastAsia="Calibri" w:hAnsi="Times New Roman"/>
                <w:sz w:val="26"/>
                <w:szCs w:val="26"/>
              </w:rPr>
            </w:pPr>
            <w:r w:rsidRPr="009B6A29">
              <w:rPr>
                <w:rFonts w:ascii="Times New Roman" w:eastAsia="Calibri" w:hAnsi="Times New Roman"/>
                <w:sz w:val="26"/>
                <w:szCs w:val="26"/>
              </w:rPr>
              <w:t xml:space="preserve">с 8.30 до 15.45 </w:t>
            </w:r>
          </w:p>
          <w:p w:rsidR="00DF5521" w:rsidRPr="009B6A29" w:rsidRDefault="00DF5521" w:rsidP="00C76D94">
            <w:pPr>
              <w:spacing w:after="0" w:line="240" w:lineRule="auto"/>
              <w:jc w:val="center"/>
              <w:rPr>
                <w:rFonts w:ascii="Times New Roman" w:eastAsia="Calibri" w:hAnsi="Times New Roman"/>
                <w:sz w:val="26"/>
                <w:szCs w:val="26"/>
              </w:rPr>
            </w:pPr>
            <w:r w:rsidRPr="009B6A29">
              <w:rPr>
                <w:rFonts w:ascii="Times New Roman" w:eastAsia="Calibri" w:hAnsi="Times New Roman"/>
                <w:sz w:val="26"/>
                <w:szCs w:val="26"/>
              </w:rPr>
              <w:t>обеденный перерыв с 12.30 до 13.30</w:t>
            </w:r>
          </w:p>
        </w:tc>
      </w:tr>
    </w:tbl>
    <w:p w:rsidR="00DF5521" w:rsidRPr="009B6A29" w:rsidRDefault="00DF5521" w:rsidP="00DF5521">
      <w:pPr>
        <w:spacing w:after="0" w:line="240" w:lineRule="auto"/>
        <w:ind w:firstLine="720"/>
        <w:jc w:val="both"/>
        <w:rPr>
          <w:rFonts w:ascii="Times New Roman" w:hAnsi="Times New Roman"/>
          <w:sz w:val="26"/>
          <w:szCs w:val="26"/>
        </w:rPr>
      </w:pPr>
      <w:r w:rsidRPr="009B6A29">
        <w:rPr>
          <w:rFonts w:ascii="Times New Roman" w:hAnsi="Times New Roman"/>
          <w:sz w:val="26"/>
          <w:szCs w:val="26"/>
        </w:rPr>
        <w:t>График личного приема руководителя Уполномоченного органа: вторая пятница месяца с 15.00 до 16.00.</w:t>
      </w:r>
    </w:p>
    <w:p w:rsidR="00DF5521" w:rsidRPr="009B6A29" w:rsidRDefault="00DF5521" w:rsidP="00DF5521">
      <w:pPr>
        <w:spacing w:after="0" w:line="240" w:lineRule="auto"/>
        <w:ind w:firstLine="720"/>
        <w:jc w:val="both"/>
        <w:rPr>
          <w:rFonts w:ascii="Times New Roman" w:hAnsi="Times New Roman"/>
          <w:sz w:val="26"/>
          <w:szCs w:val="26"/>
        </w:rPr>
      </w:pPr>
      <w:r w:rsidRPr="009B6A29">
        <w:rPr>
          <w:rFonts w:ascii="Times New Roman" w:hAnsi="Times New Roman"/>
          <w:bCs/>
          <w:sz w:val="26"/>
          <w:szCs w:val="26"/>
        </w:rPr>
        <w:t>Телефон для информирования по вопросам, связанным с предоставлением муниципальной услуги: (81753) 2-17-29, 2-22-46.</w:t>
      </w:r>
    </w:p>
    <w:p w:rsidR="00DF5521" w:rsidRPr="009B6A29" w:rsidRDefault="00DF5521" w:rsidP="00DF5521">
      <w:pPr>
        <w:autoSpaceDE w:val="0"/>
        <w:autoSpaceDN w:val="0"/>
        <w:adjustRightInd w:val="0"/>
        <w:spacing w:after="0" w:line="240" w:lineRule="auto"/>
        <w:ind w:firstLine="720"/>
        <w:jc w:val="both"/>
        <w:rPr>
          <w:rFonts w:ascii="Times New Roman" w:hAnsi="Times New Roman"/>
          <w:sz w:val="26"/>
          <w:szCs w:val="26"/>
        </w:rPr>
      </w:pPr>
      <w:r w:rsidRPr="009B6A29">
        <w:rPr>
          <w:rFonts w:ascii="Times New Roman" w:hAnsi="Times New Roman"/>
          <w:sz w:val="26"/>
          <w:szCs w:val="26"/>
        </w:rPr>
        <w:t xml:space="preserve">Адрес официального сайта </w:t>
      </w:r>
      <w:r w:rsidRPr="009B6A29">
        <w:rPr>
          <w:rFonts w:ascii="Times New Roman" w:hAnsi="Times New Roman"/>
          <w:iCs/>
          <w:sz w:val="26"/>
          <w:szCs w:val="26"/>
        </w:rPr>
        <w:t>Уполномоченного органа</w:t>
      </w:r>
      <w:r w:rsidRPr="009B6A29">
        <w:rPr>
          <w:rFonts w:ascii="Times New Roman" w:hAnsi="Times New Roman"/>
          <w:sz w:val="26"/>
          <w:szCs w:val="26"/>
        </w:rPr>
        <w:t xml:space="preserve"> в информационно-телекоммуникационной сети «Интернет» (далее – сайт в сети «Интернет»): </w:t>
      </w:r>
      <w:hyperlink r:id="rId8" w:history="1">
        <w:r w:rsidRPr="009B6A29">
          <w:rPr>
            <w:rStyle w:val="aa"/>
            <w:rFonts w:ascii="Times New Roman" w:hAnsi="Times New Roman"/>
            <w:color w:val="auto"/>
            <w:sz w:val="26"/>
            <w:szCs w:val="26"/>
            <w:u w:val="none"/>
            <w:lang w:val="en-US"/>
          </w:rPr>
          <w:t>www</w:t>
        </w:r>
        <w:r w:rsidRPr="009B6A29">
          <w:rPr>
            <w:rStyle w:val="aa"/>
            <w:rFonts w:ascii="Times New Roman" w:hAnsi="Times New Roman"/>
            <w:color w:val="auto"/>
            <w:sz w:val="26"/>
            <w:szCs w:val="26"/>
            <w:u w:val="none"/>
          </w:rPr>
          <w:t>.</w:t>
        </w:r>
        <w:r w:rsidRPr="009B6A29">
          <w:rPr>
            <w:rStyle w:val="aa"/>
            <w:rFonts w:ascii="Times New Roman" w:hAnsi="Times New Roman"/>
            <w:color w:val="auto"/>
            <w:sz w:val="26"/>
            <w:szCs w:val="26"/>
            <w:u w:val="none"/>
            <w:lang w:val="en-US"/>
          </w:rPr>
          <w:t>kubena</w:t>
        </w:r>
        <w:r w:rsidRPr="009B6A29">
          <w:rPr>
            <w:rStyle w:val="aa"/>
            <w:rFonts w:ascii="Times New Roman" w:hAnsi="Times New Roman"/>
            <w:color w:val="auto"/>
            <w:sz w:val="26"/>
            <w:szCs w:val="26"/>
            <w:u w:val="none"/>
          </w:rPr>
          <w:t>35.</w:t>
        </w:r>
        <w:r w:rsidRPr="009B6A29">
          <w:rPr>
            <w:rStyle w:val="aa"/>
            <w:rFonts w:ascii="Times New Roman" w:hAnsi="Times New Roman"/>
            <w:color w:val="auto"/>
            <w:sz w:val="26"/>
            <w:szCs w:val="26"/>
            <w:u w:val="none"/>
            <w:lang w:val="en-US"/>
          </w:rPr>
          <w:t>ru</w:t>
        </w:r>
      </w:hyperlink>
      <w:r w:rsidRPr="009B6A29">
        <w:rPr>
          <w:rFonts w:ascii="Times New Roman" w:hAnsi="Times New Roman"/>
          <w:sz w:val="26"/>
          <w:szCs w:val="26"/>
        </w:rPr>
        <w:t xml:space="preserve">,  </w:t>
      </w:r>
      <w:hyperlink r:id="rId9" w:history="1">
        <w:r w:rsidRPr="009B6A29">
          <w:rPr>
            <w:rStyle w:val="aa"/>
            <w:rFonts w:ascii="Times New Roman" w:hAnsi="Times New Roman"/>
            <w:color w:val="auto"/>
            <w:sz w:val="26"/>
            <w:szCs w:val="26"/>
            <w:u w:val="none"/>
            <w:lang w:val="en-US"/>
          </w:rPr>
          <w:t>https</w:t>
        </w:r>
        <w:r w:rsidRPr="009B6A29">
          <w:rPr>
            <w:rStyle w:val="aa"/>
            <w:rFonts w:ascii="Times New Roman" w:hAnsi="Times New Roman"/>
            <w:color w:val="auto"/>
            <w:sz w:val="26"/>
            <w:szCs w:val="26"/>
            <w:u w:val="none"/>
          </w:rPr>
          <w:t>://35</w:t>
        </w:r>
        <w:r w:rsidRPr="009B6A29">
          <w:rPr>
            <w:rStyle w:val="aa"/>
            <w:rFonts w:ascii="Times New Roman" w:hAnsi="Times New Roman"/>
            <w:color w:val="auto"/>
            <w:sz w:val="26"/>
            <w:szCs w:val="26"/>
            <w:u w:val="none"/>
            <w:lang w:val="en-US"/>
          </w:rPr>
          <w:t>ust</w:t>
        </w:r>
        <w:r w:rsidRPr="009B6A29">
          <w:rPr>
            <w:rStyle w:val="aa"/>
            <w:rFonts w:ascii="Times New Roman" w:hAnsi="Times New Roman"/>
            <w:color w:val="auto"/>
            <w:sz w:val="26"/>
            <w:szCs w:val="26"/>
            <w:u w:val="none"/>
          </w:rPr>
          <w:t>-</w:t>
        </w:r>
        <w:r w:rsidRPr="009B6A29">
          <w:rPr>
            <w:rStyle w:val="aa"/>
            <w:rFonts w:ascii="Times New Roman" w:hAnsi="Times New Roman"/>
            <w:color w:val="auto"/>
            <w:sz w:val="26"/>
            <w:szCs w:val="26"/>
            <w:u w:val="none"/>
            <w:lang w:val="en-US"/>
          </w:rPr>
          <w:t>kubinskij</w:t>
        </w:r>
        <w:r w:rsidRPr="009B6A29">
          <w:rPr>
            <w:rStyle w:val="aa"/>
            <w:rFonts w:ascii="Times New Roman" w:hAnsi="Times New Roman"/>
            <w:color w:val="auto"/>
            <w:sz w:val="26"/>
            <w:szCs w:val="26"/>
            <w:u w:val="none"/>
          </w:rPr>
          <w:t>.</w:t>
        </w:r>
        <w:r w:rsidRPr="009B6A29">
          <w:rPr>
            <w:rStyle w:val="aa"/>
            <w:rFonts w:ascii="Times New Roman" w:hAnsi="Times New Roman"/>
            <w:color w:val="auto"/>
            <w:sz w:val="26"/>
            <w:szCs w:val="26"/>
            <w:u w:val="none"/>
            <w:lang w:val="en-US"/>
          </w:rPr>
          <w:t>gosuslugi</w:t>
        </w:r>
        <w:r w:rsidRPr="009B6A29">
          <w:rPr>
            <w:rStyle w:val="aa"/>
            <w:rFonts w:ascii="Times New Roman" w:hAnsi="Times New Roman"/>
            <w:color w:val="auto"/>
            <w:sz w:val="26"/>
            <w:szCs w:val="26"/>
            <w:u w:val="none"/>
          </w:rPr>
          <w:t>.</w:t>
        </w:r>
        <w:r w:rsidRPr="009B6A29">
          <w:rPr>
            <w:rStyle w:val="aa"/>
            <w:rFonts w:ascii="Times New Roman" w:hAnsi="Times New Roman"/>
            <w:color w:val="auto"/>
            <w:sz w:val="26"/>
            <w:szCs w:val="26"/>
            <w:u w:val="none"/>
            <w:lang w:val="en-US"/>
          </w:rPr>
          <w:t>ru</w:t>
        </w:r>
      </w:hyperlink>
      <w:r w:rsidRPr="009B6A29">
        <w:rPr>
          <w:rFonts w:ascii="Times New Roman" w:hAnsi="Times New Roman"/>
          <w:sz w:val="26"/>
          <w:szCs w:val="26"/>
        </w:rPr>
        <w:t>.</w:t>
      </w:r>
    </w:p>
    <w:p w:rsidR="00DF5521" w:rsidRPr="009B6A29" w:rsidRDefault="00DF5521" w:rsidP="00DF5521">
      <w:pPr>
        <w:autoSpaceDE w:val="0"/>
        <w:autoSpaceDN w:val="0"/>
        <w:adjustRightInd w:val="0"/>
        <w:spacing w:after="0" w:line="240" w:lineRule="auto"/>
        <w:ind w:right="-143" w:firstLine="720"/>
        <w:jc w:val="both"/>
        <w:outlineLvl w:val="0"/>
        <w:rPr>
          <w:rFonts w:ascii="Times New Roman" w:hAnsi="Times New Roman"/>
          <w:sz w:val="26"/>
          <w:szCs w:val="26"/>
        </w:rPr>
      </w:pPr>
      <w:r w:rsidRPr="009B6A29">
        <w:rPr>
          <w:rFonts w:ascii="Times New Roman" w:hAnsi="Times New Roman"/>
          <w:sz w:val="26"/>
          <w:szCs w:val="26"/>
        </w:rPr>
        <w:lastRenderedPageBreak/>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10" w:history="1">
        <w:r w:rsidRPr="009B6A29">
          <w:rPr>
            <w:rStyle w:val="aa"/>
            <w:rFonts w:ascii="Times New Roman" w:eastAsia="Calibri" w:hAnsi="Times New Roman"/>
            <w:color w:val="auto"/>
            <w:sz w:val="26"/>
            <w:szCs w:val="26"/>
            <w:u w:val="none"/>
          </w:rPr>
          <w:t>www.gosuslugi.</w:t>
        </w:r>
        <w:r w:rsidRPr="009B6A29">
          <w:rPr>
            <w:rStyle w:val="aa"/>
            <w:rFonts w:ascii="Times New Roman" w:eastAsia="Calibri" w:hAnsi="Times New Roman"/>
            <w:color w:val="auto"/>
            <w:sz w:val="26"/>
            <w:szCs w:val="26"/>
            <w:u w:val="none"/>
            <w:lang w:val="en-US"/>
          </w:rPr>
          <w:t>ru</w:t>
        </w:r>
      </w:hyperlink>
      <w:r w:rsidRPr="009B6A29">
        <w:rPr>
          <w:rFonts w:ascii="Times New Roman" w:hAnsi="Times New Roman"/>
          <w:sz w:val="26"/>
          <w:szCs w:val="26"/>
        </w:rPr>
        <w:t>.</w:t>
      </w:r>
    </w:p>
    <w:p w:rsidR="00DF5521" w:rsidRPr="009B6A29" w:rsidRDefault="00DF5521" w:rsidP="00DF5521">
      <w:pPr>
        <w:spacing w:after="0" w:line="240" w:lineRule="auto"/>
        <w:ind w:right="-143" w:firstLine="720"/>
        <w:jc w:val="both"/>
        <w:rPr>
          <w:rFonts w:ascii="Times New Roman" w:hAnsi="Times New Roman"/>
          <w:sz w:val="26"/>
          <w:szCs w:val="26"/>
        </w:rPr>
      </w:pPr>
      <w:r w:rsidRPr="009B6A29">
        <w:rPr>
          <w:rFonts w:ascii="Times New Roman" w:hAnsi="Times New Roman"/>
          <w:sz w:val="26"/>
          <w:szCs w:val="26"/>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 </w:t>
      </w:r>
      <w:hyperlink r:id="rId11" w:history="1">
        <w:r w:rsidRPr="009B6A29">
          <w:rPr>
            <w:rStyle w:val="aa"/>
            <w:rFonts w:ascii="Times New Roman" w:eastAsia="Calibri" w:hAnsi="Times New Roman"/>
            <w:color w:val="auto"/>
            <w:sz w:val="26"/>
            <w:szCs w:val="26"/>
            <w:u w:val="none"/>
            <w:lang w:val="en-US"/>
          </w:rPr>
          <w:t>https</w:t>
        </w:r>
        <w:r w:rsidRPr="009B6A29">
          <w:rPr>
            <w:rStyle w:val="aa"/>
            <w:rFonts w:ascii="Times New Roman" w:eastAsia="Calibri" w:hAnsi="Times New Roman"/>
            <w:color w:val="auto"/>
            <w:sz w:val="26"/>
            <w:szCs w:val="26"/>
            <w:u w:val="none"/>
          </w:rPr>
          <w:t>://gosuslugi35.ru.</w:t>
        </w:r>
      </w:hyperlink>
    </w:p>
    <w:p w:rsidR="00DF5521" w:rsidRPr="009B6A29" w:rsidRDefault="00DF5521" w:rsidP="00DF5521">
      <w:pPr>
        <w:suppressAutoHyphens/>
        <w:spacing w:after="0" w:line="240" w:lineRule="auto"/>
        <w:ind w:right="-143" w:firstLine="720"/>
        <w:jc w:val="both"/>
        <w:rPr>
          <w:rFonts w:ascii="Times New Roman" w:hAnsi="Times New Roman"/>
          <w:i/>
          <w:sz w:val="26"/>
          <w:szCs w:val="26"/>
        </w:rPr>
      </w:pPr>
      <w:r w:rsidRPr="009B6A29">
        <w:rPr>
          <w:rFonts w:ascii="Times New Roman" w:hAnsi="Times New Roman"/>
          <w:sz w:val="26"/>
          <w:szCs w:val="26"/>
        </w:rPr>
        <w:t>Сведения о месте нахождения многофункциональных центров предоставления государственных и муниципальных услуг (далее - МФЦ), контактных телефонах, адресах электронной почты, графике работы и адресах официальных сайтов в сети «Интернет» приводятся в приложении 1 к настоящему административному регламенту.</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1.4. Способы получения информации о правилах предоставления муниципальной услуги:</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лично;</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посредством телефонной связи;</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посредством электронной почты,</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посредством почтовой связи;</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на информационных стендах в помещениях </w:t>
      </w:r>
      <w:r w:rsidRPr="009B6A29">
        <w:rPr>
          <w:rFonts w:ascii="Times New Roman" w:hAnsi="Times New Roman"/>
          <w:iCs/>
          <w:sz w:val="26"/>
          <w:szCs w:val="26"/>
        </w:rPr>
        <w:t>Уполномоченного органа</w:t>
      </w:r>
      <w:r w:rsidRPr="009B6A29">
        <w:rPr>
          <w:rFonts w:ascii="Times New Roman" w:hAnsi="Times New Roman"/>
          <w:sz w:val="26"/>
          <w:szCs w:val="26"/>
        </w:rPr>
        <w:t>, МФЦ;</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в информационно-телекоммуникационной сети  «Интернет»:</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на официальном сайте </w:t>
      </w:r>
      <w:r w:rsidRPr="009B6A29">
        <w:rPr>
          <w:rFonts w:ascii="Times New Roman" w:hAnsi="Times New Roman"/>
          <w:iCs/>
          <w:sz w:val="26"/>
          <w:szCs w:val="26"/>
        </w:rPr>
        <w:t>Уполномоченного органа, МФЦ</w:t>
      </w:r>
      <w:r w:rsidRPr="009B6A29">
        <w:rPr>
          <w:rFonts w:ascii="Times New Roman" w:hAnsi="Times New Roman"/>
          <w:sz w:val="26"/>
          <w:szCs w:val="26"/>
        </w:rPr>
        <w:t>;</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на Едином портале;</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на Региональном портале.</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1.5. Порядок информирования о предоставлении муниципальной услуги:</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1.5.1. Информирование о предоставлении муниципальной услуги осуществляется по следующим вопросам:</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место нахождения Уполномоченного органа, его структурных подразделений (при наличии), МФЦ;</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должностные лица и муниципальные служащие Уполномоченного органа, уполномоченные предоставлять муниципальную услугу и номера контактных телефонов;</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график работы Уполномоченного органа, МФЦ;</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адрес сайта в сети «Интернет» Уполномоченного органа, МФЦ;</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адрес электронной почты Уполномоченного органа, МФЦ;</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ход предоставления муниципальной услуги;</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административные процедуры предоставления муниципальной услуги;</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срок предоставления муниципальной услуги;</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порядок и формы </w:t>
      </w:r>
      <w:proofErr w:type="gramStart"/>
      <w:r w:rsidRPr="009B6A29">
        <w:rPr>
          <w:rFonts w:ascii="Times New Roman" w:hAnsi="Times New Roman"/>
          <w:sz w:val="26"/>
          <w:szCs w:val="26"/>
        </w:rPr>
        <w:t>контроля за</w:t>
      </w:r>
      <w:proofErr w:type="gramEnd"/>
      <w:r w:rsidRPr="009B6A29">
        <w:rPr>
          <w:rFonts w:ascii="Times New Roman" w:hAnsi="Times New Roman"/>
          <w:sz w:val="26"/>
          <w:szCs w:val="26"/>
        </w:rPr>
        <w:t> предоставлением муниципальной услуги;</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основания для отказа в предоставлении муниципальной услуги;</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lastRenderedPageBreak/>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телефону, посредством почты или электронной почты.</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Информирование проводится на русском языке в форме индивидуального и публичного информирования.</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В случае если предоставление информации, необходимой заявителю, не представляется возможным посредством телефона, сотрудник Уполномоченного</w:t>
      </w:r>
      <w:r w:rsidRPr="009B6A29">
        <w:rPr>
          <w:rFonts w:ascii="Times New Roman" w:hAnsi="Times New Roman"/>
          <w:i/>
          <w:iCs/>
          <w:sz w:val="26"/>
          <w:szCs w:val="26"/>
        </w:rPr>
        <w:t> </w:t>
      </w:r>
      <w:r w:rsidRPr="009B6A29">
        <w:rPr>
          <w:rFonts w:ascii="Times New Roman" w:hAnsi="Times New Roman"/>
          <w:sz w:val="26"/>
          <w:szCs w:val="26"/>
        </w:rPr>
        <w:t>органа</w:t>
      </w:r>
      <w:r w:rsidRPr="009B6A29">
        <w:rPr>
          <w:rFonts w:ascii="Times New Roman" w:hAnsi="Times New Roman"/>
          <w:i/>
          <w:iCs/>
          <w:sz w:val="26"/>
          <w:szCs w:val="26"/>
        </w:rPr>
        <w:t>/</w:t>
      </w:r>
      <w:r w:rsidRPr="009B6A29">
        <w:rPr>
          <w:rFonts w:ascii="Times New Roman" w:hAnsi="Times New Roman"/>
          <w:sz w:val="26"/>
          <w:szCs w:val="26"/>
        </w:rPr>
        <w:t>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При ответе на телефонные звонки специалист, ответственный за информирование, должен назвать фамилию, имя, отчество (при наличии), занимаемую должность и наименование структурного подразделения (при наличии) Уполномоченного органа.</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 xml:space="preserve">1.5.4. Индивидуальное письменное информирование осуществляется </w:t>
      </w:r>
      <w:proofErr w:type="gramStart"/>
      <w:r w:rsidRPr="009B6A29">
        <w:rPr>
          <w:rFonts w:ascii="Times New Roman" w:hAnsi="Times New Roman"/>
          <w:sz w:val="26"/>
          <w:szCs w:val="26"/>
        </w:rPr>
        <w:t>в виде письменного ответа на обращение заинтересованного лица в соответствии с законодательством о порядке</w:t>
      </w:r>
      <w:proofErr w:type="gramEnd"/>
      <w:r w:rsidRPr="009B6A29">
        <w:rPr>
          <w:rFonts w:ascii="Times New Roman" w:hAnsi="Times New Roman"/>
          <w:sz w:val="26"/>
          <w:szCs w:val="26"/>
        </w:rPr>
        <w:t xml:space="preserve"> рассмотрения обращений граждан.</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 xml:space="preserve">Ответ на обращение предоставляется в простой, четкой форме с указанием фамилии, имени, отчества, номера телефона исполнителя, подписывается </w:t>
      </w:r>
      <w:r w:rsidRPr="009B6A29">
        <w:rPr>
          <w:rFonts w:ascii="Times New Roman" w:hAnsi="Times New Roman"/>
          <w:sz w:val="26"/>
          <w:szCs w:val="26"/>
        </w:rPr>
        <w:lastRenderedPageBreak/>
        <w:t>руководителем Уполномоченного орган и направляется способом, позволяющим подтвердить факт и дату направления.</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в средствах массовой информации;</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на сайте в сети  «Интернет» Уполномоченного органа, МФЦ;</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на Едином портале;</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на Региональном портале;</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на информационных стендах Уполномоченного органа, МФЦ.</w:t>
      </w:r>
    </w:p>
    <w:p w:rsidR="00DF5521" w:rsidRPr="009B6A29" w:rsidRDefault="00DF5521" w:rsidP="00DF5521">
      <w:pPr>
        <w:shd w:val="clear" w:color="auto" w:fill="FFFFFF"/>
        <w:spacing w:after="0" w:line="240" w:lineRule="auto"/>
        <w:jc w:val="center"/>
        <w:rPr>
          <w:rFonts w:ascii="Times New Roman" w:hAnsi="Times New Roman"/>
          <w:sz w:val="26"/>
          <w:szCs w:val="26"/>
        </w:rPr>
      </w:pPr>
      <w:r w:rsidRPr="009B6A29">
        <w:rPr>
          <w:rFonts w:ascii="Times New Roman" w:hAnsi="Times New Roman"/>
          <w:sz w:val="26"/>
          <w:szCs w:val="26"/>
        </w:rPr>
        <w:t> </w:t>
      </w:r>
    </w:p>
    <w:p w:rsidR="00DF5521" w:rsidRPr="009B6A29" w:rsidRDefault="00DF5521" w:rsidP="00DF5521">
      <w:pPr>
        <w:shd w:val="clear" w:color="auto" w:fill="FFFFFF"/>
        <w:spacing w:after="0" w:line="240" w:lineRule="auto"/>
        <w:jc w:val="center"/>
        <w:rPr>
          <w:rFonts w:ascii="Times New Roman" w:hAnsi="Times New Roman"/>
          <w:sz w:val="26"/>
          <w:szCs w:val="26"/>
        </w:rPr>
      </w:pPr>
      <w:r w:rsidRPr="009B6A29">
        <w:rPr>
          <w:rFonts w:ascii="Times New Roman" w:hAnsi="Times New Roman"/>
          <w:sz w:val="26"/>
          <w:szCs w:val="26"/>
        </w:rPr>
        <w:t>II. Стандарт предоставления муниципальной услуги</w:t>
      </w:r>
    </w:p>
    <w:p w:rsidR="00DF5521" w:rsidRPr="009B6A29" w:rsidRDefault="00DF5521" w:rsidP="00DF5521">
      <w:pPr>
        <w:shd w:val="clear" w:color="auto" w:fill="FFFFFF"/>
        <w:spacing w:after="0" w:line="240" w:lineRule="auto"/>
        <w:ind w:firstLine="720"/>
        <w:jc w:val="center"/>
        <w:rPr>
          <w:rFonts w:ascii="Times New Roman" w:hAnsi="Times New Roman"/>
          <w:sz w:val="26"/>
          <w:szCs w:val="26"/>
        </w:rPr>
      </w:pPr>
      <w:r w:rsidRPr="009B6A29">
        <w:rPr>
          <w:rFonts w:ascii="Times New Roman" w:hAnsi="Times New Roman"/>
          <w:sz w:val="26"/>
          <w:szCs w:val="26"/>
        </w:rPr>
        <w:t> </w:t>
      </w:r>
    </w:p>
    <w:p w:rsidR="00DF5521" w:rsidRPr="009B6A29" w:rsidRDefault="00DF5521" w:rsidP="00DF5521">
      <w:pPr>
        <w:shd w:val="clear" w:color="auto" w:fill="FFFFFF"/>
        <w:spacing w:after="0" w:line="240" w:lineRule="auto"/>
        <w:jc w:val="center"/>
        <w:rPr>
          <w:rFonts w:ascii="Times New Roman" w:hAnsi="Times New Roman"/>
          <w:sz w:val="26"/>
          <w:szCs w:val="26"/>
        </w:rPr>
      </w:pPr>
      <w:r w:rsidRPr="009B6A29">
        <w:rPr>
          <w:rFonts w:ascii="Times New Roman" w:hAnsi="Times New Roman"/>
          <w:iCs/>
          <w:sz w:val="26"/>
          <w:szCs w:val="26"/>
        </w:rPr>
        <w:t>2.1. Наименование муниципальной услуги</w:t>
      </w:r>
    </w:p>
    <w:p w:rsidR="00DF5521" w:rsidRPr="009B6A29" w:rsidRDefault="00DF5521" w:rsidP="00DF5521">
      <w:pPr>
        <w:shd w:val="clear" w:color="auto" w:fill="FFFFFF"/>
        <w:spacing w:after="0" w:line="240" w:lineRule="auto"/>
        <w:ind w:firstLine="720"/>
        <w:jc w:val="center"/>
        <w:rPr>
          <w:rFonts w:ascii="Times New Roman" w:hAnsi="Times New Roman"/>
          <w:sz w:val="26"/>
          <w:szCs w:val="26"/>
        </w:rPr>
      </w:pPr>
      <w:r w:rsidRPr="009B6A29">
        <w:rPr>
          <w:rFonts w:ascii="Times New Roman" w:hAnsi="Times New Roman"/>
          <w:i/>
          <w:iCs/>
          <w:sz w:val="26"/>
          <w:szCs w:val="26"/>
        </w:rPr>
        <w:t> </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Принятие решения о подготовке и об утверждении документации по планировке территории.</w:t>
      </w:r>
    </w:p>
    <w:p w:rsidR="00DF5521" w:rsidRPr="009B6A29" w:rsidRDefault="00DF5521" w:rsidP="00DF5521">
      <w:pPr>
        <w:shd w:val="clear" w:color="auto" w:fill="FFFFFF"/>
        <w:spacing w:after="0" w:line="240" w:lineRule="auto"/>
        <w:jc w:val="center"/>
        <w:rPr>
          <w:rFonts w:ascii="Times New Roman" w:hAnsi="Times New Roman"/>
          <w:sz w:val="26"/>
          <w:szCs w:val="26"/>
        </w:rPr>
      </w:pPr>
      <w:r w:rsidRPr="009B6A29">
        <w:rPr>
          <w:rFonts w:ascii="Times New Roman" w:hAnsi="Times New Roman"/>
          <w:iCs/>
          <w:sz w:val="26"/>
          <w:szCs w:val="26"/>
        </w:rPr>
        <w:t>2.2. Наименование органа местного самоуправления,</w:t>
      </w:r>
    </w:p>
    <w:p w:rsidR="00DF5521" w:rsidRPr="009B6A29" w:rsidRDefault="00DF5521" w:rsidP="00DF5521">
      <w:pPr>
        <w:shd w:val="clear" w:color="auto" w:fill="FFFFFF"/>
        <w:spacing w:after="0" w:line="240" w:lineRule="auto"/>
        <w:jc w:val="center"/>
        <w:rPr>
          <w:rFonts w:ascii="Times New Roman" w:hAnsi="Times New Roman"/>
          <w:sz w:val="26"/>
          <w:szCs w:val="26"/>
        </w:rPr>
      </w:pPr>
      <w:proofErr w:type="gramStart"/>
      <w:r w:rsidRPr="009B6A29">
        <w:rPr>
          <w:rFonts w:ascii="Times New Roman" w:hAnsi="Times New Roman"/>
          <w:iCs/>
          <w:sz w:val="26"/>
          <w:szCs w:val="26"/>
        </w:rPr>
        <w:t>предоставляющего</w:t>
      </w:r>
      <w:proofErr w:type="gramEnd"/>
      <w:r w:rsidRPr="009B6A29">
        <w:rPr>
          <w:rFonts w:ascii="Times New Roman" w:hAnsi="Times New Roman"/>
          <w:iCs/>
          <w:sz w:val="26"/>
          <w:szCs w:val="26"/>
        </w:rPr>
        <w:t> муниципальную услугу</w:t>
      </w:r>
    </w:p>
    <w:p w:rsidR="00DF5521" w:rsidRPr="009B6A29" w:rsidRDefault="00DF5521" w:rsidP="00DF5521">
      <w:pPr>
        <w:shd w:val="clear" w:color="auto" w:fill="FFFFFF"/>
        <w:spacing w:after="0" w:line="240" w:lineRule="auto"/>
        <w:ind w:firstLine="720"/>
        <w:jc w:val="center"/>
        <w:rPr>
          <w:rFonts w:ascii="Times New Roman" w:hAnsi="Times New Roman"/>
          <w:sz w:val="26"/>
          <w:szCs w:val="26"/>
        </w:rPr>
      </w:pPr>
      <w:r w:rsidRPr="009B6A29">
        <w:rPr>
          <w:rFonts w:ascii="Times New Roman" w:hAnsi="Times New Roman"/>
          <w:i/>
          <w:iCs/>
          <w:sz w:val="26"/>
          <w:szCs w:val="26"/>
        </w:rPr>
        <w:t> </w:t>
      </w:r>
    </w:p>
    <w:p w:rsidR="00DF5521" w:rsidRPr="009B6A29" w:rsidRDefault="00DF5521" w:rsidP="00DF5521">
      <w:pPr>
        <w:autoSpaceDE w:val="0"/>
        <w:autoSpaceDN w:val="0"/>
        <w:adjustRightInd w:val="0"/>
        <w:spacing w:after="0" w:line="240" w:lineRule="auto"/>
        <w:ind w:firstLine="709"/>
        <w:jc w:val="both"/>
        <w:rPr>
          <w:rFonts w:ascii="Times New Roman" w:hAnsi="Times New Roman"/>
          <w:spacing w:val="-4"/>
          <w:sz w:val="26"/>
          <w:szCs w:val="26"/>
          <w:shd w:val="clear" w:color="auto" w:fill="FFFF00"/>
        </w:rPr>
      </w:pPr>
      <w:r w:rsidRPr="009B6A29">
        <w:rPr>
          <w:rFonts w:ascii="Times New Roman" w:hAnsi="Times New Roman"/>
          <w:sz w:val="26"/>
          <w:szCs w:val="26"/>
        </w:rPr>
        <w:t xml:space="preserve">2.2.1. </w:t>
      </w:r>
      <w:r w:rsidRPr="009B6A29">
        <w:rPr>
          <w:rFonts w:ascii="Times New Roman" w:hAnsi="Times New Roman"/>
          <w:spacing w:val="-4"/>
          <w:sz w:val="26"/>
          <w:szCs w:val="26"/>
          <w:shd w:val="clear" w:color="auto" w:fill="FFFFFF"/>
        </w:rPr>
        <w:t>Муниципальная услуга предоставляется:</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Администрацией </w:t>
      </w:r>
      <w:proofErr w:type="spellStart"/>
      <w:r w:rsidRPr="009B6A29">
        <w:rPr>
          <w:rFonts w:ascii="Times New Roman" w:hAnsi="Times New Roman"/>
          <w:sz w:val="26"/>
          <w:szCs w:val="26"/>
        </w:rPr>
        <w:t>Усть-Кубинского</w:t>
      </w:r>
      <w:proofErr w:type="spellEnd"/>
      <w:r w:rsidRPr="009B6A29">
        <w:rPr>
          <w:rFonts w:ascii="Times New Roman" w:hAnsi="Times New Roman"/>
          <w:sz w:val="26"/>
          <w:szCs w:val="26"/>
        </w:rPr>
        <w:t xml:space="preserve"> муниципального округа в части приема заявлений и прилагаемых документов на предоставление муниципальной услуги, а также подписании решения о предоставлении/отказе в предоставлении муниципальной услуги;</w:t>
      </w:r>
    </w:p>
    <w:p w:rsidR="00DF5521" w:rsidRPr="009B6A29" w:rsidRDefault="00DF5521" w:rsidP="00DF5521">
      <w:pPr>
        <w:autoSpaceDE w:val="0"/>
        <w:autoSpaceDN w:val="0"/>
        <w:adjustRightInd w:val="0"/>
        <w:spacing w:after="0" w:line="240" w:lineRule="auto"/>
        <w:ind w:firstLine="709"/>
        <w:jc w:val="both"/>
        <w:rPr>
          <w:rFonts w:ascii="Times New Roman" w:hAnsi="Times New Roman"/>
          <w:sz w:val="26"/>
          <w:szCs w:val="26"/>
        </w:rPr>
      </w:pPr>
      <w:r w:rsidRPr="009B6A29">
        <w:rPr>
          <w:rFonts w:ascii="Times New Roman" w:hAnsi="Times New Roman"/>
          <w:sz w:val="26"/>
          <w:szCs w:val="26"/>
        </w:rPr>
        <w:t>Управлением имущественных отношений администрации округа в части рассмотрения заявления и прилагаемых документов, информирования о порядке предоставления муниципальной услуги, подготовки проекта решения, информирования заявителя о принятом решении.</w:t>
      </w:r>
    </w:p>
    <w:p w:rsidR="00DF5521" w:rsidRPr="009B6A29" w:rsidRDefault="00DF5521" w:rsidP="00DF5521">
      <w:pPr>
        <w:autoSpaceDE w:val="0"/>
        <w:autoSpaceDN w:val="0"/>
        <w:adjustRightInd w:val="0"/>
        <w:spacing w:after="0" w:line="240" w:lineRule="auto"/>
        <w:ind w:firstLine="709"/>
        <w:jc w:val="both"/>
        <w:rPr>
          <w:rFonts w:ascii="Times New Roman" w:hAnsi="Times New Roman"/>
          <w:sz w:val="26"/>
          <w:szCs w:val="26"/>
        </w:rPr>
      </w:pPr>
      <w:r w:rsidRPr="009B6A29">
        <w:rPr>
          <w:rFonts w:ascii="Times New Roman" w:hAnsi="Times New Roman"/>
          <w:sz w:val="26"/>
          <w:szCs w:val="26"/>
        </w:rPr>
        <w:t>МФЦ по месту жительства заявителя - в части приема и (или) выдачи документов на предоставление муниципальной услуги (при условии заключения соглашений о взаимодействии с МФЦ).</w:t>
      </w:r>
    </w:p>
    <w:p w:rsidR="00DF5521" w:rsidRPr="009B6A29" w:rsidRDefault="00DF5521" w:rsidP="00DF5521">
      <w:pPr>
        <w:pStyle w:val="ae"/>
        <w:spacing w:before="0" w:after="0"/>
        <w:ind w:firstLine="709"/>
        <w:jc w:val="both"/>
        <w:rPr>
          <w:rFonts w:ascii="Times New Roman" w:hAnsi="Times New Roman"/>
          <w:color w:val="auto"/>
          <w:sz w:val="26"/>
          <w:szCs w:val="26"/>
        </w:rPr>
      </w:pPr>
      <w:r w:rsidRPr="009B6A29">
        <w:rPr>
          <w:rFonts w:ascii="Times New Roman" w:hAnsi="Times New Roman"/>
          <w:color w:val="auto"/>
          <w:sz w:val="26"/>
          <w:szCs w:val="26"/>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b/>
          <w:bCs/>
          <w:sz w:val="26"/>
          <w:szCs w:val="26"/>
        </w:rPr>
        <w:t> </w:t>
      </w:r>
    </w:p>
    <w:p w:rsidR="00DF5521" w:rsidRPr="009B6A29" w:rsidRDefault="00DF5521" w:rsidP="00DF5521">
      <w:pPr>
        <w:shd w:val="clear" w:color="auto" w:fill="FFFFFF"/>
        <w:spacing w:after="0" w:line="240" w:lineRule="auto"/>
        <w:jc w:val="center"/>
        <w:rPr>
          <w:rFonts w:ascii="Times New Roman" w:hAnsi="Times New Roman"/>
          <w:sz w:val="26"/>
          <w:szCs w:val="26"/>
        </w:rPr>
      </w:pPr>
      <w:r w:rsidRPr="009B6A29">
        <w:rPr>
          <w:rFonts w:ascii="Times New Roman" w:hAnsi="Times New Roman"/>
          <w:iCs/>
          <w:sz w:val="26"/>
          <w:szCs w:val="26"/>
        </w:rPr>
        <w:t>2.3. Результат предоставления муниципальной услуги</w:t>
      </w:r>
    </w:p>
    <w:p w:rsidR="00DF5521" w:rsidRPr="009B6A29" w:rsidRDefault="00DF5521" w:rsidP="00DF5521">
      <w:pPr>
        <w:shd w:val="clear" w:color="auto" w:fill="FFFFFF"/>
        <w:spacing w:after="0" w:line="240" w:lineRule="auto"/>
        <w:jc w:val="center"/>
        <w:rPr>
          <w:rFonts w:ascii="Times New Roman" w:hAnsi="Times New Roman"/>
          <w:sz w:val="26"/>
          <w:szCs w:val="26"/>
        </w:rPr>
      </w:pPr>
      <w:r w:rsidRPr="009B6A29">
        <w:rPr>
          <w:rFonts w:ascii="Times New Roman" w:hAnsi="Times New Roman"/>
          <w:i/>
          <w:iCs/>
          <w:sz w:val="26"/>
          <w:szCs w:val="26"/>
        </w:rPr>
        <w:t> </w:t>
      </w:r>
    </w:p>
    <w:p w:rsidR="00DF5521" w:rsidRPr="009B6A29" w:rsidRDefault="00DF5521" w:rsidP="00DF5521">
      <w:pPr>
        <w:shd w:val="clear" w:color="auto" w:fill="FFFFFF"/>
        <w:spacing w:after="0" w:line="240" w:lineRule="auto"/>
        <w:ind w:firstLine="426"/>
        <w:jc w:val="both"/>
        <w:rPr>
          <w:rFonts w:ascii="Times New Roman" w:hAnsi="Times New Roman"/>
          <w:sz w:val="26"/>
          <w:szCs w:val="26"/>
        </w:rPr>
      </w:pPr>
      <w:r w:rsidRPr="009B6A29">
        <w:rPr>
          <w:rFonts w:ascii="Times New Roman" w:hAnsi="Times New Roman"/>
          <w:sz w:val="26"/>
          <w:szCs w:val="26"/>
        </w:rPr>
        <w:t>2.3.1. Результатом предоставления муниципальной услуги является:</w:t>
      </w:r>
    </w:p>
    <w:p w:rsidR="00DF5521" w:rsidRPr="009B6A29" w:rsidRDefault="00DF5521" w:rsidP="00DF5521">
      <w:pPr>
        <w:pStyle w:val="20"/>
        <w:shd w:val="clear" w:color="auto" w:fill="auto"/>
        <w:tabs>
          <w:tab w:val="left" w:pos="1396"/>
        </w:tabs>
        <w:spacing w:before="0" w:line="240" w:lineRule="auto"/>
        <w:ind w:firstLine="0"/>
        <w:rPr>
          <w:sz w:val="26"/>
          <w:szCs w:val="26"/>
        </w:rPr>
      </w:pPr>
      <w:r w:rsidRPr="009B6A29">
        <w:rPr>
          <w:sz w:val="26"/>
          <w:szCs w:val="26"/>
        </w:rPr>
        <w:t xml:space="preserve">      2.3.2. В случае обращения с заявлением о подготовке документации по </w:t>
      </w:r>
      <w:r w:rsidRPr="009B6A29">
        <w:rPr>
          <w:sz w:val="26"/>
          <w:szCs w:val="26"/>
        </w:rPr>
        <w:lastRenderedPageBreak/>
        <w:t>планировке территории:</w:t>
      </w:r>
    </w:p>
    <w:p w:rsidR="00DF5521" w:rsidRPr="009B6A29" w:rsidRDefault="00DF5521" w:rsidP="00DF5521">
      <w:pPr>
        <w:pStyle w:val="20"/>
        <w:shd w:val="clear" w:color="auto" w:fill="auto"/>
        <w:tabs>
          <w:tab w:val="left" w:pos="851"/>
          <w:tab w:val="left" w:pos="1134"/>
          <w:tab w:val="left" w:pos="1396"/>
        </w:tabs>
        <w:spacing w:before="0" w:line="240" w:lineRule="auto"/>
        <w:ind w:firstLine="0"/>
        <w:rPr>
          <w:sz w:val="26"/>
          <w:szCs w:val="26"/>
        </w:rPr>
      </w:pPr>
      <w:r w:rsidRPr="009B6A29">
        <w:rPr>
          <w:sz w:val="26"/>
          <w:szCs w:val="26"/>
        </w:rPr>
        <w:tab/>
        <w:t>- решение о подготовке документации по планировке территории (проекта планировки территории и проекта межевания территории/ проекта межевания территории) в форме постановления администрации округа;</w:t>
      </w:r>
    </w:p>
    <w:p w:rsidR="00DF5521" w:rsidRPr="009B6A29" w:rsidRDefault="00DF5521" w:rsidP="00DF5521">
      <w:pPr>
        <w:pStyle w:val="20"/>
        <w:shd w:val="clear" w:color="auto" w:fill="auto"/>
        <w:tabs>
          <w:tab w:val="left" w:pos="851"/>
          <w:tab w:val="left" w:pos="1134"/>
          <w:tab w:val="left" w:pos="1396"/>
        </w:tabs>
        <w:spacing w:before="0" w:line="240" w:lineRule="auto"/>
        <w:ind w:firstLine="0"/>
        <w:rPr>
          <w:sz w:val="26"/>
          <w:szCs w:val="26"/>
        </w:rPr>
      </w:pPr>
      <w:r w:rsidRPr="009B6A29">
        <w:rPr>
          <w:sz w:val="26"/>
          <w:szCs w:val="26"/>
        </w:rPr>
        <w:tab/>
        <w:t xml:space="preserve">- решение о подготовке документации по внесению изменений в документацию по планировке территории (проект планировки территории и проект межевания территории/ проект межевания территории) в форме постановления администрации округа; </w:t>
      </w:r>
    </w:p>
    <w:p w:rsidR="00DF5521" w:rsidRPr="009B6A29" w:rsidRDefault="00DF5521" w:rsidP="00DF5521">
      <w:pPr>
        <w:pStyle w:val="20"/>
        <w:shd w:val="clear" w:color="auto" w:fill="auto"/>
        <w:tabs>
          <w:tab w:val="left" w:pos="851"/>
          <w:tab w:val="left" w:pos="1134"/>
          <w:tab w:val="left" w:pos="1386"/>
        </w:tabs>
        <w:spacing w:before="0" w:line="240" w:lineRule="auto"/>
        <w:ind w:firstLine="0"/>
        <w:rPr>
          <w:sz w:val="26"/>
          <w:szCs w:val="26"/>
        </w:rPr>
      </w:pPr>
      <w:r w:rsidRPr="009B6A29">
        <w:rPr>
          <w:sz w:val="26"/>
          <w:szCs w:val="26"/>
        </w:rPr>
        <w:tab/>
        <w:t>- решение о мотивированном отказе в предоставлении услуги в форме постановления администрации округа.</w:t>
      </w:r>
    </w:p>
    <w:p w:rsidR="00DF5521" w:rsidRPr="009B6A29" w:rsidRDefault="00DF5521" w:rsidP="00DF5521">
      <w:pPr>
        <w:pStyle w:val="20"/>
        <w:shd w:val="clear" w:color="auto" w:fill="auto"/>
        <w:tabs>
          <w:tab w:val="left" w:pos="284"/>
          <w:tab w:val="left" w:pos="851"/>
          <w:tab w:val="left" w:pos="1134"/>
          <w:tab w:val="left" w:pos="1386"/>
        </w:tabs>
        <w:spacing w:before="0" w:line="240" w:lineRule="auto"/>
        <w:ind w:firstLine="426"/>
        <w:rPr>
          <w:sz w:val="26"/>
          <w:szCs w:val="26"/>
        </w:rPr>
      </w:pPr>
      <w:r w:rsidRPr="009B6A29">
        <w:rPr>
          <w:sz w:val="26"/>
          <w:szCs w:val="26"/>
        </w:rPr>
        <w:t>2.3.3. В случае обращения с заявлением об утверждении документации по планировке территории:</w:t>
      </w:r>
    </w:p>
    <w:p w:rsidR="00DF5521" w:rsidRPr="009B6A29" w:rsidRDefault="00DF5521" w:rsidP="00DF5521">
      <w:pPr>
        <w:pStyle w:val="20"/>
        <w:shd w:val="clear" w:color="auto" w:fill="auto"/>
        <w:tabs>
          <w:tab w:val="left" w:pos="851"/>
          <w:tab w:val="left" w:pos="1134"/>
          <w:tab w:val="left" w:pos="1386"/>
        </w:tabs>
        <w:spacing w:before="0" w:line="240" w:lineRule="auto"/>
        <w:ind w:firstLine="0"/>
        <w:rPr>
          <w:sz w:val="26"/>
          <w:szCs w:val="26"/>
        </w:rPr>
      </w:pPr>
      <w:r w:rsidRPr="009B6A29">
        <w:rPr>
          <w:sz w:val="26"/>
          <w:szCs w:val="26"/>
        </w:rPr>
        <w:tab/>
        <w:t>- решение об утверждении документации по планировке территории (проекта планировки территории и проекта межевания территории/ проекта межевания территории) в форме постановления администрации округа;</w:t>
      </w:r>
    </w:p>
    <w:p w:rsidR="00DF5521" w:rsidRPr="009B6A29" w:rsidRDefault="00DF5521" w:rsidP="00DF5521">
      <w:pPr>
        <w:pStyle w:val="20"/>
        <w:shd w:val="clear" w:color="auto" w:fill="auto"/>
        <w:tabs>
          <w:tab w:val="left" w:pos="851"/>
          <w:tab w:val="left" w:pos="1134"/>
          <w:tab w:val="left" w:pos="1386"/>
        </w:tabs>
        <w:spacing w:before="0" w:line="240" w:lineRule="auto"/>
        <w:ind w:firstLine="0"/>
        <w:rPr>
          <w:sz w:val="26"/>
          <w:szCs w:val="26"/>
        </w:rPr>
      </w:pPr>
      <w:r w:rsidRPr="009B6A29">
        <w:rPr>
          <w:sz w:val="26"/>
          <w:szCs w:val="26"/>
        </w:rPr>
        <w:tab/>
        <w:t>- решение о внесении изменений в документацию по планировке территории (проект планировки территории и проект межевания территории/ проект межевания территории) в форме постановления администрации округа;</w:t>
      </w:r>
    </w:p>
    <w:p w:rsidR="00DF5521" w:rsidRPr="009B6A29" w:rsidRDefault="00DF5521" w:rsidP="00DF5521">
      <w:pPr>
        <w:pStyle w:val="20"/>
        <w:shd w:val="clear" w:color="auto" w:fill="auto"/>
        <w:tabs>
          <w:tab w:val="left" w:pos="851"/>
        </w:tabs>
        <w:spacing w:before="0" w:after="300" w:line="240" w:lineRule="auto"/>
        <w:ind w:firstLine="0"/>
        <w:rPr>
          <w:sz w:val="26"/>
          <w:szCs w:val="26"/>
        </w:rPr>
      </w:pPr>
      <w:r w:rsidRPr="009B6A29">
        <w:rPr>
          <w:sz w:val="26"/>
          <w:szCs w:val="26"/>
        </w:rPr>
        <w:tab/>
        <w:t>- решение о мотивированном отказе в предоставлении услуги в форме постановления администрации округа.</w:t>
      </w:r>
    </w:p>
    <w:p w:rsidR="00DF5521" w:rsidRPr="009B6A29" w:rsidRDefault="00DF5521" w:rsidP="00DF5521">
      <w:pPr>
        <w:shd w:val="clear" w:color="auto" w:fill="FFFFFF"/>
        <w:spacing w:after="0" w:line="240" w:lineRule="auto"/>
        <w:ind w:firstLine="720"/>
        <w:jc w:val="center"/>
        <w:rPr>
          <w:rFonts w:ascii="Times New Roman" w:hAnsi="Times New Roman"/>
          <w:sz w:val="26"/>
          <w:szCs w:val="26"/>
        </w:rPr>
      </w:pPr>
      <w:r w:rsidRPr="009B6A29">
        <w:rPr>
          <w:rFonts w:ascii="Times New Roman" w:hAnsi="Times New Roman"/>
          <w:iCs/>
          <w:sz w:val="26"/>
          <w:szCs w:val="26"/>
        </w:rPr>
        <w:t>2.4. Срок предоставления муниципальной услуги</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 </w:t>
      </w:r>
    </w:p>
    <w:p w:rsidR="00DF5521" w:rsidRPr="009B6A29" w:rsidRDefault="00DF5521" w:rsidP="009B6A29">
      <w:pPr>
        <w:shd w:val="clear" w:color="auto" w:fill="FFFFFF"/>
        <w:spacing w:after="0" w:line="240" w:lineRule="auto"/>
        <w:ind w:firstLine="709"/>
        <w:jc w:val="both"/>
        <w:rPr>
          <w:rFonts w:ascii="Times New Roman" w:hAnsi="Times New Roman"/>
          <w:sz w:val="26"/>
          <w:szCs w:val="26"/>
          <w:lang w:bidi="ru-RU"/>
        </w:rPr>
      </w:pPr>
      <w:bookmarkStart w:id="0" w:name="_ftnref3"/>
      <w:bookmarkStart w:id="1" w:name="_ftnref4"/>
      <w:r w:rsidRPr="009B6A29">
        <w:rPr>
          <w:rFonts w:ascii="Times New Roman" w:hAnsi="Times New Roman"/>
          <w:sz w:val="26"/>
          <w:szCs w:val="26"/>
        </w:rPr>
        <w:t>2.4.1. Уполномоченный орган направляет заявителю один из результатов, указанных в п. 2.3. настоящего административного регламента в следующие сроки</w:t>
      </w:r>
      <w:r w:rsidRPr="009B6A29">
        <w:rPr>
          <w:sz w:val="26"/>
          <w:szCs w:val="26"/>
          <w:lang w:bidi="ru-RU"/>
        </w:rPr>
        <w:t xml:space="preserve"> </w:t>
      </w:r>
      <w:r w:rsidRPr="009B6A29">
        <w:rPr>
          <w:rFonts w:ascii="Times New Roman" w:hAnsi="Times New Roman"/>
          <w:sz w:val="26"/>
          <w:szCs w:val="26"/>
          <w:lang w:bidi="ru-RU"/>
        </w:rPr>
        <w:t>со дня</w:t>
      </w:r>
      <w:r w:rsidR="009B6A29">
        <w:rPr>
          <w:rFonts w:ascii="Times New Roman" w:hAnsi="Times New Roman"/>
          <w:sz w:val="26"/>
          <w:szCs w:val="26"/>
          <w:lang w:bidi="ru-RU"/>
        </w:rPr>
        <w:t xml:space="preserve"> </w:t>
      </w:r>
      <w:r w:rsidRPr="009B6A29">
        <w:rPr>
          <w:rFonts w:ascii="Times New Roman" w:hAnsi="Times New Roman"/>
          <w:sz w:val="26"/>
          <w:szCs w:val="26"/>
          <w:lang w:bidi="ru-RU"/>
        </w:rPr>
        <w:t>регистрации заявления и документов, необходимых для предоставления муниципальной услуги в Уполномоченном органе</w:t>
      </w:r>
      <w:r w:rsidRPr="009B6A29">
        <w:rPr>
          <w:rFonts w:ascii="Times New Roman" w:hAnsi="Times New Roman"/>
          <w:sz w:val="26"/>
          <w:szCs w:val="26"/>
        </w:rPr>
        <w:t>:</w:t>
      </w:r>
    </w:p>
    <w:p w:rsidR="00DF5521" w:rsidRPr="009B6A29" w:rsidRDefault="00DF5521" w:rsidP="00DF5521">
      <w:pPr>
        <w:pStyle w:val="20"/>
        <w:shd w:val="clear" w:color="auto" w:fill="auto"/>
        <w:tabs>
          <w:tab w:val="left" w:pos="709"/>
        </w:tabs>
        <w:spacing w:before="0" w:line="240" w:lineRule="auto"/>
        <w:ind w:firstLine="0"/>
        <w:rPr>
          <w:sz w:val="26"/>
          <w:szCs w:val="26"/>
        </w:rPr>
      </w:pPr>
      <w:r w:rsidRPr="009B6A29">
        <w:rPr>
          <w:sz w:val="26"/>
          <w:szCs w:val="26"/>
        </w:rPr>
        <w:t xml:space="preserve">         1) </w:t>
      </w:r>
      <w:r w:rsidRPr="009B6A29">
        <w:rPr>
          <w:sz w:val="26"/>
          <w:szCs w:val="26"/>
          <w:lang w:bidi="ru-RU"/>
        </w:rPr>
        <w:t>15 рабочих дней - для принятия решения о подготовке документации по планировке территории;</w:t>
      </w:r>
    </w:p>
    <w:p w:rsidR="00DF5521" w:rsidRPr="009B6A29" w:rsidRDefault="00DF5521" w:rsidP="00DF5521">
      <w:pPr>
        <w:pStyle w:val="20"/>
        <w:shd w:val="clear" w:color="auto" w:fill="auto"/>
        <w:tabs>
          <w:tab w:val="left" w:pos="709"/>
          <w:tab w:val="left" w:pos="993"/>
        </w:tabs>
        <w:spacing w:before="0" w:line="240" w:lineRule="auto"/>
        <w:ind w:firstLine="0"/>
        <w:rPr>
          <w:sz w:val="26"/>
          <w:szCs w:val="26"/>
        </w:rPr>
      </w:pPr>
      <w:r w:rsidRPr="009B6A29">
        <w:rPr>
          <w:sz w:val="26"/>
          <w:szCs w:val="26"/>
          <w:lang w:bidi="ru-RU"/>
        </w:rPr>
        <w:tab/>
        <w:t>2) 20 рабочих дней - для принятия решения об утверждении документации по планировке территории;</w:t>
      </w:r>
    </w:p>
    <w:p w:rsidR="00DF5521" w:rsidRPr="009B6A29" w:rsidRDefault="00DF5521" w:rsidP="00DF5521">
      <w:pPr>
        <w:pStyle w:val="20"/>
        <w:shd w:val="clear" w:color="auto" w:fill="auto"/>
        <w:tabs>
          <w:tab w:val="left" w:pos="709"/>
        </w:tabs>
        <w:spacing w:before="0" w:line="240" w:lineRule="auto"/>
        <w:ind w:firstLine="0"/>
        <w:rPr>
          <w:sz w:val="26"/>
          <w:szCs w:val="26"/>
        </w:rPr>
      </w:pPr>
      <w:r w:rsidRPr="009B6A29">
        <w:rPr>
          <w:sz w:val="26"/>
          <w:szCs w:val="26"/>
          <w:lang w:bidi="ru-RU"/>
        </w:rPr>
        <w:tab/>
        <w:t>3) 75 рабочих дней - в случае проведения публичных слушаний или общественных обсуждений до утверждения документации по планировке территории.</w:t>
      </w:r>
    </w:p>
    <w:p w:rsidR="00DF5521" w:rsidRPr="009B6A29" w:rsidRDefault="00DF5521" w:rsidP="00DF5521">
      <w:pPr>
        <w:shd w:val="clear" w:color="auto" w:fill="FFFFFF"/>
        <w:spacing w:after="0" w:line="240" w:lineRule="auto"/>
        <w:rPr>
          <w:rFonts w:ascii="Times New Roman" w:hAnsi="Times New Roman"/>
          <w:i/>
          <w:sz w:val="26"/>
          <w:szCs w:val="26"/>
        </w:rPr>
      </w:pPr>
    </w:p>
    <w:p w:rsidR="00DF5521" w:rsidRPr="009B6A29" w:rsidRDefault="00DF5521" w:rsidP="00DF5521">
      <w:pPr>
        <w:shd w:val="clear" w:color="auto" w:fill="FFFFFF"/>
        <w:spacing w:after="0" w:line="240" w:lineRule="auto"/>
        <w:ind w:firstLine="709"/>
        <w:jc w:val="center"/>
        <w:rPr>
          <w:rFonts w:ascii="Times New Roman" w:hAnsi="Times New Roman"/>
          <w:sz w:val="26"/>
          <w:szCs w:val="26"/>
        </w:rPr>
      </w:pPr>
      <w:r w:rsidRPr="009B6A29">
        <w:rPr>
          <w:rFonts w:ascii="Times New Roman" w:hAnsi="Times New Roman"/>
          <w:sz w:val="26"/>
          <w:szCs w:val="26"/>
        </w:rPr>
        <w:t>2.5. Правовые основания для предоставления муниципальной услуг</w:t>
      </w:r>
      <w:bookmarkEnd w:id="0"/>
      <w:r w:rsidRPr="009B6A29">
        <w:rPr>
          <w:rFonts w:ascii="Times New Roman" w:hAnsi="Times New Roman"/>
          <w:sz w:val="26"/>
          <w:szCs w:val="26"/>
        </w:rPr>
        <w:t>и</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 </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Предоставление муниципальной услуги осуществляется в соответствии </w:t>
      </w:r>
      <w:proofErr w:type="spellStart"/>
      <w:proofErr w:type="gramStart"/>
      <w:r w:rsidRPr="009B6A29">
        <w:rPr>
          <w:rFonts w:ascii="Times New Roman" w:hAnsi="Times New Roman"/>
          <w:sz w:val="26"/>
          <w:szCs w:val="26"/>
        </w:rPr>
        <w:t>c</w:t>
      </w:r>
      <w:proofErr w:type="gramEnd"/>
      <w:r w:rsidRPr="009B6A29">
        <w:rPr>
          <w:rFonts w:ascii="Times New Roman" w:hAnsi="Times New Roman"/>
          <w:sz w:val="26"/>
          <w:szCs w:val="26"/>
        </w:rPr>
        <w:t>о</w:t>
      </w:r>
      <w:proofErr w:type="spellEnd"/>
      <w:r w:rsidRPr="009B6A29">
        <w:rPr>
          <w:rFonts w:ascii="Times New Roman" w:hAnsi="Times New Roman"/>
          <w:sz w:val="26"/>
          <w:szCs w:val="26"/>
        </w:rPr>
        <w:t xml:space="preserve"> следующими нормативными документами:</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Градостроительным кодексом Российской Федерации от 29 декабря 2004 года № 190-ФЗ;</w:t>
      </w:r>
    </w:p>
    <w:p w:rsidR="00DF5521" w:rsidRPr="009B6A29" w:rsidRDefault="00DF5521" w:rsidP="00DF5521">
      <w:pPr>
        <w:shd w:val="clear" w:color="auto" w:fill="FFFFFF"/>
        <w:spacing w:after="0" w:line="240" w:lineRule="auto"/>
        <w:ind w:firstLine="708"/>
        <w:jc w:val="both"/>
        <w:rPr>
          <w:rFonts w:ascii="Times New Roman" w:hAnsi="Times New Roman"/>
          <w:sz w:val="26"/>
          <w:szCs w:val="26"/>
        </w:rPr>
      </w:pPr>
      <w:r w:rsidRPr="009B6A29">
        <w:rPr>
          <w:rFonts w:ascii="Times New Roman" w:hAnsi="Times New Roman"/>
          <w:sz w:val="26"/>
          <w:szCs w:val="26"/>
        </w:rPr>
        <w:t>Земельным кодексом Российской Федерации от 25 октября 2001 года № 136-ФЗ;</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Федеральный закон от 29 декабря 2004 года № 191-ФЗ «О введении в действие Градостроительного кодекса Российской Федерации»;</w:t>
      </w:r>
    </w:p>
    <w:p w:rsidR="00DF5521" w:rsidRPr="009B6A29" w:rsidRDefault="00DF5521" w:rsidP="00DF5521">
      <w:pPr>
        <w:shd w:val="clear" w:color="auto" w:fill="FFFFFF"/>
        <w:spacing w:after="0" w:line="240" w:lineRule="auto"/>
        <w:ind w:firstLine="540"/>
        <w:jc w:val="both"/>
        <w:rPr>
          <w:rFonts w:ascii="Times New Roman" w:hAnsi="Times New Roman"/>
          <w:sz w:val="26"/>
          <w:szCs w:val="26"/>
        </w:rPr>
      </w:pPr>
      <w:r w:rsidRPr="009B6A29">
        <w:rPr>
          <w:rFonts w:ascii="Times New Roman" w:hAnsi="Times New Roman"/>
          <w:sz w:val="26"/>
          <w:szCs w:val="26"/>
        </w:rPr>
        <w:lastRenderedPageBreak/>
        <w:t>   Федеральным законом от 6 октября 2003 года № 131-ФЗ «Об общих принципах организации местного самоуправления в Российской Федерации»;</w:t>
      </w:r>
    </w:p>
    <w:p w:rsidR="00DF5521" w:rsidRPr="009B6A29" w:rsidRDefault="00DF5521" w:rsidP="00DF5521">
      <w:pPr>
        <w:spacing w:after="0" w:line="240" w:lineRule="auto"/>
        <w:ind w:firstLine="720"/>
        <w:jc w:val="both"/>
        <w:rPr>
          <w:rFonts w:ascii="Times New Roman" w:eastAsia="MS Mincho" w:hAnsi="Times New Roman"/>
          <w:sz w:val="26"/>
          <w:szCs w:val="26"/>
        </w:rPr>
      </w:pPr>
      <w:r w:rsidRPr="009B6A29">
        <w:rPr>
          <w:rFonts w:ascii="Times New Roman" w:eastAsia="MS Mincho" w:hAnsi="Times New Roman"/>
          <w:sz w:val="26"/>
          <w:szCs w:val="26"/>
        </w:rPr>
        <w:t>Федеральным законом от 24 ноября 1995 года № 181-ФЗ «О социальной защите инвалидов в Российской Федерации»;</w:t>
      </w:r>
    </w:p>
    <w:p w:rsidR="00DF5521" w:rsidRPr="009B6A29" w:rsidRDefault="00DF5521" w:rsidP="00DF5521">
      <w:pPr>
        <w:spacing w:after="0" w:line="240" w:lineRule="auto"/>
        <w:ind w:firstLine="709"/>
        <w:jc w:val="both"/>
        <w:rPr>
          <w:rFonts w:ascii="Times New Roman" w:hAnsi="Times New Roman"/>
          <w:sz w:val="26"/>
          <w:szCs w:val="26"/>
        </w:rPr>
      </w:pPr>
      <w:proofErr w:type="gramStart"/>
      <w:r w:rsidRPr="009B6A29">
        <w:rPr>
          <w:rFonts w:ascii="Times New Roman" w:hAnsi="Times New Roman"/>
          <w:sz w:val="26"/>
          <w:szCs w:val="26"/>
        </w:rPr>
        <w:t>Федеральным</w:t>
      </w:r>
      <w:proofErr w:type="gramEnd"/>
      <w:r w:rsidRPr="009B6A29">
        <w:rPr>
          <w:rFonts w:ascii="Times New Roman" w:hAnsi="Times New Roman"/>
          <w:sz w:val="26"/>
          <w:szCs w:val="26"/>
        </w:rPr>
        <w:t> </w:t>
      </w:r>
      <w:hyperlink r:id="rId12" w:tgtFrame="_blank" w:history="1">
        <w:r w:rsidRPr="009B6A29">
          <w:rPr>
            <w:rFonts w:ascii="Times New Roman" w:hAnsi="Times New Roman"/>
            <w:sz w:val="26"/>
            <w:szCs w:val="26"/>
          </w:rPr>
          <w:t>закон</w:t>
        </w:r>
      </w:hyperlink>
      <w:r w:rsidRPr="009B6A29">
        <w:rPr>
          <w:rFonts w:ascii="Times New Roman" w:hAnsi="Times New Roman"/>
          <w:sz w:val="26"/>
          <w:szCs w:val="26"/>
        </w:rPr>
        <w:t>ом от 9 февраля 2009 года № 8-ФЗ «Об обеспечении доступа к информации о деятельности государственных органов и органов местного самоуправления»;</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Федеральным законом от 24 июля 2007 года № 221-ФЗ «О государственном кадастре недвижимости»;</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Федеральным законом от 27 июля 2010 года № 210-ФЗ «Об организации предоставления государственных и муниципальных услуг»;</w:t>
      </w:r>
    </w:p>
    <w:p w:rsidR="00DF5521" w:rsidRPr="009B6A29" w:rsidRDefault="00DF5521" w:rsidP="00DF5521">
      <w:pPr>
        <w:shd w:val="clear" w:color="auto" w:fill="FFFFFF"/>
        <w:spacing w:after="0" w:line="240" w:lineRule="auto"/>
        <w:ind w:firstLine="708"/>
        <w:jc w:val="both"/>
        <w:rPr>
          <w:rFonts w:ascii="Times New Roman" w:hAnsi="Times New Roman"/>
          <w:sz w:val="26"/>
          <w:szCs w:val="26"/>
        </w:rPr>
      </w:pPr>
      <w:r w:rsidRPr="009B6A29">
        <w:rPr>
          <w:rFonts w:ascii="Times New Roman" w:hAnsi="Times New Roman"/>
          <w:sz w:val="26"/>
          <w:szCs w:val="26"/>
        </w:rPr>
        <w:t>Федеральным законом от 6 апреля 2011 года № 63-ФЗ «Об электронной подписи»;</w:t>
      </w:r>
    </w:p>
    <w:p w:rsidR="00DF5521" w:rsidRPr="009B6A29" w:rsidRDefault="00DF5521" w:rsidP="00DF5521">
      <w:pPr>
        <w:spacing w:after="0" w:line="240" w:lineRule="atLeast"/>
        <w:ind w:firstLine="709"/>
        <w:jc w:val="both"/>
        <w:rPr>
          <w:rFonts w:ascii="Times New Roman" w:hAnsi="Times New Roman"/>
          <w:sz w:val="26"/>
          <w:szCs w:val="26"/>
        </w:rPr>
      </w:pPr>
      <w:r w:rsidRPr="009B6A29">
        <w:rPr>
          <w:rFonts w:ascii="Times New Roman" w:hAnsi="Times New Roman"/>
          <w:sz w:val="26"/>
          <w:szCs w:val="26"/>
        </w:rPr>
        <w:t>Законом Вологодской области от 1 мая 2006 года № 1446-ОЗ «О регулировании градостроительной деятельности на территории Вологодской области»;</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Решением Представительного Собрания округа от 25 октября 2022 года № 47 «Об утверждении Порядка организации и проведения общественных обсуждений по вопросам градостроительной деятельности»;</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Решением Представительного Собрания округа от 25 октября 2022 года № 48 «Об утверждении Порядка организации и проведения публичных слушаний по вопросам градостроительной деятельности»;</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настоящим административным регламентом.</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i/>
          <w:iCs/>
          <w:sz w:val="26"/>
          <w:szCs w:val="26"/>
        </w:rPr>
        <w:t> </w:t>
      </w:r>
      <w:r w:rsidRPr="009B6A29">
        <w:rPr>
          <w:rFonts w:ascii="Times New Roman" w:hAnsi="Times New Roman"/>
          <w:iCs/>
          <w:sz w:val="26"/>
          <w:szCs w:val="26"/>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 </w:t>
      </w:r>
    </w:p>
    <w:p w:rsidR="00DF5521" w:rsidRPr="009B6A29" w:rsidRDefault="00DF5521" w:rsidP="00DF5521">
      <w:pPr>
        <w:shd w:val="clear" w:color="auto" w:fill="FFFFFF"/>
        <w:spacing w:after="0" w:line="240" w:lineRule="auto"/>
        <w:jc w:val="both"/>
        <w:rPr>
          <w:rFonts w:ascii="Times New Roman" w:hAnsi="Times New Roman"/>
          <w:sz w:val="26"/>
          <w:szCs w:val="26"/>
        </w:rPr>
      </w:pPr>
      <w:r w:rsidRPr="009B6A29">
        <w:rPr>
          <w:rFonts w:ascii="Times New Roman" w:hAnsi="Times New Roman"/>
          <w:sz w:val="26"/>
          <w:szCs w:val="26"/>
        </w:rPr>
        <w:t xml:space="preserve">           2.6.1. В целях предоставления муниципальной услуги по принятию решения о подготовке документации по планировке территории</w:t>
      </w:r>
      <w:r w:rsidRPr="009B6A29">
        <w:rPr>
          <w:rFonts w:ascii="Times New Roman" w:hAnsi="Times New Roman"/>
          <w:spacing w:val="-4"/>
          <w:sz w:val="26"/>
          <w:szCs w:val="26"/>
        </w:rPr>
        <w:t> </w:t>
      </w:r>
      <w:r w:rsidRPr="009B6A29">
        <w:rPr>
          <w:rFonts w:ascii="Times New Roman" w:hAnsi="Times New Roman"/>
          <w:sz w:val="26"/>
          <w:szCs w:val="26"/>
        </w:rPr>
        <w:t>заявитель представляет (направляет) следующие документы:</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а) заявление о принятии решения о подготовке документации по планировке территории по форме, согласно приложению 2 к настоящему административному регламенту.</w:t>
      </w:r>
    </w:p>
    <w:p w:rsidR="00DF5521" w:rsidRPr="009B6A29" w:rsidRDefault="00DF5521" w:rsidP="00DF5521">
      <w:pPr>
        <w:autoSpaceDE w:val="0"/>
        <w:autoSpaceDN w:val="0"/>
        <w:adjustRightInd w:val="0"/>
        <w:spacing w:after="0" w:line="240" w:lineRule="auto"/>
        <w:ind w:firstLine="720"/>
        <w:jc w:val="both"/>
        <w:rPr>
          <w:rFonts w:ascii="Times New Roman" w:hAnsi="Times New Roman"/>
          <w:sz w:val="26"/>
          <w:szCs w:val="26"/>
        </w:rPr>
      </w:pPr>
      <w:r w:rsidRPr="009B6A29">
        <w:rPr>
          <w:rFonts w:ascii="Times New Roman" w:hAnsi="Times New Roman"/>
          <w:sz w:val="26"/>
          <w:szCs w:val="26"/>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Заявление по просьбе заявителя может быть заполнено специалистом, ответственным за прием документов, с помощью компьютера или от руки. </w:t>
      </w:r>
      <w:proofErr w:type="gramStart"/>
      <w:r w:rsidRPr="009B6A29">
        <w:rPr>
          <w:rFonts w:ascii="Times New Roman" w:hAnsi="Times New Roman"/>
          <w:sz w:val="26"/>
          <w:szCs w:val="26"/>
        </w:rPr>
        <w:t>В последнем случае заявитель вписывает в заявление от руки полностью свои фамилию, имя, отчество (при наличии) и ставит подпись.</w:t>
      </w:r>
      <w:proofErr w:type="gramEnd"/>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При заполнении заявления не допускается использование сокращений слов и аббревиатур.</w:t>
      </w:r>
    </w:p>
    <w:p w:rsidR="00DF5521" w:rsidRPr="009B6A29" w:rsidRDefault="00DF5521" w:rsidP="00DF5521">
      <w:pPr>
        <w:autoSpaceDE w:val="0"/>
        <w:autoSpaceDN w:val="0"/>
        <w:adjustRightInd w:val="0"/>
        <w:spacing w:after="0" w:line="240" w:lineRule="auto"/>
        <w:ind w:firstLine="720"/>
        <w:jc w:val="both"/>
        <w:rPr>
          <w:rFonts w:ascii="Times New Roman" w:hAnsi="Times New Roman"/>
          <w:sz w:val="26"/>
          <w:szCs w:val="26"/>
        </w:rPr>
      </w:pPr>
      <w:r w:rsidRPr="009B6A29">
        <w:rPr>
          <w:rFonts w:ascii="Times New Roman" w:hAnsi="Times New Roman"/>
          <w:sz w:val="26"/>
          <w:szCs w:val="26"/>
        </w:rPr>
        <w:t>Заявление составляется в единственном экземпляре – оригинале.</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lastRenderedPageBreak/>
        <w:t>Форма заявления на предоставление муниципальной услуги размещается на официальном сайте Уполномоченного органа в сети «Интернет» с возможностью бесплатного копирования (скачивания).</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б) документ, удостоверяющий личность заявителя (заявителей), являющегося физическим лицом, либо личность представителя физического или юридического лица - при личном обращении в МФЦ, Уполномоченный орган;</w:t>
      </w:r>
    </w:p>
    <w:p w:rsidR="00DF5521" w:rsidRPr="009B6A29" w:rsidRDefault="00DF5521" w:rsidP="00DF5521">
      <w:pPr>
        <w:shd w:val="clear" w:color="auto" w:fill="FFFFFF"/>
        <w:spacing w:after="0" w:line="240" w:lineRule="auto"/>
        <w:ind w:firstLine="708"/>
        <w:jc w:val="both"/>
        <w:rPr>
          <w:rFonts w:ascii="Times New Roman" w:hAnsi="Times New Roman"/>
          <w:sz w:val="26"/>
          <w:szCs w:val="26"/>
        </w:rPr>
      </w:pPr>
      <w:r w:rsidRPr="009B6A29">
        <w:rPr>
          <w:rFonts w:ascii="Times New Roman" w:hAnsi="Times New Roman"/>
          <w:sz w:val="26"/>
          <w:szCs w:val="26"/>
        </w:rPr>
        <w:t>в) документ, удостоверяющий права (полномочия) представителя физического или юридического лица, если с заявлением обращается представитель заявителя (заявителей);</w:t>
      </w:r>
    </w:p>
    <w:p w:rsidR="00DF5521" w:rsidRPr="009B6A29" w:rsidRDefault="00DF5521" w:rsidP="00DF5521">
      <w:pPr>
        <w:shd w:val="clear" w:color="auto" w:fill="FFFFFF"/>
        <w:spacing w:after="0" w:line="240" w:lineRule="auto"/>
        <w:jc w:val="both"/>
        <w:rPr>
          <w:rFonts w:ascii="Times New Roman" w:hAnsi="Times New Roman"/>
          <w:sz w:val="26"/>
          <w:szCs w:val="26"/>
        </w:rPr>
      </w:pPr>
      <w:r w:rsidRPr="009B6A29">
        <w:rPr>
          <w:rFonts w:ascii="Times New Roman" w:hAnsi="Times New Roman"/>
          <w:sz w:val="26"/>
          <w:szCs w:val="26"/>
        </w:rPr>
        <w:t xml:space="preserve">       </w:t>
      </w:r>
      <w:r w:rsidRPr="009B6A29">
        <w:rPr>
          <w:rFonts w:ascii="Times New Roman" w:hAnsi="Times New Roman"/>
          <w:sz w:val="26"/>
          <w:szCs w:val="26"/>
        </w:rPr>
        <w:tab/>
        <w:t>г) 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 если заявителем является иностранное юридическое лицо;</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proofErr w:type="spellStart"/>
      <w:r w:rsidRPr="009B6A29">
        <w:rPr>
          <w:rFonts w:ascii="Times New Roman" w:hAnsi="Times New Roman"/>
          <w:sz w:val="26"/>
          <w:szCs w:val="26"/>
        </w:rPr>
        <w:t>д</w:t>
      </w:r>
      <w:proofErr w:type="spellEnd"/>
      <w:r w:rsidRPr="009B6A29">
        <w:rPr>
          <w:rFonts w:ascii="Times New Roman" w:hAnsi="Times New Roman"/>
          <w:sz w:val="26"/>
          <w:szCs w:val="26"/>
        </w:rPr>
        <w:t>) сведения об объектах недвижимости в случае, если сведения о таких объектах не содержатся в Едином государственном реестре недвижимости.</w:t>
      </w:r>
    </w:p>
    <w:p w:rsidR="00DF5521" w:rsidRPr="009B6A29" w:rsidRDefault="00DF5521" w:rsidP="00DF5521">
      <w:pPr>
        <w:shd w:val="clear" w:color="auto" w:fill="FFFFFF"/>
        <w:spacing w:after="0" w:line="240" w:lineRule="auto"/>
        <w:jc w:val="both"/>
        <w:rPr>
          <w:rFonts w:ascii="Times New Roman" w:hAnsi="Times New Roman"/>
          <w:sz w:val="26"/>
          <w:szCs w:val="26"/>
        </w:rPr>
      </w:pPr>
      <w:r w:rsidRPr="009B6A29">
        <w:rPr>
          <w:rFonts w:ascii="Times New Roman" w:hAnsi="Times New Roman"/>
          <w:sz w:val="26"/>
          <w:szCs w:val="26"/>
        </w:rPr>
        <w:t xml:space="preserve">           2.6.2. В целях предоставления муниципальной услуги по принятию решения об утверждении документации по планировке территории</w:t>
      </w:r>
      <w:r w:rsidRPr="009B6A29">
        <w:rPr>
          <w:rFonts w:ascii="Times New Roman" w:hAnsi="Times New Roman"/>
          <w:spacing w:val="-4"/>
          <w:sz w:val="26"/>
          <w:szCs w:val="26"/>
        </w:rPr>
        <w:t> </w:t>
      </w:r>
      <w:r w:rsidRPr="009B6A29">
        <w:rPr>
          <w:rFonts w:ascii="Times New Roman" w:hAnsi="Times New Roman"/>
          <w:sz w:val="26"/>
          <w:szCs w:val="26"/>
        </w:rPr>
        <w:t>заявитель представляет (направляет) следующие документы:</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а) заявление о принятии решения об утверждении документации по планировке территории по форме, согласно приложению 3 к настоящему административному регламенту.</w:t>
      </w:r>
    </w:p>
    <w:p w:rsidR="00DF5521" w:rsidRPr="009B6A29" w:rsidRDefault="00DF5521" w:rsidP="00DF5521">
      <w:pPr>
        <w:autoSpaceDE w:val="0"/>
        <w:autoSpaceDN w:val="0"/>
        <w:adjustRightInd w:val="0"/>
        <w:spacing w:after="0" w:line="240" w:lineRule="auto"/>
        <w:ind w:firstLine="720"/>
        <w:jc w:val="both"/>
        <w:rPr>
          <w:rFonts w:ascii="Times New Roman" w:hAnsi="Times New Roman"/>
          <w:sz w:val="26"/>
          <w:szCs w:val="26"/>
        </w:rPr>
      </w:pPr>
      <w:r w:rsidRPr="009B6A29">
        <w:rPr>
          <w:rFonts w:ascii="Times New Roman" w:hAnsi="Times New Roman"/>
          <w:sz w:val="26"/>
          <w:szCs w:val="26"/>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Заявление по просьбе заявителя может быть заполнено специалистом, ответственным за прием документов, с помощью компьютера или от руки. </w:t>
      </w:r>
      <w:proofErr w:type="gramStart"/>
      <w:r w:rsidRPr="009B6A29">
        <w:rPr>
          <w:rFonts w:ascii="Times New Roman" w:hAnsi="Times New Roman"/>
          <w:sz w:val="26"/>
          <w:szCs w:val="26"/>
        </w:rPr>
        <w:t>В последнем случае заявитель вписывает в заявление от руки полностью свои фамилию, имя, отчество (при наличии) и ставит подпись.</w:t>
      </w:r>
      <w:proofErr w:type="gramEnd"/>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При заполнении заявления не допускается использование сокращений слов и аббревиатур.</w:t>
      </w:r>
    </w:p>
    <w:p w:rsidR="00DF5521" w:rsidRPr="009B6A29" w:rsidRDefault="00DF5521" w:rsidP="00DF5521">
      <w:pPr>
        <w:autoSpaceDE w:val="0"/>
        <w:autoSpaceDN w:val="0"/>
        <w:adjustRightInd w:val="0"/>
        <w:spacing w:after="0" w:line="240" w:lineRule="auto"/>
        <w:ind w:firstLine="720"/>
        <w:jc w:val="both"/>
        <w:rPr>
          <w:rFonts w:ascii="Times New Roman" w:hAnsi="Times New Roman"/>
          <w:sz w:val="26"/>
          <w:szCs w:val="26"/>
        </w:rPr>
      </w:pPr>
      <w:r w:rsidRPr="009B6A29">
        <w:rPr>
          <w:rFonts w:ascii="Times New Roman" w:hAnsi="Times New Roman"/>
          <w:sz w:val="26"/>
          <w:szCs w:val="26"/>
        </w:rPr>
        <w:t>Заявление составляется в единственном экземпляре – оригинале.</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Форма заявления на предоставление муниципальной услуги размещается на официальном сайте Уполномоченного органа в сети «Интернет» с возможностью бесплатного копирования (скачивания).</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б) документ, удостоверяющий личность заявителя (заявителей), являющегося физическим лицом, либо личность представителя физического или юридического лица - при личном обращении в МФЦ, Уполномоченный орган;</w:t>
      </w:r>
    </w:p>
    <w:p w:rsidR="00DF5521" w:rsidRPr="009B6A29" w:rsidRDefault="00DF5521" w:rsidP="00DF5521">
      <w:pPr>
        <w:shd w:val="clear" w:color="auto" w:fill="FFFFFF"/>
        <w:spacing w:after="0" w:line="240" w:lineRule="auto"/>
        <w:jc w:val="both"/>
        <w:rPr>
          <w:rFonts w:ascii="Times New Roman" w:hAnsi="Times New Roman"/>
          <w:sz w:val="26"/>
          <w:szCs w:val="26"/>
        </w:rPr>
      </w:pPr>
      <w:r w:rsidRPr="009B6A29">
        <w:rPr>
          <w:rFonts w:ascii="Times New Roman" w:hAnsi="Times New Roman"/>
          <w:sz w:val="26"/>
          <w:szCs w:val="26"/>
        </w:rPr>
        <w:t xml:space="preserve">           в) документ, удостоверяющий права (полномочия) представителя физического или юридического лица, если с заявлением обращается представитель заявителя (заявителей);</w:t>
      </w:r>
    </w:p>
    <w:p w:rsidR="00DF5521" w:rsidRPr="009B6A29" w:rsidRDefault="00DF5521" w:rsidP="00DF5521">
      <w:pPr>
        <w:shd w:val="clear" w:color="auto" w:fill="FFFFFF"/>
        <w:spacing w:after="0" w:line="240" w:lineRule="auto"/>
        <w:jc w:val="both"/>
        <w:rPr>
          <w:rFonts w:ascii="Times New Roman" w:hAnsi="Times New Roman"/>
          <w:sz w:val="26"/>
          <w:szCs w:val="26"/>
        </w:rPr>
      </w:pPr>
      <w:r w:rsidRPr="009B6A29">
        <w:rPr>
          <w:rFonts w:ascii="Times New Roman" w:hAnsi="Times New Roman"/>
          <w:sz w:val="26"/>
          <w:szCs w:val="26"/>
        </w:rPr>
        <w:t xml:space="preserve">       </w:t>
      </w:r>
      <w:r w:rsidRPr="009B6A29">
        <w:rPr>
          <w:rFonts w:ascii="Times New Roman" w:hAnsi="Times New Roman"/>
          <w:sz w:val="26"/>
          <w:szCs w:val="26"/>
        </w:rPr>
        <w:tab/>
        <w:t>г) 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 если заявителем является иностранное юридическое лицо;</w:t>
      </w:r>
    </w:p>
    <w:p w:rsidR="00DF5521" w:rsidRPr="009B6A29" w:rsidRDefault="00DF5521" w:rsidP="00DF5521">
      <w:pPr>
        <w:autoSpaceDE w:val="0"/>
        <w:autoSpaceDN w:val="0"/>
        <w:adjustRightInd w:val="0"/>
        <w:spacing w:after="0" w:line="240" w:lineRule="auto"/>
        <w:jc w:val="both"/>
        <w:rPr>
          <w:rFonts w:ascii="Times New Roman" w:hAnsi="Times New Roman"/>
          <w:sz w:val="26"/>
          <w:szCs w:val="26"/>
        </w:rPr>
      </w:pPr>
      <w:r w:rsidRPr="009B6A29">
        <w:rPr>
          <w:rFonts w:ascii="Times New Roman" w:hAnsi="Times New Roman"/>
          <w:sz w:val="26"/>
          <w:szCs w:val="26"/>
        </w:rPr>
        <w:t xml:space="preserve">           </w:t>
      </w:r>
      <w:proofErr w:type="spellStart"/>
      <w:r w:rsidRPr="009B6A29">
        <w:rPr>
          <w:rFonts w:ascii="Times New Roman" w:hAnsi="Times New Roman"/>
          <w:sz w:val="26"/>
          <w:szCs w:val="26"/>
        </w:rPr>
        <w:t>д</w:t>
      </w:r>
      <w:proofErr w:type="spellEnd"/>
      <w:r w:rsidRPr="009B6A29">
        <w:rPr>
          <w:rFonts w:ascii="Times New Roman" w:hAnsi="Times New Roman"/>
          <w:sz w:val="26"/>
          <w:szCs w:val="26"/>
        </w:rPr>
        <w:t xml:space="preserve">) сведения об объектах недвижимости в случае, если сведения о таких объектах не содержатся в Едином государственном реестре недвижимости;            </w:t>
      </w:r>
    </w:p>
    <w:p w:rsidR="00DF5521" w:rsidRPr="009B6A29" w:rsidRDefault="00DF5521" w:rsidP="00DF5521">
      <w:pPr>
        <w:autoSpaceDE w:val="0"/>
        <w:autoSpaceDN w:val="0"/>
        <w:adjustRightInd w:val="0"/>
        <w:spacing w:after="0" w:line="240" w:lineRule="auto"/>
        <w:jc w:val="both"/>
        <w:rPr>
          <w:rFonts w:ascii="Times New Roman" w:hAnsi="Times New Roman"/>
          <w:sz w:val="26"/>
          <w:szCs w:val="26"/>
        </w:rPr>
      </w:pPr>
      <w:r w:rsidRPr="009B6A29">
        <w:rPr>
          <w:rFonts w:ascii="Times New Roman" w:hAnsi="Times New Roman"/>
          <w:sz w:val="26"/>
          <w:szCs w:val="26"/>
        </w:rPr>
        <w:t xml:space="preserve">           е) материалы документации по планировке территории в составе, предусмотренном:</w:t>
      </w:r>
    </w:p>
    <w:p w:rsidR="00DF5521" w:rsidRPr="009B6A29" w:rsidRDefault="00DF5521" w:rsidP="00DF5521">
      <w:pPr>
        <w:autoSpaceDE w:val="0"/>
        <w:autoSpaceDN w:val="0"/>
        <w:adjustRightInd w:val="0"/>
        <w:spacing w:after="0" w:line="240" w:lineRule="auto"/>
        <w:jc w:val="both"/>
        <w:rPr>
          <w:rFonts w:ascii="Times New Roman" w:eastAsia="Calibri" w:hAnsi="Times New Roman"/>
          <w:sz w:val="26"/>
          <w:szCs w:val="26"/>
        </w:rPr>
      </w:pPr>
      <w:r w:rsidRPr="009B6A29">
        <w:rPr>
          <w:rFonts w:ascii="Times New Roman" w:hAnsi="Times New Roman"/>
          <w:sz w:val="26"/>
          <w:szCs w:val="26"/>
        </w:rPr>
        <w:lastRenderedPageBreak/>
        <w:t xml:space="preserve">- частью 4 статьи 41 (для </w:t>
      </w:r>
      <w:r w:rsidRPr="009B6A29">
        <w:rPr>
          <w:rFonts w:ascii="Times New Roman" w:eastAsia="Calibri" w:hAnsi="Times New Roman"/>
          <w:sz w:val="26"/>
          <w:szCs w:val="26"/>
        </w:rPr>
        <w:t>документации по планировке территории, предусматривающей размещение одного или нескольких линейных объектов),</w:t>
      </w:r>
    </w:p>
    <w:p w:rsidR="00DF5521" w:rsidRPr="009B6A29" w:rsidRDefault="00DF5521" w:rsidP="00DF5521">
      <w:pPr>
        <w:shd w:val="clear" w:color="auto" w:fill="FFFFFF"/>
        <w:spacing w:after="0" w:line="240" w:lineRule="auto"/>
        <w:jc w:val="both"/>
        <w:rPr>
          <w:rFonts w:ascii="Times New Roman" w:hAnsi="Times New Roman"/>
          <w:sz w:val="26"/>
          <w:szCs w:val="26"/>
        </w:rPr>
      </w:pPr>
      <w:r w:rsidRPr="009B6A29">
        <w:rPr>
          <w:rFonts w:ascii="Times New Roman" w:hAnsi="Times New Roman"/>
          <w:sz w:val="26"/>
          <w:szCs w:val="26"/>
        </w:rPr>
        <w:t>- статьями 42 (для проекта планировки территории и (или) 43 (для проекта межевания территории) Градостроительного кодекса Российской Федерации;</w:t>
      </w:r>
    </w:p>
    <w:p w:rsidR="00DF5521" w:rsidRPr="009B6A29" w:rsidRDefault="00DF5521" w:rsidP="00DF5521">
      <w:pPr>
        <w:shd w:val="clear" w:color="auto" w:fill="FFFFFF"/>
        <w:spacing w:after="0" w:line="240" w:lineRule="auto"/>
        <w:ind w:firstLine="708"/>
        <w:jc w:val="both"/>
        <w:rPr>
          <w:rFonts w:ascii="Times New Roman" w:hAnsi="Times New Roman"/>
          <w:sz w:val="26"/>
          <w:szCs w:val="26"/>
        </w:rPr>
      </w:pPr>
      <w:r w:rsidRPr="009B6A29">
        <w:rPr>
          <w:rFonts w:ascii="Times New Roman" w:hAnsi="Times New Roman"/>
          <w:sz w:val="26"/>
          <w:szCs w:val="26"/>
        </w:rPr>
        <w:t>ж) принятое самостоятельно решение о подготовке документации по планировке территории в случаях, предусмотренных частью 1.1 статьи 45 Градостроительного кодекса Российской Федерации.</w:t>
      </w:r>
      <w:r w:rsidRPr="009B6A29">
        <w:rPr>
          <w:rFonts w:ascii="Times New Roman" w:hAnsi="Times New Roman"/>
          <w:sz w:val="26"/>
          <w:szCs w:val="26"/>
        </w:rPr>
        <w:br/>
        <w:t xml:space="preserve">           2.6.3. В качестве документа, подтверждающего полномочия на осуществление действий от имени заявителя, может быть </w:t>
      </w:r>
      <w:proofErr w:type="gramStart"/>
      <w:r w:rsidRPr="009B6A29">
        <w:rPr>
          <w:rFonts w:ascii="Times New Roman" w:hAnsi="Times New Roman"/>
          <w:sz w:val="26"/>
          <w:szCs w:val="26"/>
        </w:rPr>
        <w:t>представлена</w:t>
      </w:r>
      <w:proofErr w:type="gramEnd"/>
      <w:r w:rsidRPr="009B6A29">
        <w:rPr>
          <w:rFonts w:ascii="Times New Roman" w:hAnsi="Times New Roman"/>
          <w:sz w:val="26"/>
          <w:szCs w:val="26"/>
        </w:rPr>
        <w:t>:</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доверенность, заверенная нотариально (в случае обращения за получением муниципальной услуги представителя физического лица);</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доверенность, подписанная правомочным должностным лицом организации и заверенная печатью организации (при наличии) либо копия решения о назначении или об избрании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Документ, подтверждающий полномочия представителя юридического лица, представленный в форме электронного документа, удостоверяется усиленной квалифицированной электронной подписью правомочного должностного лица организации.</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Документ, подтверждающий полномочия представителя физического лица, представленный в форме электронного документа, удостоверяется усиленной квалифицированной электронной подписью нотариуса.</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 2.6.4. Копии документов представляются физическим лицом с предъявлением подлинников либо заверенными в нотариальном порядке. Копии документов представляются юридическим лицом с предъявлением подлинников либо заверенными подписью правомочного должностного лица организации и печатью организации (при наличии).  </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После проведения сверки подлинники документов незамедлительно возвращаются заявителю.</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Заявление о предоставлении муниципальной услуги и прилагаемые документы представляются заявителем в Уполномоченный орган (МФЦ) на бумажном носителе.</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Заявление и прилагаемые документы могут быть представлены (направлены) одним из следующих способов:</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путем обращения в Уполномоченный орган или в МФЦ лично либо через уполномоченных представителей;</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посредством почтовой связи;</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по электронной почте;</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lastRenderedPageBreak/>
        <w:t>посредством Единого портала.</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2.6.5. </w:t>
      </w:r>
      <w:r w:rsidRPr="009B6A29">
        <w:rPr>
          <w:sz w:val="26"/>
          <w:szCs w:val="26"/>
          <w:shd w:val="clear" w:color="auto" w:fill="FFFFFF"/>
        </w:rPr>
        <w:t> </w:t>
      </w:r>
      <w:proofErr w:type="gramStart"/>
      <w:r w:rsidRPr="009B6A29">
        <w:rPr>
          <w:rFonts w:ascii="Times New Roman" w:hAnsi="Times New Roman"/>
          <w:sz w:val="26"/>
          <w:szCs w:val="26"/>
        </w:rPr>
        <w:t>В случае направления заявления и прилагаемых к нему документов в электронной форме, заявление и такие документы подписываются в соответствии с требованиями Федерального закона от 6 апреля 2011 года № 63-ФЗ «Об электронной подписи» и статей 21</w:t>
      </w:r>
      <w:r w:rsidRPr="009B6A29">
        <w:rPr>
          <w:rFonts w:ascii="Times New Roman" w:hAnsi="Times New Roman"/>
          <w:sz w:val="26"/>
          <w:szCs w:val="26"/>
          <w:vertAlign w:val="superscript"/>
        </w:rPr>
        <w:t>1</w:t>
      </w:r>
      <w:r w:rsidRPr="009B6A29">
        <w:rPr>
          <w:rFonts w:ascii="Times New Roman" w:hAnsi="Times New Roman"/>
          <w:sz w:val="26"/>
          <w:szCs w:val="26"/>
        </w:rPr>
        <w:t xml:space="preserve"> и 21</w:t>
      </w:r>
      <w:r w:rsidRPr="009B6A29">
        <w:rPr>
          <w:rFonts w:ascii="Times New Roman" w:hAnsi="Times New Roman"/>
          <w:sz w:val="26"/>
          <w:szCs w:val="26"/>
          <w:vertAlign w:val="superscript"/>
        </w:rPr>
        <w:t>2</w:t>
      </w:r>
      <w:r w:rsidRPr="009B6A29">
        <w:rPr>
          <w:rFonts w:ascii="Times New Roman" w:hAnsi="Times New Roman"/>
          <w:sz w:val="26"/>
          <w:szCs w:val="26"/>
        </w:rPr>
        <w:t xml:space="preserve"> Федерального закона от 27 июля 2010 года № 210-ФЗ «Об организации предоставления государственных и муниципальных услуг».</w:t>
      </w:r>
      <w:proofErr w:type="gramEnd"/>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 </w:t>
      </w:r>
    </w:p>
    <w:p w:rsidR="00DF5521" w:rsidRPr="009B6A29" w:rsidRDefault="00DF5521" w:rsidP="00DF5521">
      <w:pPr>
        <w:shd w:val="clear" w:color="auto" w:fill="FFFFFF"/>
        <w:spacing w:after="0" w:line="240" w:lineRule="auto"/>
        <w:ind w:firstLine="720"/>
        <w:jc w:val="center"/>
        <w:rPr>
          <w:rFonts w:ascii="Times New Roman" w:hAnsi="Times New Roman"/>
          <w:sz w:val="26"/>
          <w:szCs w:val="26"/>
        </w:rPr>
      </w:pPr>
      <w:r w:rsidRPr="009B6A29">
        <w:rPr>
          <w:rFonts w:ascii="Times New Roman" w:hAnsi="Times New Roman"/>
          <w:iCs/>
          <w:sz w:val="26"/>
          <w:szCs w:val="26"/>
        </w:rPr>
        <w:t>2.7.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 </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2.7.1. Заявитель вправе представить в Уполномоченный орган следующие документы:</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а) сведения об объекте недвижимости в случае, если сведения о таких объектах содержатся в Едином государственном реестре недвижимости;</w:t>
      </w:r>
      <w:r w:rsidRPr="009B6A29">
        <w:rPr>
          <w:rFonts w:ascii="Times New Roman" w:hAnsi="Times New Roman"/>
          <w:sz w:val="26"/>
          <w:szCs w:val="26"/>
        </w:rPr>
        <w:br/>
        <w:t xml:space="preserve">          б) перечень согласований, предусмотренных Градостроительным кодексом Российской Федерации, которые заявитель вправе предоставить по собственной инициативе: </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proofErr w:type="gramStart"/>
      <w:r w:rsidRPr="009B6A29">
        <w:rPr>
          <w:rFonts w:ascii="Times New Roman" w:hAnsi="Times New Roman"/>
          <w:sz w:val="26"/>
          <w:szCs w:val="26"/>
        </w:rPr>
        <w:t>1) согласование с органами государственной власти, осуществляющими предоставление лесных участков в границах земель лесного фонда (в случае, если документация по планировке территории подготовлена применительно к землям лесного фонда), а в случае необходимости перевода земельных участков, на которых планируется размещение линейных объектов, из состава земель лесного фонда в земли иных категорий, в том числе после ввода таких объектов в эксплуатацию - с</w:t>
      </w:r>
      <w:proofErr w:type="gramEnd"/>
      <w:r w:rsidRPr="009B6A29">
        <w:rPr>
          <w:rFonts w:ascii="Times New Roman" w:hAnsi="Times New Roman"/>
          <w:sz w:val="26"/>
          <w:szCs w:val="26"/>
        </w:rPr>
        <w:t xml:space="preserve"> федеральным органом исполнительной власти, осуществляющим функции по контролю и надзору в области лесных отношений, а также по оказанию государственных услуг и управлению государственным имуществом в области лесных отношений; </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2) согласование с исполнительным органом государственной власти или органом местного самоуправления, в ведении которых находится соответствующая особо охраняемая природная территория (в случае, если документация по планировке территории подготовлена применительно к особо охраняемой природной территории);</w:t>
      </w:r>
    </w:p>
    <w:p w:rsidR="00DF5521" w:rsidRPr="009B6A29" w:rsidRDefault="00DF5521" w:rsidP="00DF5521">
      <w:pPr>
        <w:autoSpaceDE w:val="0"/>
        <w:autoSpaceDN w:val="0"/>
        <w:adjustRightInd w:val="0"/>
        <w:spacing w:after="0" w:line="240" w:lineRule="auto"/>
        <w:ind w:firstLine="708"/>
        <w:jc w:val="both"/>
        <w:rPr>
          <w:rFonts w:ascii="Times New Roman" w:hAnsi="Times New Roman"/>
          <w:sz w:val="26"/>
          <w:szCs w:val="26"/>
        </w:rPr>
      </w:pPr>
      <w:proofErr w:type="gramStart"/>
      <w:r w:rsidRPr="009B6A29">
        <w:rPr>
          <w:rFonts w:ascii="Times New Roman" w:hAnsi="Times New Roman"/>
          <w:sz w:val="26"/>
          <w:szCs w:val="26"/>
        </w:rPr>
        <w:t xml:space="preserve">3) согласование с органом государственной власти или органом местного самоуправления, уполномоченными на принятие решений об изъятии земельных участков для государственных или муниципальных нужд (в случае, если подготовленный проект планировки территории предусматривает размещение объектов федерального значения, объектов регионального значения или объектов местного значения, для размещения которых допускается изъятие земельных участков для государственных или муниципальных нужд, </w:t>
      </w:r>
      <w:r w:rsidRPr="009B6A29">
        <w:rPr>
          <w:rFonts w:ascii="Times New Roman" w:eastAsia="Calibri" w:hAnsi="Times New Roman"/>
          <w:sz w:val="26"/>
          <w:szCs w:val="26"/>
        </w:rPr>
        <w:t xml:space="preserve">за исключением случая, предусмотренного </w:t>
      </w:r>
      <w:hyperlink r:id="rId13" w:history="1">
        <w:r w:rsidRPr="009B6A29">
          <w:rPr>
            <w:rFonts w:ascii="Times New Roman" w:eastAsia="Calibri" w:hAnsi="Times New Roman"/>
            <w:sz w:val="26"/>
            <w:szCs w:val="26"/>
          </w:rPr>
          <w:t>частью 22</w:t>
        </w:r>
        <w:proofErr w:type="gramEnd"/>
      </w:hyperlink>
      <w:r w:rsidRPr="009B6A29">
        <w:rPr>
          <w:rFonts w:ascii="Times New Roman" w:eastAsia="Calibri" w:hAnsi="Times New Roman"/>
          <w:sz w:val="26"/>
          <w:szCs w:val="26"/>
        </w:rPr>
        <w:t xml:space="preserve">  статьи 45 Градостроительного кодекса Российской Федерации</w:t>
      </w:r>
      <w:r w:rsidRPr="009B6A29">
        <w:rPr>
          <w:rFonts w:ascii="Times New Roman" w:hAnsi="Times New Roman"/>
          <w:sz w:val="26"/>
          <w:szCs w:val="26"/>
        </w:rPr>
        <w:t>);</w:t>
      </w:r>
    </w:p>
    <w:p w:rsidR="00DF5521" w:rsidRPr="009B6A29" w:rsidRDefault="00DF5521" w:rsidP="00DF5521">
      <w:pPr>
        <w:autoSpaceDE w:val="0"/>
        <w:autoSpaceDN w:val="0"/>
        <w:adjustRightInd w:val="0"/>
        <w:spacing w:after="0" w:line="240" w:lineRule="auto"/>
        <w:jc w:val="both"/>
        <w:rPr>
          <w:rFonts w:ascii="Times New Roman" w:eastAsia="Calibri" w:hAnsi="Times New Roman"/>
          <w:sz w:val="26"/>
          <w:szCs w:val="26"/>
        </w:rPr>
      </w:pPr>
      <w:r w:rsidRPr="009B6A29">
        <w:rPr>
          <w:rFonts w:ascii="Times New Roman" w:hAnsi="Times New Roman"/>
          <w:sz w:val="26"/>
          <w:szCs w:val="26"/>
        </w:rPr>
        <w:lastRenderedPageBreak/>
        <w:t xml:space="preserve">          </w:t>
      </w:r>
      <w:proofErr w:type="gramStart"/>
      <w:r w:rsidRPr="009B6A29">
        <w:rPr>
          <w:rFonts w:ascii="Times New Roman" w:hAnsi="Times New Roman"/>
          <w:sz w:val="26"/>
          <w:szCs w:val="26"/>
        </w:rPr>
        <w:t>4) согласование</w:t>
      </w:r>
      <w:r w:rsidR="009B6A29">
        <w:rPr>
          <w:rFonts w:ascii="Times New Roman" w:eastAsia="Calibri" w:hAnsi="Times New Roman"/>
          <w:sz w:val="26"/>
          <w:szCs w:val="26"/>
        </w:rPr>
        <w:t xml:space="preserve"> с г</w:t>
      </w:r>
      <w:r w:rsidRPr="009B6A29">
        <w:rPr>
          <w:rFonts w:ascii="Times New Roman" w:eastAsia="Calibri" w:hAnsi="Times New Roman"/>
          <w:sz w:val="26"/>
          <w:szCs w:val="26"/>
        </w:rPr>
        <w:t xml:space="preserve">лавой </w:t>
      </w:r>
      <w:proofErr w:type="spellStart"/>
      <w:r w:rsidRPr="009B6A29">
        <w:rPr>
          <w:rFonts w:ascii="Times New Roman" w:eastAsia="Calibri" w:hAnsi="Times New Roman"/>
          <w:sz w:val="26"/>
          <w:szCs w:val="26"/>
        </w:rPr>
        <w:t>Усть-Кубинского</w:t>
      </w:r>
      <w:proofErr w:type="spellEnd"/>
      <w:r w:rsidRPr="009B6A29">
        <w:rPr>
          <w:rFonts w:ascii="Times New Roman" w:eastAsia="Calibri" w:hAnsi="Times New Roman"/>
          <w:sz w:val="26"/>
          <w:szCs w:val="26"/>
        </w:rPr>
        <w:t xml:space="preserve"> муниципального округа, в границах которого подготовлена документация по планировке территории (за исключением случая, предусмотренного </w:t>
      </w:r>
      <w:hyperlink r:id="rId14" w:history="1">
        <w:r w:rsidRPr="009B6A29">
          <w:rPr>
            <w:rFonts w:ascii="Times New Roman" w:eastAsia="Calibri" w:hAnsi="Times New Roman"/>
            <w:sz w:val="26"/>
            <w:szCs w:val="26"/>
          </w:rPr>
          <w:t>частью 22</w:t>
        </w:r>
      </w:hyperlink>
      <w:r w:rsidRPr="009B6A29">
        <w:rPr>
          <w:rFonts w:ascii="Times New Roman" w:eastAsia="Calibri" w:hAnsi="Times New Roman"/>
          <w:sz w:val="26"/>
          <w:szCs w:val="26"/>
        </w:rPr>
        <w:t xml:space="preserve">  статьи 45 Градостроительного кодекса Российской Федерации) на предмет соответствия планируемого размещения указанных объектов правилам землепользования и застройки в части соблюдения градостроительных регламентов (за исключением линейных объектов), установленных для территориальных зон, в границах которых планируется размещение указанных объектов, а также</w:t>
      </w:r>
      <w:proofErr w:type="gramEnd"/>
      <w:r w:rsidRPr="009B6A29">
        <w:rPr>
          <w:rFonts w:ascii="Times New Roman" w:eastAsia="Calibri" w:hAnsi="Times New Roman"/>
          <w:sz w:val="26"/>
          <w:szCs w:val="26"/>
        </w:rPr>
        <w:t xml:space="preserve"> обеспечения сохранения фактических показателей обеспеченности территории объектами коммунальной, транспортной, социальной инфраструктур и фактических показателей территориальной доступности указанных объектов для населения;</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5) согласование с владельцем автомобильной дороги (если подготовленная 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w:t>
      </w:r>
    </w:p>
    <w:p w:rsidR="00DF5521" w:rsidRPr="009B6A29" w:rsidRDefault="00DF5521" w:rsidP="00DF5521">
      <w:pPr>
        <w:spacing w:after="0" w:line="240" w:lineRule="auto"/>
        <w:ind w:firstLine="709"/>
        <w:jc w:val="both"/>
        <w:rPr>
          <w:rFonts w:ascii="Times New Roman" w:hAnsi="Times New Roman"/>
          <w:sz w:val="26"/>
          <w:szCs w:val="26"/>
        </w:rPr>
      </w:pPr>
      <w:proofErr w:type="gramStart"/>
      <w:r w:rsidRPr="009B6A29">
        <w:rPr>
          <w:rFonts w:ascii="Times New Roman" w:hAnsi="Times New Roman"/>
          <w:sz w:val="26"/>
          <w:szCs w:val="26"/>
        </w:rPr>
        <w:t>6) согласование с органом государственной власти или органом местного самоуправления, уполномоченными на утверждение проекта планировки территории существующих линейного объекта или линейных объектов, подлежащих реконструкции в связи с планируемыми строительством, реконструкцией линейного объекта федерального значения, линейного объекта регионального значения, линейного объекта местного значения в соответствии с утвержденным проектом планировки территории (за исключением случая, предусмотренного частью 22 статьи 45 Градостроительного кодекса Российской</w:t>
      </w:r>
      <w:proofErr w:type="gramEnd"/>
      <w:r w:rsidRPr="009B6A29">
        <w:rPr>
          <w:rFonts w:ascii="Times New Roman" w:hAnsi="Times New Roman"/>
          <w:sz w:val="26"/>
          <w:szCs w:val="26"/>
        </w:rPr>
        <w:t xml:space="preserve"> </w:t>
      </w:r>
      <w:proofErr w:type="gramStart"/>
      <w:r w:rsidRPr="009B6A29">
        <w:rPr>
          <w:rFonts w:ascii="Times New Roman" w:hAnsi="Times New Roman"/>
          <w:sz w:val="26"/>
          <w:szCs w:val="26"/>
        </w:rPr>
        <w:t>Федерации)</w:t>
      </w:r>
      <w:r w:rsidR="00FD3607">
        <w:rPr>
          <w:rFonts w:ascii="Times New Roman" w:hAnsi="Times New Roman"/>
          <w:sz w:val="26"/>
          <w:szCs w:val="26"/>
        </w:rPr>
        <w:t>;</w:t>
      </w:r>
      <w:proofErr w:type="gramEnd"/>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в) правовой акт о подготовке документации по планировке территории. </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2.7.2. Документы, указанные в пункте  2.7.1 настоящего административного регламента, не могут быть затребованы у заявителя, при этом заявитель вправе их представить вместе с заявлением.</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2.7.3. Документы, указанные в пункте 2.7.1 настоящего административного регламента  (их копии, сведения, содержащиеся в них), запрашиваются уполномоченным органом в органах государственной власти, органах местного самоуправления и подведомственных государственным органам или органам местного самоуправления организациях, в распоряжении которых находятся данные документы (их копии, сведения, содержащиеся в них).</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2.7.4. Документы, указанные в пункте 2.7.1 настоящего административного регламента, могут быть представлены заявителем в Уполномоченный орган (МФЦ) лично или посредством почтовой связи на бумажном носителе либо в форме электронного документа с использованием информационно-телекоммуникационной сети «Интернет» (с использованием Единого портала либо путем направления электронного документа на официальную электронную почту Уполномоченного органа).</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2.7.5. Запрещено требовать от заявителя:</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1) представления документов и информации или осуществления действий, представление или осуществление которых не предусмотрено нормативными правовыми </w:t>
      </w:r>
      <w:r w:rsidRPr="009B6A29">
        <w:rPr>
          <w:rFonts w:ascii="Times New Roman" w:hAnsi="Times New Roman"/>
          <w:sz w:val="26"/>
          <w:szCs w:val="26"/>
        </w:rPr>
        <w:lastRenderedPageBreak/>
        <w:t>актами, регулирующими отношения, возникающие в связи с предоставлением муниципальной услуги;</w:t>
      </w:r>
    </w:p>
    <w:p w:rsidR="00DF5521" w:rsidRPr="009B6A29" w:rsidRDefault="00DF5521" w:rsidP="00DF5521">
      <w:pPr>
        <w:autoSpaceDE w:val="0"/>
        <w:spacing w:after="0" w:line="240" w:lineRule="auto"/>
        <w:ind w:firstLine="709"/>
        <w:jc w:val="both"/>
        <w:rPr>
          <w:rFonts w:ascii="Times New Roman" w:hAnsi="Times New Roman"/>
          <w:sz w:val="26"/>
          <w:szCs w:val="26"/>
        </w:rPr>
      </w:pPr>
      <w:proofErr w:type="gramStart"/>
      <w:r w:rsidRPr="009B6A29">
        <w:rPr>
          <w:rFonts w:ascii="Times New Roman" w:hAnsi="Times New Roman"/>
          <w:sz w:val="26"/>
          <w:szCs w:val="26"/>
          <w:shd w:val="clear" w:color="auto" w:fill="FFFFFF"/>
        </w:rPr>
        <w:t>2) представления документов и информации, в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от 27 июля 2010 года № 210-ФЗ «Об</w:t>
      </w:r>
      <w:proofErr w:type="gramEnd"/>
      <w:r w:rsidRPr="009B6A29">
        <w:rPr>
          <w:rFonts w:ascii="Times New Roman" w:hAnsi="Times New Roman"/>
          <w:sz w:val="26"/>
          <w:szCs w:val="26"/>
          <w:shd w:val="clear" w:color="auto" w:fill="FFFFFF"/>
        </w:rPr>
        <w:t xml:space="preserve"> </w:t>
      </w:r>
      <w:proofErr w:type="gramStart"/>
      <w:r w:rsidRPr="009B6A29">
        <w:rPr>
          <w:rFonts w:ascii="Times New Roman" w:hAnsi="Times New Roman"/>
          <w:sz w:val="26"/>
          <w:szCs w:val="26"/>
          <w:shd w:val="clear" w:color="auto" w:fill="FFFFFF"/>
        </w:rPr>
        <w:t>организации предоставления государственных и муниципальных услуг»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статьи 7 Федерального закона от 27 июля 2010 года № 210-ФЗ «Об организации предоставления государственных и муниципальных услуг» перечень документов.</w:t>
      </w:r>
      <w:proofErr w:type="gramEnd"/>
      <w:r w:rsidRPr="009B6A29">
        <w:rPr>
          <w:rFonts w:ascii="Times New Roman" w:hAnsi="Times New Roman"/>
          <w:sz w:val="26"/>
          <w:szCs w:val="26"/>
          <w:shd w:val="clear" w:color="auto" w:fill="FFFFFF"/>
        </w:rPr>
        <w:t xml:space="preserve"> Заявитель вправе представить указанные документы и информацию в орган, предоставляющий муниципальную услугу, по собственной инициативе;</w:t>
      </w:r>
    </w:p>
    <w:p w:rsidR="00DF5521" w:rsidRPr="009B6A29" w:rsidRDefault="00DF5521" w:rsidP="00DF5521">
      <w:pPr>
        <w:autoSpaceDE w:val="0"/>
        <w:spacing w:after="0" w:line="240" w:lineRule="auto"/>
        <w:ind w:firstLine="709"/>
        <w:jc w:val="both"/>
        <w:rPr>
          <w:rFonts w:ascii="Times New Roman" w:hAnsi="Times New Roman"/>
          <w:sz w:val="26"/>
          <w:szCs w:val="26"/>
        </w:rPr>
      </w:pPr>
      <w:proofErr w:type="gramStart"/>
      <w:r w:rsidRPr="009B6A29">
        <w:rPr>
          <w:rFonts w:ascii="Times New Roman" w:hAnsi="Times New Roman"/>
          <w:sz w:val="26"/>
          <w:szCs w:val="26"/>
          <w:shd w:val="clear" w:color="auto" w:fill="FFFFFF"/>
        </w:rPr>
        <w:t>3)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от 27 июля 2010 года № 210-ФЗ «Об организации предоставления государственных</w:t>
      </w:r>
      <w:proofErr w:type="gramEnd"/>
      <w:r w:rsidRPr="009B6A29">
        <w:rPr>
          <w:rFonts w:ascii="Times New Roman" w:hAnsi="Times New Roman"/>
          <w:sz w:val="26"/>
          <w:szCs w:val="26"/>
          <w:shd w:val="clear" w:color="auto" w:fill="FFFFFF"/>
        </w:rPr>
        <w:t xml:space="preserve"> и муниципальных услуг»;</w:t>
      </w:r>
    </w:p>
    <w:p w:rsidR="00DF5521" w:rsidRPr="009B6A29" w:rsidRDefault="00DF5521" w:rsidP="00DF5521">
      <w:pPr>
        <w:autoSpaceDE w:val="0"/>
        <w:spacing w:after="0" w:line="240" w:lineRule="auto"/>
        <w:ind w:firstLine="709"/>
        <w:jc w:val="both"/>
        <w:rPr>
          <w:rFonts w:ascii="Times New Roman" w:hAnsi="Times New Roman"/>
          <w:sz w:val="26"/>
          <w:szCs w:val="26"/>
          <w:shd w:val="clear" w:color="auto" w:fill="FFFFFF"/>
        </w:rPr>
      </w:pPr>
      <w:r w:rsidRPr="009B6A29">
        <w:rPr>
          <w:rFonts w:ascii="Times New Roman" w:hAnsi="Times New Roman"/>
          <w:sz w:val="26"/>
          <w:szCs w:val="26"/>
          <w:shd w:val="clear" w:color="auto" w:fill="FFFFFF"/>
        </w:rPr>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r w:rsidRPr="009B6A29">
        <w:rPr>
          <w:rFonts w:ascii="Times New Roman" w:hAnsi="Times New Roman"/>
          <w:sz w:val="26"/>
          <w:szCs w:val="26"/>
        </w:rPr>
        <w:br/>
      </w:r>
      <w:r w:rsidRPr="009B6A29">
        <w:rPr>
          <w:rFonts w:ascii="Times New Roman" w:hAnsi="Times New Roman"/>
          <w:sz w:val="26"/>
          <w:szCs w:val="26"/>
          <w:shd w:val="clear" w:color="auto" w:fill="FFFFFF"/>
        </w:rPr>
        <w:tab/>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r w:rsidRPr="009B6A29">
        <w:rPr>
          <w:rFonts w:ascii="Times New Roman" w:hAnsi="Times New Roman"/>
          <w:sz w:val="26"/>
          <w:szCs w:val="26"/>
        </w:rPr>
        <w:br/>
      </w:r>
      <w:r w:rsidRPr="009B6A29">
        <w:rPr>
          <w:rFonts w:ascii="Times New Roman" w:hAnsi="Times New Roman"/>
          <w:sz w:val="26"/>
          <w:szCs w:val="26"/>
          <w:shd w:val="clear" w:color="auto" w:fill="FFFFFF"/>
        </w:rPr>
        <w:tab/>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r w:rsidRPr="009B6A29">
        <w:rPr>
          <w:rFonts w:ascii="Times New Roman" w:hAnsi="Times New Roman"/>
          <w:sz w:val="26"/>
          <w:szCs w:val="26"/>
        </w:rPr>
        <w:br/>
      </w:r>
      <w:r w:rsidRPr="009B6A29">
        <w:rPr>
          <w:rFonts w:ascii="Times New Roman" w:hAnsi="Times New Roman"/>
          <w:sz w:val="26"/>
          <w:szCs w:val="26"/>
          <w:shd w:val="clear" w:color="auto" w:fill="FFFFFF"/>
        </w:rPr>
        <w:tab/>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r w:rsidRPr="009B6A29">
        <w:rPr>
          <w:rFonts w:ascii="Times New Roman" w:hAnsi="Times New Roman"/>
          <w:sz w:val="26"/>
          <w:szCs w:val="26"/>
        </w:rPr>
        <w:br/>
      </w:r>
      <w:r w:rsidRPr="009B6A29">
        <w:rPr>
          <w:rFonts w:ascii="Times New Roman" w:hAnsi="Times New Roman"/>
          <w:sz w:val="26"/>
          <w:szCs w:val="26"/>
          <w:shd w:val="clear" w:color="auto" w:fill="FFFFFF"/>
        </w:rPr>
        <w:tab/>
      </w:r>
      <w:proofErr w:type="gramStart"/>
      <w:r w:rsidRPr="009B6A29">
        <w:rPr>
          <w:rFonts w:ascii="Times New Roman" w:hAnsi="Times New Roman"/>
          <w:sz w:val="26"/>
          <w:szCs w:val="26"/>
          <w:shd w:val="clear" w:color="auto" w:fill="FFFFFF"/>
        </w:rPr>
        <w:t xml:space="preserve">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w:t>
      </w:r>
      <w:r w:rsidRPr="009B6A29">
        <w:rPr>
          <w:rFonts w:ascii="Times New Roman" w:hAnsi="Times New Roman"/>
          <w:sz w:val="26"/>
          <w:szCs w:val="26"/>
          <w:shd w:val="clear" w:color="auto" w:fill="FFFFFF"/>
        </w:rPr>
        <w:lastRenderedPageBreak/>
        <w:t>услуг», при первоначальном отказе в приеме документов, необходимых для предоставления муниципальной услуги, либо в предоставлении муниципальной услуги</w:t>
      </w:r>
      <w:proofErr w:type="gramEnd"/>
      <w:r w:rsidRPr="009B6A29">
        <w:rPr>
          <w:rFonts w:ascii="Times New Roman" w:hAnsi="Times New Roman"/>
          <w:sz w:val="26"/>
          <w:szCs w:val="26"/>
          <w:shd w:val="clear" w:color="auto" w:fill="FFFFFF"/>
        </w:rPr>
        <w:t xml:space="preserve">, </w:t>
      </w:r>
      <w:proofErr w:type="gramStart"/>
      <w:r w:rsidRPr="009B6A29">
        <w:rPr>
          <w:rFonts w:ascii="Times New Roman" w:hAnsi="Times New Roman"/>
          <w:sz w:val="26"/>
          <w:szCs w:val="26"/>
          <w:shd w:val="clear" w:color="auto" w:fill="FFFFFF"/>
        </w:rPr>
        <w:t>о 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уведомляется заявитель, а также приносятся извин</w:t>
      </w:r>
      <w:r w:rsidR="006A4C3F">
        <w:rPr>
          <w:rFonts w:ascii="Times New Roman" w:hAnsi="Times New Roman"/>
          <w:sz w:val="26"/>
          <w:szCs w:val="26"/>
          <w:shd w:val="clear" w:color="auto" w:fill="FFFFFF"/>
        </w:rPr>
        <w:t>ения за доставленные неудобства;</w:t>
      </w:r>
      <w:proofErr w:type="gramEnd"/>
    </w:p>
    <w:p w:rsidR="00DF5521" w:rsidRPr="009B6A29" w:rsidRDefault="00DF5521" w:rsidP="00DF5521">
      <w:pPr>
        <w:autoSpaceDE w:val="0"/>
        <w:spacing w:after="0" w:line="240" w:lineRule="auto"/>
        <w:ind w:firstLine="709"/>
        <w:jc w:val="both"/>
        <w:rPr>
          <w:rFonts w:ascii="Times New Roman" w:hAnsi="Times New Roman"/>
          <w:sz w:val="26"/>
          <w:szCs w:val="26"/>
        </w:rPr>
      </w:pPr>
      <w:proofErr w:type="gramStart"/>
      <w:r w:rsidRPr="009B6A29">
        <w:rPr>
          <w:rFonts w:ascii="Times New Roman" w:hAnsi="Times New Roman"/>
          <w:sz w:val="26"/>
          <w:szCs w:val="26"/>
          <w:shd w:val="clear" w:color="auto" w:fill="FFFFFF"/>
        </w:rPr>
        <w:t>5) предоставления на бумажном носителе документов и информации, электронные образцы которых были заверены в соответствии с пунктом 7.2 части 1 статьи 16 Федерального закона 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w:t>
      </w:r>
      <w:proofErr w:type="gramEnd"/>
      <w:r w:rsidRPr="009B6A29">
        <w:rPr>
          <w:rFonts w:ascii="Times New Roman" w:hAnsi="Times New Roman"/>
          <w:sz w:val="26"/>
          <w:szCs w:val="26"/>
          <w:shd w:val="clear" w:color="auto" w:fill="FFFFFF"/>
        </w:rPr>
        <w:t xml:space="preserve">, </w:t>
      </w:r>
      <w:proofErr w:type="gramStart"/>
      <w:r w:rsidRPr="009B6A29">
        <w:rPr>
          <w:rFonts w:ascii="Times New Roman" w:hAnsi="Times New Roman"/>
          <w:sz w:val="26"/>
          <w:szCs w:val="26"/>
          <w:shd w:val="clear" w:color="auto" w:fill="FFFFFF"/>
        </w:rPr>
        <w:t>установленных</w:t>
      </w:r>
      <w:proofErr w:type="gramEnd"/>
      <w:r w:rsidRPr="009B6A29">
        <w:rPr>
          <w:rFonts w:ascii="Times New Roman" w:hAnsi="Times New Roman"/>
          <w:sz w:val="26"/>
          <w:szCs w:val="26"/>
          <w:shd w:val="clear" w:color="auto" w:fill="FFFFFF"/>
        </w:rPr>
        <w:t xml:space="preserve"> федеральными законами.</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p>
    <w:p w:rsidR="00DF5521" w:rsidRPr="009B6A29" w:rsidRDefault="00DF5521" w:rsidP="00DF5521">
      <w:pPr>
        <w:keepNext/>
        <w:shd w:val="clear" w:color="auto" w:fill="FFFFFF"/>
        <w:spacing w:after="0" w:line="240" w:lineRule="auto"/>
        <w:jc w:val="center"/>
        <w:rPr>
          <w:rFonts w:ascii="Times New Roman" w:hAnsi="Times New Roman"/>
          <w:sz w:val="26"/>
          <w:szCs w:val="26"/>
        </w:rPr>
      </w:pPr>
      <w:r w:rsidRPr="009B6A29">
        <w:rPr>
          <w:rFonts w:ascii="Times New Roman" w:hAnsi="Times New Roman"/>
          <w:iCs/>
          <w:sz w:val="26"/>
          <w:szCs w:val="26"/>
        </w:rPr>
        <w:t>2.8. Исчерпывающий перечень оснований для отказа в приеме документов, необходимых для предоставления муниципальной услуги</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sz w:val="26"/>
          <w:szCs w:val="26"/>
        </w:rPr>
        <w:t> </w:t>
      </w:r>
    </w:p>
    <w:p w:rsidR="00DF5521" w:rsidRPr="009B6A29" w:rsidRDefault="00DF5521" w:rsidP="00DF5521">
      <w:pPr>
        <w:pStyle w:val="ConsPlusNormal"/>
        <w:widowControl/>
        <w:ind w:firstLine="709"/>
        <w:jc w:val="both"/>
        <w:outlineLvl w:val="0"/>
        <w:rPr>
          <w:sz w:val="26"/>
          <w:szCs w:val="26"/>
        </w:rPr>
      </w:pPr>
      <w:r w:rsidRPr="009B6A29">
        <w:rPr>
          <w:sz w:val="26"/>
          <w:szCs w:val="26"/>
        </w:rPr>
        <w:t>Оснований для отказа в приеме документов, необходимых для предоставления муниципальной услуги, не имеется.</w:t>
      </w:r>
    </w:p>
    <w:p w:rsidR="00DF5521" w:rsidRPr="009B6A29" w:rsidRDefault="00DF5521" w:rsidP="00DF5521">
      <w:pPr>
        <w:keepNext/>
        <w:shd w:val="clear" w:color="auto" w:fill="FFFFFF"/>
        <w:spacing w:after="0" w:line="240" w:lineRule="auto"/>
        <w:jc w:val="center"/>
        <w:rPr>
          <w:rFonts w:ascii="Times New Roman" w:hAnsi="Times New Roman"/>
          <w:sz w:val="26"/>
          <w:szCs w:val="26"/>
        </w:rPr>
      </w:pPr>
      <w:r w:rsidRPr="009B6A29">
        <w:rPr>
          <w:rFonts w:ascii="Times New Roman" w:hAnsi="Times New Roman"/>
          <w:iCs/>
          <w:sz w:val="26"/>
          <w:szCs w:val="26"/>
        </w:rPr>
        <w:t> </w:t>
      </w:r>
    </w:p>
    <w:p w:rsidR="00DF5521" w:rsidRPr="009B6A29" w:rsidRDefault="00DF5521" w:rsidP="00DF5521">
      <w:pPr>
        <w:keepNext/>
        <w:shd w:val="clear" w:color="auto" w:fill="FFFFFF"/>
        <w:spacing w:after="0" w:line="240" w:lineRule="auto"/>
        <w:jc w:val="center"/>
        <w:rPr>
          <w:rFonts w:ascii="Times New Roman" w:hAnsi="Times New Roman"/>
          <w:sz w:val="26"/>
          <w:szCs w:val="26"/>
        </w:rPr>
      </w:pPr>
      <w:r w:rsidRPr="009B6A29">
        <w:rPr>
          <w:rFonts w:ascii="Times New Roman" w:hAnsi="Times New Roman"/>
          <w:iCs/>
          <w:sz w:val="26"/>
          <w:szCs w:val="26"/>
        </w:rPr>
        <w:t>2.9. Исчерпывающий перечень оснований для приостановления предоставления муниципальной услуги или отказа  в предоставлении муниципальной услуги</w:t>
      </w:r>
    </w:p>
    <w:p w:rsidR="00DF5521" w:rsidRPr="009B6A29" w:rsidRDefault="00DF5521" w:rsidP="00DF5521">
      <w:pPr>
        <w:shd w:val="clear" w:color="auto" w:fill="FFFFFF"/>
        <w:spacing w:after="0" w:line="240" w:lineRule="auto"/>
        <w:ind w:firstLine="540"/>
        <w:rPr>
          <w:rFonts w:ascii="Times New Roman" w:hAnsi="Times New Roman"/>
          <w:sz w:val="26"/>
          <w:szCs w:val="26"/>
        </w:rPr>
      </w:pPr>
      <w:r w:rsidRPr="009B6A29">
        <w:rPr>
          <w:rFonts w:ascii="Times New Roman" w:hAnsi="Times New Roman"/>
          <w:sz w:val="26"/>
          <w:szCs w:val="26"/>
        </w:rPr>
        <w:t> </w:t>
      </w:r>
    </w:p>
    <w:p w:rsidR="00DF5521" w:rsidRPr="009B6A29" w:rsidRDefault="00DF5521" w:rsidP="00DF5521">
      <w:pPr>
        <w:spacing w:after="0" w:line="240" w:lineRule="auto"/>
        <w:ind w:firstLine="708"/>
        <w:jc w:val="both"/>
        <w:rPr>
          <w:rFonts w:ascii="Times New Roman" w:hAnsi="Times New Roman"/>
          <w:sz w:val="26"/>
          <w:szCs w:val="26"/>
        </w:rPr>
      </w:pPr>
      <w:r w:rsidRPr="009B6A29">
        <w:rPr>
          <w:rFonts w:ascii="Times New Roman" w:hAnsi="Times New Roman"/>
          <w:sz w:val="26"/>
          <w:szCs w:val="26"/>
        </w:rPr>
        <w:t>2.9.1.</w:t>
      </w:r>
      <w:r w:rsidR="004B4553">
        <w:rPr>
          <w:rFonts w:ascii="Times New Roman" w:hAnsi="Times New Roman"/>
          <w:sz w:val="26"/>
          <w:szCs w:val="26"/>
        </w:rPr>
        <w:t xml:space="preserve"> </w:t>
      </w:r>
      <w:r w:rsidRPr="009B6A29">
        <w:rPr>
          <w:rFonts w:ascii="Times New Roman" w:hAnsi="Times New Roman"/>
          <w:sz w:val="26"/>
          <w:szCs w:val="26"/>
        </w:rPr>
        <w:t xml:space="preserve">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административным регламентом, в электронной форме).           </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2.9.2. Оснований для приостановления предоставления муниципальной услуги не имеется.</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 xml:space="preserve"> 2.9.3.</w:t>
      </w:r>
      <w:r w:rsidR="004B4553">
        <w:rPr>
          <w:rFonts w:ascii="Times New Roman" w:hAnsi="Times New Roman"/>
          <w:sz w:val="26"/>
          <w:szCs w:val="26"/>
        </w:rPr>
        <w:t xml:space="preserve"> </w:t>
      </w:r>
      <w:r w:rsidRPr="009B6A29">
        <w:rPr>
          <w:rFonts w:ascii="Times New Roman" w:hAnsi="Times New Roman"/>
          <w:sz w:val="26"/>
          <w:szCs w:val="26"/>
        </w:rPr>
        <w:t>Основания для отказа в предоставлении муниципальной услуги:</w:t>
      </w:r>
    </w:p>
    <w:p w:rsidR="00DF5521" w:rsidRPr="009B6A29" w:rsidRDefault="00DF5521" w:rsidP="00DF5521">
      <w:pPr>
        <w:autoSpaceDE w:val="0"/>
        <w:autoSpaceDN w:val="0"/>
        <w:adjustRightInd w:val="0"/>
        <w:spacing w:after="0" w:line="240" w:lineRule="auto"/>
        <w:ind w:firstLine="708"/>
        <w:jc w:val="both"/>
        <w:rPr>
          <w:rFonts w:ascii="Times New Roman" w:hAnsi="Times New Roman"/>
          <w:sz w:val="26"/>
          <w:szCs w:val="26"/>
        </w:rPr>
      </w:pPr>
      <w:r w:rsidRPr="009B6A29">
        <w:rPr>
          <w:rFonts w:ascii="Times New Roman" w:hAnsi="Times New Roman"/>
          <w:sz w:val="26"/>
          <w:szCs w:val="26"/>
        </w:rPr>
        <w:t>1) отсутствие документов, указанных в подпунктах 2.6.1 и 2.6.2 пункта 2.6 настояще</w:t>
      </w:r>
      <w:r w:rsidR="004B4553">
        <w:rPr>
          <w:rFonts w:ascii="Times New Roman" w:hAnsi="Times New Roman"/>
          <w:sz w:val="26"/>
          <w:szCs w:val="26"/>
        </w:rPr>
        <w:t>го административного регламента;</w:t>
      </w:r>
    </w:p>
    <w:p w:rsidR="00DF5521" w:rsidRPr="009B6A29" w:rsidRDefault="00DF5521" w:rsidP="00DF5521">
      <w:pPr>
        <w:autoSpaceDE w:val="0"/>
        <w:autoSpaceDN w:val="0"/>
        <w:adjustRightInd w:val="0"/>
        <w:spacing w:after="0" w:line="240" w:lineRule="auto"/>
        <w:ind w:firstLine="708"/>
        <w:jc w:val="both"/>
        <w:rPr>
          <w:rFonts w:ascii="Times New Roman" w:hAnsi="Times New Roman"/>
          <w:sz w:val="26"/>
          <w:szCs w:val="26"/>
        </w:rPr>
      </w:pPr>
      <w:r w:rsidRPr="009B6A29">
        <w:rPr>
          <w:rFonts w:ascii="Times New Roman" w:hAnsi="Times New Roman"/>
          <w:sz w:val="26"/>
          <w:szCs w:val="26"/>
        </w:rPr>
        <w:t>2) по принятию решения о подготовке документации по планировке:</w:t>
      </w:r>
    </w:p>
    <w:p w:rsidR="00DF5521" w:rsidRPr="009B6A29" w:rsidRDefault="00DF5521" w:rsidP="00DF5521">
      <w:pPr>
        <w:autoSpaceDE w:val="0"/>
        <w:autoSpaceDN w:val="0"/>
        <w:adjustRightInd w:val="0"/>
        <w:spacing w:after="0" w:line="240" w:lineRule="auto"/>
        <w:ind w:firstLine="708"/>
        <w:jc w:val="both"/>
        <w:rPr>
          <w:rFonts w:ascii="Times New Roman" w:hAnsi="Times New Roman"/>
          <w:sz w:val="26"/>
          <w:szCs w:val="26"/>
        </w:rPr>
      </w:pPr>
      <w:r w:rsidRPr="009B6A29">
        <w:rPr>
          <w:rFonts w:ascii="Times New Roman" w:hAnsi="Times New Roman"/>
          <w:sz w:val="26"/>
          <w:szCs w:val="26"/>
        </w:rPr>
        <w:t xml:space="preserve"> - отсутствие необходимости принятия решения о подготовке документации по планировке территории в случаях, предусмотренных частью 1.1 статьи 45 Градостроительного кодекса Российской Федерации; </w:t>
      </w:r>
    </w:p>
    <w:p w:rsidR="00DF5521" w:rsidRPr="009B6A29" w:rsidRDefault="00DF5521" w:rsidP="00DF5521">
      <w:pPr>
        <w:autoSpaceDE w:val="0"/>
        <w:autoSpaceDN w:val="0"/>
        <w:adjustRightInd w:val="0"/>
        <w:spacing w:after="0" w:line="240" w:lineRule="auto"/>
        <w:ind w:firstLine="708"/>
        <w:jc w:val="both"/>
        <w:rPr>
          <w:rFonts w:ascii="Times New Roman" w:hAnsi="Times New Roman"/>
          <w:sz w:val="26"/>
          <w:szCs w:val="26"/>
        </w:rPr>
      </w:pPr>
      <w:r w:rsidRPr="009B6A29">
        <w:rPr>
          <w:rFonts w:ascii="Times New Roman" w:hAnsi="Times New Roman"/>
          <w:sz w:val="26"/>
          <w:szCs w:val="26"/>
        </w:rPr>
        <w:t>3) по принятию решения об утверждении документации по планировке:</w:t>
      </w:r>
    </w:p>
    <w:p w:rsidR="00DF5521" w:rsidRPr="009B6A29" w:rsidRDefault="00DF5521" w:rsidP="00DF5521">
      <w:pPr>
        <w:autoSpaceDE w:val="0"/>
        <w:autoSpaceDN w:val="0"/>
        <w:adjustRightInd w:val="0"/>
        <w:spacing w:after="0" w:line="240" w:lineRule="auto"/>
        <w:ind w:firstLine="708"/>
        <w:jc w:val="both"/>
        <w:rPr>
          <w:rFonts w:ascii="Times New Roman" w:hAnsi="Times New Roman"/>
          <w:sz w:val="26"/>
          <w:szCs w:val="26"/>
        </w:rPr>
      </w:pPr>
      <w:proofErr w:type="gramStart"/>
      <w:r w:rsidRPr="009B6A29">
        <w:rPr>
          <w:rFonts w:ascii="Times New Roman" w:hAnsi="Times New Roman"/>
          <w:sz w:val="26"/>
          <w:szCs w:val="26"/>
        </w:rPr>
        <w:t>- </w:t>
      </w:r>
      <w:r w:rsidRPr="009B6A29">
        <w:rPr>
          <w:rFonts w:ascii="Times New Roman" w:eastAsia="Calibri" w:hAnsi="Times New Roman"/>
          <w:sz w:val="26"/>
          <w:szCs w:val="26"/>
        </w:rPr>
        <w:t xml:space="preserve">документация по планировке территории (за исключением случая, предусмотренного </w:t>
      </w:r>
      <w:hyperlink r:id="rId15" w:history="1">
        <w:r w:rsidRPr="009B6A29">
          <w:rPr>
            <w:rFonts w:ascii="Times New Roman" w:eastAsia="Calibri" w:hAnsi="Times New Roman"/>
            <w:sz w:val="26"/>
            <w:szCs w:val="26"/>
          </w:rPr>
          <w:t>частью 6 статьи 18</w:t>
        </w:r>
      </w:hyperlink>
      <w:r w:rsidRPr="009B6A29">
        <w:rPr>
          <w:rFonts w:ascii="Times New Roman" w:eastAsia="Calibri" w:hAnsi="Times New Roman"/>
          <w:sz w:val="26"/>
          <w:szCs w:val="26"/>
        </w:rPr>
        <w:t xml:space="preserve"> Градостроительного кодекса Российской Федерации), предусматривает размещение объектов местного значения </w:t>
      </w:r>
      <w:r w:rsidRPr="009B6A29">
        <w:rPr>
          <w:rFonts w:ascii="Times New Roman" w:eastAsia="Calibri" w:hAnsi="Times New Roman"/>
          <w:sz w:val="26"/>
          <w:szCs w:val="26"/>
        </w:rPr>
        <w:lastRenderedPageBreak/>
        <w:t xml:space="preserve">муниципального округа в областях, указанных в </w:t>
      </w:r>
      <w:hyperlink r:id="rId16" w:history="1">
        <w:r w:rsidRPr="009B6A29">
          <w:rPr>
            <w:rFonts w:ascii="Times New Roman" w:eastAsia="Calibri" w:hAnsi="Times New Roman"/>
            <w:sz w:val="26"/>
            <w:szCs w:val="26"/>
          </w:rPr>
          <w:t>пункте 1 части 5 статьи 23</w:t>
        </w:r>
      </w:hyperlink>
      <w:r w:rsidRPr="009B6A29">
        <w:rPr>
          <w:rFonts w:ascii="Times New Roman" w:eastAsia="Calibri" w:hAnsi="Times New Roman"/>
          <w:sz w:val="26"/>
          <w:szCs w:val="26"/>
        </w:rPr>
        <w:t xml:space="preserve"> Градостроительного кодекса Российской Федерации, если размещение таких объектов не предусмотрено документами территориального планирования муниципального округа в областях, указанных в </w:t>
      </w:r>
      <w:hyperlink r:id="rId17" w:history="1">
        <w:r w:rsidRPr="009B6A29">
          <w:rPr>
            <w:rFonts w:ascii="Times New Roman" w:eastAsia="Calibri" w:hAnsi="Times New Roman"/>
            <w:sz w:val="26"/>
            <w:szCs w:val="26"/>
          </w:rPr>
          <w:t>пункте 1 части 5 статьи 23</w:t>
        </w:r>
      </w:hyperlink>
      <w:r w:rsidRPr="009B6A29">
        <w:rPr>
          <w:rFonts w:ascii="Times New Roman" w:eastAsia="Calibri" w:hAnsi="Times New Roman"/>
          <w:sz w:val="26"/>
          <w:szCs w:val="26"/>
        </w:rPr>
        <w:t xml:space="preserve"> Градостроительного кодекса</w:t>
      </w:r>
      <w:proofErr w:type="gramEnd"/>
      <w:r w:rsidRPr="009B6A29">
        <w:rPr>
          <w:rFonts w:ascii="Times New Roman" w:eastAsia="Calibri" w:hAnsi="Times New Roman"/>
          <w:sz w:val="26"/>
          <w:szCs w:val="26"/>
        </w:rPr>
        <w:t xml:space="preserve"> Российской Федерации;</w:t>
      </w:r>
    </w:p>
    <w:p w:rsidR="00DF5521" w:rsidRPr="009B6A29" w:rsidRDefault="00DF5521" w:rsidP="00DF5521">
      <w:pPr>
        <w:autoSpaceDE w:val="0"/>
        <w:autoSpaceDN w:val="0"/>
        <w:adjustRightInd w:val="0"/>
        <w:spacing w:after="0" w:line="240" w:lineRule="auto"/>
        <w:ind w:firstLine="708"/>
        <w:jc w:val="both"/>
        <w:rPr>
          <w:rFonts w:ascii="Times New Roman" w:eastAsia="Calibri" w:hAnsi="Times New Roman"/>
          <w:sz w:val="26"/>
          <w:szCs w:val="26"/>
        </w:rPr>
      </w:pPr>
      <w:proofErr w:type="gramStart"/>
      <w:r w:rsidRPr="009B6A29">
        <w:rPr>
          <w:rFonts w:ascii="Times New Roman" w:hAnsi="Times New Roman"/>
          <w:sz w:val="26"/>
          <w:szCs w:val="26"/>
        </w:rPr>
        <w:t>- несоответствие представленной документации по планировке территории: документам территориального планирования, правилам землепользования и застройки (за исключением подготовки документации по планировке территории, предусматривающей размещение линейных объектов), лесохозяйственному регламенту, положению об особо охраняемой природной территории, программам комплексного развития систем коммунальной, транспортной, социальной инфраструктуры, нормативам градостроительного проектирования, комплексным схемам организации дорожного движения, требованиям по обеспечению эффективности организации дорожного движения, указанным в части 1 статьи</w:t>
      </w:r>
      <w:proofErr w:type="gramEnd"/>
      <w:r w:rsidRPr="009B6A29">
        <w:rPr>
          <w:rFonts w:ascii="Times New Roman" w:hAnsi="Times New Roman"/>
          <w:sz w:val="26"/>
          <w:szCs w:val="26"/>
        </w:rPr>
        <w:t xml:space="preserve"> </w:t>
      </w:r>
      <w:proofErr w:type="gramStart"/>
      <w:r w:rsidRPr="009B6A29">
        <w:rPr>
          <w:rFonts w:ascii="Times New Roman" w:hAnsi="Times New Roman"/>
          <w:sz w:val="26"/>
          <w:szCs w:val="26"/>
        </w:rPr>
        <w:t>11 Федерального закона от 29 декабря 2017 года № 443-ФЗ «Об организации дорожного движения в Российской Федерации и о внесении изменений в отдельные законодательные акты Российской Федерации», требованиям технических регламентов, сводам правил с учетом материалов и результатов инженерных изысканий, границам территорий объектов культурного наследия, включенных в Единый государственный реестр объектов культурного наследия (памятников истории и культуры) народов Российской Федерации, границам территорий</w:t>
      </w:r>
      <w:proofErr w:type="gramEnd"/>
      <w:r w:rsidRPr="009B6A29">
        <w:rPr>
          <w:rFonts w:ascii="Times New Roman" w:hAnsi="Times New Roman"/>
          <w:sz w:val="26"/>
          <w:szCs w:val="26"/>
        </w:rPr>
        <w:t xml:space="preserve"> выявленных объектов культурного наследия, границам зон с особыми условиями использования территорий, целям реализации решения о комплексном развитии территории, </w:t>
      </w:r>
      <w:r w:rsidRPr="009B6A29">
        <w:rPr>
          <w:rFonts w:ascii="Times New Roman" w:eastAsia="Calibri" w:hAnsi="Times New Roman"/>
          <w:sz w:val="26"/>
          <w:szCs w:val="26"/>
        </w:rPr>
        <w:t xml:space="preserve">если иное не предусмотрено </w:t>
      </w:r>
      <w:hyperlink r:id="rId18" w:history="1">
        <w:r w:rsidRPr="009B6A29">
          <w:rPr>
            <w:rFonts w:ascii="Times New Roman" w:eastAsia="Calibri" w:hAnsi="Times New Roman"/>
            <w:sz w:val="26"/>
            <w:szCs w:val="26"/>
          </w:rPr>
          <w:t>частью 10.2</w:t>
        </w:r>
      </w:hyperlink>
      <w:r w:rsidRPr="009B6A29">
        <w:rPr>
          <w:rFonts w:ascii="Times New Roman" w:eastAsia="Calibri" w:hAnsi="Times New Roman"/>
          <w:sz w:val="26"/>
          <w:szCs w:val="26"/>
        </w:rPr>
        <w:t> статьи 45 Градостроительного кодекса Российской Федерации;</w:t>
      </w:r>
    </w:p>
    <w:p w:rsidR="00DF5521" w:rsidRPr="009B6A29" w:rsidRDefault="00DF5521" w:rsidP="00DF5521">
      <w:pPr>
        <w:shd w:val="clear" w:color="auto" w:fill="FFFFFF"/>
        <w:spacing w:after="0" w:line="240" w:lineRule="auto"/>
        <w:ind w:firstLine="708"/>
        <w:jc w:val="both"/>
        <w:rPr>
          <w:rFonts w:ascii="Times New Roman" w:hAnsi="Times New Roman"/>
          <w:sz w:val="26"/>
          <w:szCs w:val="26"/>
        </w:rPr>
      </w:pPr>
      <w:proofErr w:type="gramStart"/>
      <w:r w:rsidRPr="009B6A29">
        <w:rPr>
          <w:rFonts w:ascii="Times New Roman" w:hAnsi="Times New Roman"/>
          <w:sz w:val="26"/>
          <w:szCs w:val="26"/>
        </w:rPr>
        <w:t xml:space="preserve">- наличие отрицательного заключения о результатах публичных слушаний (общественных обсуждений) на основании замечаний и предложений, изложенных в протоколе публичных слушаний (общественных обсуждений по проекту документации по планировке территории. </w:t>
      </w:r>
      <w:proofErr w:type="gramEnd"/>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2.9.4. </w:t>
      </w:r>
      <w:proofErr w:type="gramStart"/>
      <w:r w:rsidRPr="009B6A29">
        <w:rPr>
          <w:rFonts w:ascii="Times New Roman" w:hAnsi="Times New Roman"/>
          <w:sz w:val="26"/>
          <w:szCs w:val="26"/>
        </w:rPr>
        <w:t>Неполучение (несвоевременное получение) документов, указанных в подпункте 2.7.1 настоящего административного регламента, запрошенных в государственных органах, органах местного самоуправления и подведомственных государственным органам или органам местного самоуправления организациях, в распоряжении которых находятся указанные документы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если заявитель не представил указанные документы самостоятельно, не может являться</w:t>
      </w:r>
      <w:proofErr w:type="gramEnd"/>
      <w:r w:rsidRPr="009B6A29">
        <w:rPr>
          <w:rFonts w:ascii="Times New Roman" w:hAnsi="Times New Roman"/>
          <w:sz w:val="26"/>
          <w:szCs w:val="26"/>
        </w:rPr>
        <w:t xml:space="preserve"> основанием для отказа в предоставлении муниципальной услуги.</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 xml:space="preserve">  </w:t>
      </w:r>
    </w:p>
    <w:p w:rsidR="00DF5521" w:rsidRPr="009B6A29" w:rsidRDefault="00DF5521" w:rsidP="00DF5521">
      <w:pPr>
        <w:shd w:val="clear" w:color="auto" w:fill="FFFFFF"/>
        <w:spacing w:after="0" w:line="240" w:lineRule="auto"/>
        <w:ind w:firstLine="709"/>
        <w:jc w:val="center"/>
        <w:rPr>
          <w:rFonts w:ascii="Times New Roman" w:hAnsi="Times New Roman"/>
          <w:sz w:val="26"/>
          <w:szCs w:val="26"/>
        </w:rPr>
      </w:pPr>
      <w:r w:rsidRPr="009B6A29">
        <w:rPr>
          <w:rFonts w:ascii="Times New Roman" w:hAnsi="Times New Roman"/>
          <w:iCs/>
          <w:sz w:val="26"/>
          <w:szCs w:val="26"/>
        </w:rPr>
        <w:t>      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bookmarkEnd w:id="1"/>
    </w:p>
    <w:p w:rsidR="00DF5521" w:rsidRPr="009B6A29" w:rsidRDefault="00DF5521" w:rsidP="00DF5521">
      <w:pPr>
        <w:keepNext/>
        <w:shd w:val="clear" w:color="auto" w:fill="FFFFFF"/>
        <w:spacing w:after="0" w:line="240" w:lineRule="auto"/>
        <w:ind w:left="6114" w:firstLine="540"/>
        <w:rPr>
          <w:rFonts w:ascii="Times New Roman" w:hAnsi="Times New Roman"/>
          <w:sz w:val="26"/>
          <w:szCs w:val="26"/>
        </w:rPr>
      </w:pPr>
      <w:r w:rsidRPr="009B6A29">
        <w:rPr>
          <w:rFonts w:ascii="Times New Roman" w:hAnsi="Times New Roman"/>
          <w:sz w:val="26"/>
          <w:szCs w:val="26"/>
        </w:rPr>
        <w:t> </w:t>
      </w:r>
    </w:p>
    <w:p w:rsidR="00DF5521" w:rsidRPr="009B6A29" w:rsidRDefault="00DF5521" w:rsidP="00DF5521">
      <w:pPr>
        <w:autoSpaceDE w:val="0"/>
        <w:autoSpaceDN w:val="0"/>
        <w:adjustRightInd w:val="0"/>
        <w:spacing w:after="0" w:line="240" w:lineRule="auto"/>
        <w:ind w:firstLine="709"/>
        <w:jc w:val="both"/>
        <w:rPr>
          <w:rFonts w:ascii="Times New Roman" w:eastAsia="Calibri" w:hAnsi="Times New Roman"/>
          <w:iCs/>
          <w:sz w:val="26"/>
          <w:szCs w:val="26"/>
          <w:lang w:eastAsia="en-US"/>
        </w:rPr>
      </w:pPr>
      <w:r w:rsidRPr="009B6A29">
        <w:rPr>
          <w:rFonts w:ascii="Times New Roman" w:eastAsia="Calibri" w:hAnsi="Times New Roman"/>
          <w:iCs/>
          <w:sz w:val="26"/>
          <w:szCs w:val="26"/>
          <w:lang w:eastAsia="en-US"/>
        </w:rPr>
        <w:t xml:space="preserve">Для предоставления муниципальной услуги необходимыми и обязательными являются: </w:t>
      </w:r>
    </w:p>
    <w:p w:rsidR="00DF5521" w:rsidRPr="009B6A29" w:rsidRDefault="00DF5521" w:rsidP="00DF5521">
      <w:pPr>
        <w:pStyle w:val="20"/>
        <w:shd w:val="clear" w:color="auto" w:fill="auto"/>
        <w:tabs>
          <w:tab w:val="left" w:pos="851"/>
          <w:tab w:val="left" w:pos="1134"/>
          <w:tab w:val="left" w:pos="1386"/>
        </w:tabs>
        <w:spacing w:before="0" w:line="240" w:lineRule="auto"/>
        <w:ind w:firstLine="0"/>
        <w:rPr>
          <w:sz w:val="26"/>
          <w:szCs w:val="26"/>
        </w:rPr>
      </w:pPr>
      <w:r w:rsidRPr="009B6A29">
        <w:rPr>
          <w:rFonts w:eastAsia="Calibri"/>
          <w:iCs/>
          <w:sz w:val="26"/>
          <w:szCs w:val="26"/>
        </w:rPr>
        <w:lastRenderedPageBreak/>
        <w:tab/>
        <w:t>- подготовка</w:t>
      </w:r>
      <w:r w:rsidRPr="009B6A29">
        <w:rPr>
          <w:sz w:val="26"/>
          <w:szCs w:val="26"/>
        </w:rPr>
        <w:t xml:space="preserve"> проекта документации по планировке территории (проекта планировки территории и проекта межевания территории/ проекта межевания территории) либо проекта внесения изменений в документацию по планировке территории.</w:t>
      </w:r>
    </w:p>
    <w:p w:rsidR="00DF5521" w:rsidRPr="009B6A29" w:rsidRDefault="00DF5521" w:rsidP="00DF5521">
      <w:pPr>
        <w:autoSpaceDE w:val="0"/>
        <w:autoSpaceDN w:val="0"/>
        <w:adjustRightInd w:val="0"/>
        <w:spacing w:after="0" w:line="240" w:lineRule="auto"/>
        <w:ind w:firstLine="709"/>
        <w:jc w:val="both"/>
        <w:rPr>
          <w:rFonts w:ascii="Times New Roman" w:eastAsia="Calibri" w:hAnsi="Times New Roman"/>
          <w:iCs/>
          <w:sz w:val="26"/>
          <w:szCs w:val="26"/>
          <w:lang w:eastAsia="en-US"/>
        </w:rPr>
      </w:pPr>
    </w:p>
    <w:p w:rsidR="00DF5521" w:rsidRPr="009B6A29" w:rsidRDefault="00DF5521" w:rsidP="00DF5521">
      <w:pPr>
        <w:shd w:val="clear" w:color="auto" w:fill="FFFFFF"/>
        <w:spacing w:after="0" w:line="240" w:lineRule="auto"/>
        <w:ind w:firstLine="709"/>
        <w:jc w:val="center"/>
        <w:rPr>
          <w:rFonts w:ascii="Times New Roman" w:hAnsi="Times New Roman"/>
          <w:sz w:val="26"/>
          <w:szCs w:val="26"/>
        </w:rPr>
      </w:pPr>
      <w:r w:rsidRPr="009B6A29">
        <w:rPr>
          <w:rFonts w:ascii="Times New Roman" w:hAnsi="Times New Roman"/>
          <w:iCs/>
          <w:sz w:val="26"/>
          <w:szCs w:val="26"/>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DF5521" w:rsidRPr="009B6A29" w:rsidRDefault="00DF5521" w:rsidP="00DF5521">
      <w:pPr>
        <w:shd w:val="clear" w:color="auto" w:fill="FFFFFF"/>
        <w:spacing w:after="0" w:line="240" w:lineRule="auto"/>
        <w:ind w:firstLine="709"/>
        <w:rPr>
          <w:rFonts w:ascii="Times New Roman" w:hAnsi="Times New Roman"/>
          <w:sz w:val="26"/>
          <w:szCs w:val="26"/>
        </w:rPr>
      </w:pPr>
      <w:r w:rsidRPr="009B6A29">
        <w:rPr>
          <w:rFonts w:ascii="Times New Roman" w:hAnsi="Times New Roman"/>
          <w:sz w:val="26"/>
          <w:szCs w:val="26"/>
        </w:rPr>
        <w:t> </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Предоставление муниципальной услуги осуществляется для заявителей на безвозмездной основе.</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p>
    <w:p w:rsidR="00DF5521" w:rsidRPr="009B6A29" w:rsidRDefault="00DF5521" w:rsidP="00DF5521">
      <w:pPr>
        <w:keepNext/>
        <w:shd w:val="clear" w:color="auto" w:fill="FFFFFF"/>
        <w:spacing w:after="0" w:line="240" w:lineRule="auto"/>
        <w:jc w:val="center"/>
        <w:rPr>
          <w:rFonts w:ascii="Times New Roman" w:hAnsi="Times New Roman"/>
          <w:sz w:val="26"/>
          <w:szCs w:val="26"/>
        </w:rPr>
      </w:pPr>
      <w:r w:rsidRPr="009B6A29">
        <w:rPr>
          <w:rFonts w:ascii="Times New Roman" w:hAnsi="Times New Roman"/>
          <w:iCs/>
          <w:sz w:val="26"/>
          <w:szCs w:val="26"/>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DF5521" w:rsidRPr="009B6A29" w:rsidRDefault="00DF5521" w:rsidP="00DF5521">
      <w:pPr>
        <w:shd w:val="clear" w:color="auto" w:fill="FFFFFF"/>
        <w:spacing w:after="0" w:line="240" w:lineRule="auto"/>
        <w:jc w:val="both"/>
        <w:rPr>
          <w:rFonts w:ascii="Times New Roman" w:hAnsi="Times New Roman"/>
          <w:sz w:val="26"/>
          <w:szCs w:val="26"/>
        </w:rPr>
      </w:pPr>
      <w:r w:rsidRPr="009B6A29">
        <w:rPr>
          <w:rFonts w:ascii="Times New Roman" w:hAnsi="Times New Roman"/>
          <w:sz w:val="26"/>
          <w:szCs w:val="26"/>
        </w:rPr>
        <w:t> </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Максимальный срок ожидания в очереди при подаче заявления и (или) при получении результата не должен превышать 15 минут.</w:t>
      </w:r>
    </w:p>
    <w:p w:rsidR="00DF5521" w:rsidRPr="009B6A29" w:rsidRDefault="00DF5521" w:rsidP="00DF5521">
      <w:pPr>
        <w:shd w:val="clear" w:color="auto" w:fill="FFFFFF"/>
        <w:spacing w:after="0" w:line="240" w:lineRule="auto"/>
        <w:jc w:val="both"/>
        <w:rPr>
          <w:rFonts w:ascii="Times New Roman" w:hAnsi="Times New Roman"/>
          <w:sz w:val="26"/>
          <w:szCs w:val="26"/>
        </w:rPr>
      </w:pPr>
      <w:r w:rsidRPr="009B6A29">
        <w:rPr>
          <w:rFonts w:ascii="Times New Roman" w:hAnsi="Times New Roman"/>
          <w:sz w:val="26"/>
          <w:szCs w:val="26"/>
        </w:rPr>
        <w:t> </w:t>
      </w:r>
    </w:p>
    <w:p w:rsidR="00DF5521" w:rsidRPr="009B6A29" w:rsidRDefault="00DF5521" w:rsidP="00DF5521">
      <w:pPr>
        <w:shd w:val="clear" w:color="auto" w:fill="FFFFFF"/>
        <w:spacing w:after="0" w:line="240" w:lineRule="auto"/>
        <w:jc w:val="center"/>
        <w:rPr>
          <w:rFonts w:ascii="Times New Roman" w:hAnsi="Times New Roman"/>
          <w:iCs/>
          <w:sz w:val="26"/>
          <w:szCs w:val="26"/>
        </w:rPr>
      </w:pPr>
      <w:r w:rsidRPr="009B6A29">
        <w:rPr>
          <w:rFonts w:ascii="Times New Roman" w:hAnsi="Times New Roman"/>
          <w:iCs/>
          <w:sz w:val="26"/>
          <w:szCs w:val="26"/>
        </w:rPr>
        <w:t>2.13. Срок регистрации запроса заявителя о предоставлении</w:t>
      </w:r>
    </w:p>
    <w:p w:rsidR="00DF5521" w:rsidRPr="009B6A29" w:rsidRDefault="00DF5521" w:rsidP="00DF5521">
      <w:pPr>
        <w:shd w:val="clear" w:color="auto" w:fill="FFFFFF"/>
        <w:spacing w:after="0" w:line="240" w:lineRule="auto"/>
        <w:jc w:val="center"/>
        <w:rPr>
          <w:rFonts w:ascii="Times New Roman" w:hAnsi="Times New Roman"/>
          <w:sz w:val="26"/>
          <w:szCs w:val="26"/>
        </w:rPr>
      </w:pPr>
      <w:r w:rsidRPr="009B6A29">
        <w:rPr>
          <w:rFonts w:ascii="Times New Roman" w:hAnsi="Times New Roman"/>
          <w:iCs/>
          <w:sz w:val="26"/>
          <w:szCs w:val="26"/>
        </w:rPr>
        <w:t xml:space="preserve"> муниципальной услуги</w:t>
      </w:r>
    </w:p>
    <w:p w:rsidR="00DF5521" w:rsidRPr="009B6A29" w:rsidRDefault="00DF5521" w:rsidP="00DF5521">
      <w:pPr>
        <w:shd w:val="clear" w:color="auto" w:fill="FFFFFF"/>
        <w:spacing w:after="0" w:line="240" w:lineRule="auto"/>
        <w:ind w:firstLine="539"/>
        <w:jc w:val="both"/>
        <w:rPr>
          <w:rFonts w:ascii="Times New Roman" w:hAnsi="Times New Roman"/>
          <w:sz w:val="26"/>
          <w:szCs w:val="26"/>
        </w:rPr>
      </w:pPr>
      <w:r w:rsidRPr="009B6A29">
        <w:rPr>
          <w:rFonts w:ascii="Times New Roman" w:hAnsi="Times New Roman"/>
          <w:sz w:val="26"/>
          <w:szCs w:val="26"/>
        </w:rPr>
        <w:t>  </w:t>
      </w:r>
    </w:p>
    <w:p w:rsidR="00DF5521" w:rsidRPr="009B6A29" w:rsidRDefault="00DF5521" w:rsidP="00DF5521">
      <w:pPr>
        <w:autoSpaceDE w:val="0"/>
        <w:autoSpaceDN w:val="0"/>
        <w:adjustRightInd w:val="0"/>
        <w:spacing w:after="0" w:line="240" w:lineRule="auto"/>
        <w:ind w:firstLine="851"/>
        <w:jc w:val="both"/>
        <w:rPr>
          <w:rFonts w:ascii="Times New Roman" w:hAnsi="Times New Roman"/>
          <w:sz w:val="26"/>
          <w:szCs w:val="26"/>
        </w:rPr>
      </w:pPr>
      <w:r w:rsidRPr="009B6A29">
        <w:rPr>
          <w:rFonts w:ascii="Times New Roman" w:hAnsi="Times New Roman"/>
          <w:sz w:val="26"/>
          <w:szCs w:val="26"/>
        </w:rPr>
        <w:t>2.13.1. Регистрация заявления о предоставлении муниципальной услуги, в том числе в электронной форме, осуществляется в день его поступления в Уполномоченный орган (при поступлении в электронном виде в нерабочее время – в ближайший рабочий день, следующий за днем поступления указанного заявления).</w:t>
      </w:r>
    </w:p>
    <w:p w:rsidR="00DF5521" w:rsidRPr="009B6A29" w:rsidRDefault="00DF5521" w:rsidP="00DF5521">
      <w:pPr>
        <w:pStyle w:val="ConsPlusNormal"/>
        <w:ind w:firstLine="851"/>
        <w:jc w:val="both"/>
        <w:rPr>
          <w:sz w:val="26"/>
          <w:szCs w:val="26"/>
        </w:rPr>
      </w:pPr>
      <w:r w:rsidRPr="009B6A29">
        <w:rPr>
          <w:sz w:val="26"/>
          <w:szCs w:val="26"/>
        </w:rPr>
        <w:t xml:space="preserve"> 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DF5521" w:rsidRPr="009B6A29" w:rsidRDefault="00DF5521" w:rsidP="00DF5521">
      <w:pPr>
        <w:pStyle w:val="ConsPlusNormal"/>
        <w:ind w:firstLine="851"/>
        <w:jc w:val="both"/>
        <w:rPr>
          <w:sz w:val="26"/>
          <w:szCs w:val="26"/>
        </w:rPr>
      </w:pPr>
      <w:r w:rsidRPr="009B6A29">
        <w:rPr>
          <w:sz w:val="26"/>
          <w:szCs w:val="26"/>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DF5521" w:rsidRPr="009B6A29" w:rsidRDefault="00DF5521" w:rsidP="00DF5521">
      <w:pPr>
        <w:spacing w:after="0" w:line="240" w:lineRule="auto"/>
        <w:ind w:firstLine="851"/>
        <w:jc w:val="both"/>
        <w:rPr>
          <w:rFonts w:ascii="Times New Roman" w:hAnsi="Times New Roman"/>
          <w:sz w:val="26"/>
          <w:szCs w:val="26"/>
        </w:rPr>
      </w:pPr>
      <w:r w:rsidRPr="009B6A29">
        <w:rPr>
          <w:rFonts w:ascii="Times New Roman" w:hAnsi="Times New Roman"/>
          <w:sz w:val="26"/>
          <w:szCs w:val="26"/>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9B6A29">
        <w:rPr>
          <w:rFonts w:ascii="Times New Roman" w:hAnsi="Times New Roman"/>
          <w:sz w:val="26"/>
          <w:szCs w:val="26"/>
        </w:rPr>
        <w:t>ии и ау</w:t>
      </w:r>
      <w:proofErr w:type="gramEnd"/>
      <w:r w:rsidRPr="009B6A29">
        <w:rPr>
          <w:rFonts w:ascii="Times New Roman" w:hAnsi="Times New Roman"/>
          <w:sz w:val="26"/>
          <w:szCs w:val="26"/>
        </w:rPr>
        <w:t>тентификации.</w:t>
      </w:r>
    </w:p>
    <w:p w:rsidR="00DF5521" w:rsidRPr="009B6A29" w:rsidRDefault="00DF5521" w:rsidP="00DF5521">
      <w:pPr>
        <w:spacing w:after="0" w:line="240" w:lineRule="auto"/>
        <w:ind w:firstLine="709"/>
        <w:jc w:val="both"/>
        <w:rPr>
          <w:rFonts w:ascii="Times New Roman" w:hAnsi="Times New Roman"/>
          <w:sz w:val="26"/>
          <w:szCs w:val="26"/>
        </w:rPr>
      </w:pPr>
    </w:p>
    <w:p w:rsidR="00DF5521" w:rsidRPr="009B6A29" w:rsidRDefault="00DF5521" w:rsidP="00DF5521">
      <w:pPr>
        <w:shd w:val="clear" w:color="auto" w:fill="FFFFFF"/>
        <w:spacing w:after="0" w:line="240" w:lineRule="auto"/>
        <w:ind w:firstLine="539"/>
        <w:jc w:val="both"/>
        <w:rPr>
          <w:rFonts w:ascii="Times New Roman" w:hAnsi="Times New Roman"/>
          <w:sz w:val="26"/>
          <w:szCs w:val="26"/>
        </w:rPr>
      </w:pPr>
      <w:r w:rsidRPr="009B6A29">
        <w:rPr>
          <w:rFonts w:ascii="Times New Roman" w:hAnsi="Times New Roman"/>
          <w:sz w:val="26"/>
          <w:szCs w:val="26"/>
        </w:rPr>
        <w:lastRenderedPageBreak/>
        <w:t xml:space="preserve">   </w:t>
      </w:r>
      <w:r w:rsidRPr="009B6A29">
        <w:rPr>
          <w:rFonts w:ascii="Times New Roman" w:hAnsi="Times New Roman"/>
          <w:iCs/>
          <w:sz w:val="26"/>
          <w:szCs w:val="26"/>
        </w:rPr>
        <w:t>2.14. </w:t>
      </w:r>
      <w:proofErr w:type="gramStart"/>
      <w:r w:rsidRPr="009B6A29">
        <w:rPr>
          <w:rFonts w:ascii="Times New Roman" w:hAnsi="Times New Roman"/>
          <w:iCs/>
          <w:sz w:val="26"/>
          <w:szCs w:val="26"/>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информационными стендами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DF5521" w:rsidRPr="009B6A29" w:rsidRDefault="00DF5521" w:rsidP="00DF5521">
      <w:pPr>
        <w:autoSpaceDE w:val="0"/>
        <w:autoSpaceDN w:val="0"/>
        <w:adjustRightInd w:val="0"/>
        <w:spacing w:after="0" w:line="240" w:lineRule="auto"/>
        <w:ind w:firstLine="709"/>
        <w:jc w:val="both"/>
        <w:rPr>
          <w:rFonts w:ascii="Times New Roman" w:hAnsi="Times New Roman"/>
          <w:sz w:val="26"/>
          <w:szCs w:val="26"/>
        </w:rPr>
      </w:pPr>
      <w:r w:rsidRPr="009B6A29">
        <w:rPr>
          <w:rFonts w:ascii="Times New Roman" w:hAnsi="Times New Roman"/>
          <w:i/>
          <w:iCs/>
          <w:sz w:val="26"/>
          <w:szCs w:val="26"/>
        </w:rPr>
        <w:t> </w:t>
      </w:r>
      <w:r w:rsidRPr="009B6A29">
        <w:rPr>
          <w:rFonts w:ascii="Times New Roman" w:hAnsi="Times New Roman"/>
          <w:sz w:val="26"/>
          <w:szCs w:val="26"/>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DF5521" w:rsidRPr="009B6A29" w:rsidRDefault="00DF5521" w:rsidP="00DF5521">
      <w:pPr>
        <w:autoSpaceDE w:val="0"/>
        <w:autoSpaceDN w:val="0"/>
        <w:adjustRightInd w:val="0"/>
        <w:spacing w:after="0" w:line="240" w:lineRule="auto"/>
        <w:ind w:firstLine="709"/>
        <w:jc w:val="both"/>
        <w:rPr>
          <w:rFonts w:ascii="Times New Roman" w:hAnsi="Times New Roman"/>
          <w:sz w:val="26"/>
          <w:szCs w:val="26"/>
        </w:rPr>
      </w:pPr>
      <w:r w:rsidRPr="009B6A29">
        <w:rPr>
          <w:rFonts w:ascii="Times New Roman" w:hAnsi="Times New Roman"/>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DF5521" w:rsidRPr="009B6A29" w:rsidRDefault="00DF5521" w:rsidP="00DF5521">
      <w:pPr>
        <w:pStyle w:val="ConsPlusNormal"/>
        <w:jc w:val="both"/>
        <w:rPr>
          <w:sz w:val="26"/>
          <w:szCs w:val="26"/>
        </w:rPr>
      </w:pPr>
      <w:r w:rsidRPr="009B6A29">
        <w:rPr>
          <w:sz w:val="26"/>
          <w:szCs w:val="26"/>
        </w:rPr>
        <w:t xml:space="preserve">            2.14.2. Гражданам, относящимся к категории инвалидов, включая инвалидов, использующих кресла-коляски и собак-проводников, обеспечиваются:</w:t>
      </w:r>
    </w:p>
    <w:p w:rsidR="00DF5521" w:rsidRPr="009B6A29" w:rsidRDefault="00DF5521" w:rsidP="00DF5521">
      <w:pPr>
        <w:pStyle w:val="ConsPlusNormal"/>
        <w:ind w:firstLine="708"/>
        <w:jc w:val="both"/>
        <w:rPr>
          <w:sz w:val="26"/>
          <w:szCs w:val="26"/>
        </w:rPr>
      </w:pPr>
      <w:r w:rsidRPr="009B6A29">
        <w:rPr>
          <w:sz w:val="26"/>
          <w:szCs w:val="26"/>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DF5521" w:rsidRPr="009B6A29" w:rsidRDefault="00DF5521" w:rsidP="00DF5521">
      <w:pPr>
        <w:pStyle w:val="ConsPlusNormal"/>
        <w:ind w:firstLine="708"/>
        <w:jc w:val="both"/>
        <w:rPr>
          <w:sz w:val="26"/>
          <w:szCs w:val="26"/>
        </w:rPr>
      </w:pPr>
      <w:r w:rsidRPr="009B6A29">
        <w:rPr>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DF5521" w:rsidRPr="009B6A29" w:rsidRDefault="00DF5521" w:rsidP="00DF5521">
      <w:pPr>
        <w:pStyle w:val="ConsPlusNormal"/>
        <w:ind w:firstLine="708"/>
        <w:jc w:val="both"/>
        <w:rPr>
          <w:sz w:val="26"/>
          <w:szCs w:val="26"/>
        </w:rPr>
      </w:pPr>
      <w:r w:rsidRPr="009B6A29">
        <w:rPr>
          <w:sz w:val="26"/>
          <w:szCs w:val="26"/>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DF5521" w:rsidRPr="009B6A29" w:rsidRDefault="00DF5521" w:rsidP="00DF5521">
      <w:pPr>
        <w:pStyle w:val="ConsPlusNormal"/>
        <w:ind w:firstLine="708"/>
        <w:jc w:val="both"/>
        <w:rPr>
          <w:sz w:val="26"/>
          <w:szCs w:val="26"/>
        </w:rPr>
      </w:pPr>
      <w:r w:rsidRPr="009B6A29">
        <w:rPr>
          <w:sz w:val="26"/>
          <w:szCs w:val="26"/>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DF5521" w:rsidRPr="009B6A29" w:rsidRDefault="00DF5521" w:rsidP="00DF5521">
      <w:pPr>
        <w:pStyle w:val="ConsPlusNormal"/>
        <w:ind w:firstLine="708"/>
        <w:jc w:val="both"/>
        <w:rPr>
          <w:sz w:val="26"/>
          <w:szCs w:val="26"/>
        </w:rPr>
      </w:pPr>
      <w:proofErr w:type="gramStart"/>
      <w:r w:rsidRPr="009B6A29">
        <w:rPr>
          <w:sz w:val="26"/>
          <w:szCs w:val="26"/>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получения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DF5521" w:rsidRPr="009B6A29" w:rsidRDefault="00DF5521" w:rsidP="00DF5521">
      <w:pPr>
        <w:pStyle w:val="ConsPlusNormal"/>
        <w:ind w:firstLine="708"/>
        <w:jc w:val="both"/>
        <w:rPr>
          <w:sz w:val="26"/>
          <w:szCs w:val="26"/>
        </w:rPr>
      </w:pPr>
      <w:r w:rsidRPr="009B6A29">
        <w:rPr>
          <w:sz w:val="26"/>
          <w:szCs w:val="26"/>
        </w:rPr>
        <w:t>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приказом Министерства труда и социальной защиты Российской Федерации от 22.06.2015 № 386н «Об утверждении формы документа, подтверждающего специальное обучение собаки-проводника, и порядка его выдачи»;</w:t>
      </w:r>
    </w:p>
    <w:p w:rsidR="00DF5521" w:rsidRPr="009B6A29" w:rsidRDefault="00DF5521" w:rsidP="00DF5521">
      <w:pPr>
        <w:pStyle w:val="ConsPlusNormal"/>
        <w:ind w:firstLine="708"/>
        <w:jc w:val="both"/>
        <w:rPr>
          <w:sz w:val="26"/>
          <w:szCs w:val="26"/>
        </w:rPr>
      </w:pPr>
      <w:r w:rsidRPr="009B6A29">
        <w:rPr>
          <w:sz w:val="26"/>
          <w:szCs w:val="26"/>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DF5521" w:rsidRPr="009B6A29" w:rsidRDefault="00DF5521" w:rsidP="00DF5521">
      <w:pPr>
        <w:pStyle w:val="ConsPlusNormal"/>
        <w:ind w:firstLine="708"/>
        <w:jc w:val="both"/>
        <w:rPr>
          <w:sz w:val="26"/>
          <w:szCs w:val="26"/>
        </w:rPr>
      </w:pPr>
      <w:r w:rsidRPr="009B6A29">
        <w:rPr>
          <w:sz w:val="26"/>
          <w:szCs w:val="26"/>
        </w:rPr>
        <w:lastRenderedPageBreak/>
        <w:t xml:space="preserve">обеспечение при необходимости допуска в здание, в котором предоставляется муниципальная услуга, </w:t>
      </w:r>
      <w:proofErr w:type="spellStart"/>
      <w:r w:rsidRPr="009B6A29">
        <w:rPr>
          <w:sz w:val="26"/>
          <w:szCs w:val="26"/>
        </w:rPr>
        <w:t>сурдопереводчика</w:t>
      </w:r>
      <w:proofErr w:type="spellEnd"/>
      <w:r w:rsidRPr="009B6A29">
        <w:rPr>
          <w:sz w:val="26"/>
          <w:szCs w:val="26"/>
        </w:rPr>
        <w:t xml:space="preserve">, </w:t>
      </w:r>
      <w:proofErr w:type="spellStart"/>
      <w:r w:rsidRPr="009B6A29">
        <w:rPr>
          <w:sz w:val="26"/>
          <w:szCs w:val="26"/>
        </w:rPr>
        <w:t>тифлосурдопереводчика</w:t>
      </w:r>
      <w:proofErr w:type="spellEnd"/>
      <w:r w:rsidRPr="009B6A29">
        <w:rPr>
          <w:sz w:val="26"/>
          <w:szCs w:val="26"/>
        </w:rPr>
        <w:t>;</w:t>
      </w:r>
    </w:p>
    <w:p w:rsidR="00DF5521" w:rsidRPr="009B6A29" w:rsidRDefault="00DF5521" w:rsidP="00DF5521">
      <w:pPr>
        <w:pStyle w:val="ConsPlusNormal"/>
        <w:ind w:firstLine="708"/>
        <w:jc w:val="both"/>
        <w:rPr>
          <w:sz w:val="26"/>
          <w:szCs w:val="26"/>
        </w:rPr>
      </w:pPr>
      <w:r w:rsidRPr="009B6A29">
        <w:rPr>
          <w:sz w:val="26"/>
          <w:szCs w:val="26"/>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DF5521" w:rsidRPr="009B6A29" w:rsidRDefault="00DF5521" w:rsidP="00DF5521">
      <w:pPr>
        <w:pStyle w:val="ConsPlusNormal"/>
        <w:ind w:firstLine="709"/>
        <w:jc w:val="both"/>
        <w:rPr>
          <w:sz w:val="26"/>
          <w:szCs w:val="26"/>
        </w:rPr>
      </w:pPr>
      <w:r w:rsidRPr="009B6A29">
        <w:rPr>
          <w:sz w:val="26"/>
          <w:szCs w:val="26"/>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DF5521" w:rsidRPr="009B6A29" w:rsidRDefault="00DF5521" w:rsidP="00DF5521">
      <w:pPr>
        <w:pStyle w:val="ConsPlusNormal"/>
        <w:ind w:firstLine="709"/>
        <w:jc w:val="both"/>
        <w:rPr>
          <w:sz w:val="26"/>
          <w:szCs w:val="26"/>
        </w:rPr>
      </w:pPr>
      <w:r w:rsidRPr="009B6A29">
        <w:rPr>
          <w:sz w:val="26"/>
          <w:szCs w:val="26"/>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DF5521" w:rsidRPr="009B6A29" w:rsidRDefault="00DF5521" w:rsidP="00DF5521">
      <w:pPr>
        <w:pStyle w:val="ConsPlusNormal"/>
        <w:ind w:firstLine="708"/>
        <w:jc w:val="both"/>
        <w:rPr>
          <w:sz w:val="26"/>
          <w:szCs w:val="26"/>
        </w:rPr>
      </w:pPr>
      <w:r w:rsidRPr="009B6A29">
        <w:rPr>
          <w:sz w:val="26"/>
          <w:szCs w:val="26"/>
        </w:rPr>
        <w:t>В помещениях Уполномоченного органа на видном месте устанавливаются схемы размещения средств пожаротушения и путей эвакуации.</w:t>
      </w:r>
    </w:p>
    <w:p w:rsidR="00DF5521" w:rsidRPr="009B6A29" w:rsidRDefault="00DF5521" w:rsidP="00DF5521">
      <w:pPr>
        <w:pStyle w:val="ConsPlusNormal"/>
        <w:jc w:val="both"/>
        <w:rPr>
          <w:bCs/>
          <w:sz w:val="26"/>
          <w:szCs w:val="26"/>
        </w:rPr>
      </w:pPr>
      <w:r w:rsidRPr="009B6A29">
        <w:rPr>
          <w:sz w:val="26"/>
          <w:szCs w:val="26"/>
        </w:rPr>
        <w:t xml:space="preserve">           2.14.5.  </w:t>
      </w:r>
      <w:r w:rsidRPr="009B6A29">
        <w:rPr>
          <w:bCs/>
          <w:sz w:val="26"/>
          <w:szCs w:val="26"/>
        </w:rPr>
        <w:t>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DF5521" w:rsidRPr="009B6A29" w:rsidRDefault="00DF5521" w:rsidP="00DF5521">
      <w:pPr>
        <w:pStyle w:val="ConsPlusNormal"/>
        <w:ind w:firstLine="708"/>
        <w:jc w:val="both"/>
        <w:rPr>
          <w:bCs/>
          <w:sz w:val="26"/>
          <w:szCs w:val="26"/>
        </w:rPr>
      </w:pPr>
      <w:r w:rsidRPr="009B6A29">
        <w:rPr>
          <w:bCs/>
          <w:sz w:val="26"/>
          <w:szCs w:val="26"/>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DF5521" w:rsidRPr="009B6A29" w:rsidRDefault="00DF5521" w:rsidP="00DF5521">
      <w:pPr>
        <w:pStyle w:val="ConsPlusNormal"/>
        <w:ind w:firstLine="708"/>
        <w:jc w:val="both"/>
        <w:rPr>
          <w:bCs/>
          <w:sz w:val="26"/>
          <w:szCs w:val="26"/>
        </w:rPr>
      </w:pPr>
      <w:r w:rsidRPr="009B6A29">
        <w:rPr>
          <w:bCs/>
          <w:sz w:val="26"/>
          <w:szCs w:val="26"/>
        </w:rPr>
        <w:t>Настоящий административный регламент, муниципальный правовой акт о его утверждении должны быть доступны для ознакомления на бумажных носителях.</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Кабинеты, в которых осуществляется прием заявителей, оборудуются информационными табличками (вывесками) с указанием номера кабинета, наименования Уполномоченного органа (структурного подразделения - при наличии). Таблички на дверях кабинетов или на стенах должны быть видны посетителям.</w:t>
      </w:r>
    </w:p>
    <w:p w:rsidR="00DF5521" w:rsidRPr="009B6A29" w:rsidRDefault="00DF5521" w:rsidP="00DF5521">
      <w:pPr>
        <w:keepNext/>
        <w:shd w:val="clear" w:color="auto" w:fill="FFFFFF"/>
        <w:spacing w:after="0" w:line="240" w:lineRule="auto"/>
        <w:rPr>
          <w:rFonts w:ascii="Times New Roman" w:hAnsi="Times New Roman"/>
          <w:sz w:val="26"/>
          <w:szCs w:val="26"/>
        </w:rPr>
      </w:pPr>
    </w:p>
    <w:p w:rsidR="00DF5521" w:rsidRPr="009B6A29" w:rsidRDefault="00DF5521" w:rsidP="00DF5521">
      <w:pPr>
        <w:keepNext/>
        <w:shd w:val="clear" w:color="auto" w:fill="FFFFFF"/>
        <w:spacing w:after="0" w:line="240" w:lineRule="auto"/>
        <w:jc w:val="center"/>
        <w:rPr>
          <w:rFonts w:ascii="Times New Roman" w:hAnsi="Times New Roman"/>
          <w:sz w:val="26"/>
          <w:szCs w:val="26"/>
        </w:rPr>
      </w:pPr>
      <w:r w:rsidRPr="009B6A29">
        <w:rPr>
          <w:rFonts w:ascii="Times New Roman" w:hAnsi="Times New Roman"/>
          <w:iCs/>
          <w:sz w:val="26"/>
          <w:szCs w:val="26"/>
        </w:rPr>
        <w:t>2.15. Показатели доступности и качества муниципальной услуги</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 </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2.15.1. Показателями доступности муниципальной услуги являются:</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информирование заявителей о предоставлении муниципальной услуги;</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оборудование помещений Уполномоченного органа местами хранения верхней одежды заявителей, местами общего пользования;</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соблюдение графика работы Уполномоченного органа;</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lastRenderedPageBreak/>
        <w:t>время, затраченное на получение конечного результата муниципальной услуги.</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2.15.2. Показателями качества муниципальной услуги являются:</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количество взаимодействий заявителя с должностными лицами при предоставлении муниципальной услуги и их продолжительность;</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DF5521" w:rsidRPr="009B6A29" w:rsidRDefault="00DF5521" w:rsidP="00DF5521">
      <w:pPr>
        <w:keepNext/>
        <w:shd w:val="clear" w:color="auto" w:fill="FFFFFF"/>
        <w:spacing w:after="0" w:line="240" w:lineRule="auto"/>
        <w:ind w:firstLine="709"/>
        <w:jc w:val="both"/>
        <w:rPr>
          <w:rFonts w:ascii="Times New Roman" w:hAnsi="Times New Roman"/>
          <w:sz w:val="26"/>
          <w:szCs w:val="26"/>
        </w:rPr>
      </w:pPr>
      <w:proofErr w:type="gramStart"/>
      <w:r w:rsidRPr="009B6A29">
        <w:rPr>
          <w:rFonts w:ascii="Times New Roman" w:hAnsi="Times New Roman"/>
          <w:sz w:val="26"/>
          <w:szCs w:val="26"/>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Едином портале.</w:t>
      </w:r>
    </w:p>
    <w:p w:rsidR="00DF5521" w:rsidRPr="009B6A29" w:rsidRDefault="00DF5521" w:rsidP="00DF5521">
      <w:pPr>
        <w:shd w:val="clear" w:color="auto" w:fill="FFFFFF"/>
        <w:spacing w:after="0" w:line="240" w:lineRule="auto"/>
        <w:ind w:firstLine="540"/>
        <w:jc w:val="both"/>
        <w:rPr>
          <w:rFonts w:ascii="Times New Roman" w:hAnsi="Times New Roman"/>
          <w:sz w:val="26"/>
          <w:szCs w:val="26"/>
        </w:rPr>
      </w:pPr>
      <w:r w:rsidRPr="009B6A29">
        <w:rPr>
          <w:rFonts w:ascii="Times New Roman" w:hAnsi="Times New Roman"/>
          <w:sz w:val="26"/>
          <w:szCs w:val="26"/>
        </w:rPr>
        <w:t> </w:t>
      </w:r>
    </w:p>
    <w:p w:rsidR="00DF5521" w:rsidRPr="009B6A29" w:rsidRDefault="00DF5521" w:rsidP="00DF5521">
      <w:pPr>
        <w:shd w:val="clear" w:color="auto" w:fill="FFFFFF"/>
        <w:spacing w:after="0" w:line="240" w:lineRule="auto"/>
        <w:jc w:val="center"/>
        <w:rPr>
          <w:rFonts w:ascii="Times New Roman" w:hAnsi="Times New Roman"/>
          <w:sz w:val="26"/>
          <w:szCs w:val="26"/>
        </w:rPr>
      </w:pPr>
      <w:r w:rsidRPr="009B6A29">
        <w:rPr>
          <w:rFonts w:ascii="Times New Roman" w:hAnsi="Times New Roman"/>
          <w:iCs/>
          <w:sz w:val="26"/>
          <w:szCs w:val="26"/>
        </w:rPr>
        <w:t>2.16. Перечень классов средств электронной подписи, которые</w:t>
      </w:r>
    </w:p>
    <w:p w:rsidR="00DF5521" w:rsidRPr="009B6A29" w:rsidRDefault="00DF5521" w:rsidP="00DF5521">
      <w:pPr>
        <w:shd w:val="clear" w:color="auto" w:fill="FFFFFF"/>
        <w:spacing w:after="0" w:line="240" w:lineRule="auto"/>
        <w:jc w:val="center"/>
        <w:rPr>
          <w:rFonts w:ascii="Times New Roman" w:hAnsi="Times New Roman"/>
          <w:sz w:val="26"/>
          <w:szCs w:val="26"/>
        </w:rPr>
      </w:pPr>
      <w:r w:rsidRPr="009B6A29">
        <w:rPr>
          <w:rFonts w:ascii="Times New Roman" w:hAnsi="Times New Roman"/>
          <w:iCs/>
          <w:sz w:val="26"/>
          <w:szCs w:val="26"/>
        </w:rPr>
        <w:t>допускаются к использованию при обращении за получением</w:t>
      </w:r>
    </w:p>
    <w:p w:rsidR="00DF5521" w:rsidRPr="009B6A29" w:rsidRDefault="00DF5521" w:rsidP="00DF5521">
      <w:pPr>
        <w:shd w:val="clear" w:color="auto" w:fill="FFFFFF"/>
        <w:spacing w:after="0" w:line="240" w:lineRule="auto"/>
        <w:jc w:val="center"/>
        <w:rPr>
          <w:rFonts w:ascii="Times New Roman" w:hAnsi="Times New Roman"/>
          <w:sz w:val="26"/>
          <w:szCs w:val="26"/>
        </w:rPr>
      </w:pPr>
      <w:r w:rsidRPr="009B6A29">
        <w:rPr>
          <w:rFonts w:ascii="Times New Roman" w:hAnsi="Times New Roman"/>
          <w:iCs/>
          <w:sz w:val="26"/>
          <w:szCs w:val="26"/>
        </w:rPr>
        <w:t>муниципальной услуги, оказываемой с применением</w:t>
      </w:r>
    </w:p>
    <w:p w:rsidR="00DF5521" w:rsidRPr="009B6A29" w:rsidRDefault="00DF5521" w:rsidP="00DF5521">
      <w:pPr>
        <w:shd w:val="clear" w:color="auto" w:fill="FFFFFF"/>
        <w:spacing w:after="0" w:line="240" w:lineRule="auto"/>
        <w:jc w:val="center"/>
        <w:rPr>
          <w:rFonts w:ascii="Times New Roman" w:hAnsi="Times New Roman"/>
          <w:sz w:val="26"/>
          <w:szCs w:val="26"/>
        </w:rPr>
      </w:pPr>
      <w:r w:rsidRPr="009B6A29">
        <w:rPr>
          <w:rFonts w:ascii="Times New Roman" w:hAnsi="Times New Roman"/>
          <w:iCs/>
          <w:sz w:val="26"/>
          <w:szCs w:val="26"/>
        </w:rPr>
        <w:t>усиленной квалифицированной электронной подписи</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 </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С учетом требований к средствам электронной подписи, утвержденных приказом Федеральной службы безопасности Российской Федерации от 27декабря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9B6A29">
        <w:rPr>
          <w:rFonts w:ascii="Times New Roman" w:hAnsi="Times New Roman"/>
          <w:sz w:val="26"/>
          <w:szCs w:val="26"/>
        </w:rPr>
        <w:t>2</w:t>
      </w:r>
      <w:proofErr w:type="gramEnd"/>
      <w:r w:rsidRPr="009B6A29">
        <w:rPr>
          <w:rFonts w:ascii="Times New Roman" w:hAnsi="Times New Roman"/>
          <w:sz w:val="26"/>
          <w:szCs w:val="26"/>
        </w:rPr>
        <w:t>, КС3, КВ1, КВ2 и КА1.</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 </w:t>
      </w:r>
    </w:p>
    <w:p w:rsidR="00DF5521" w:rsidRPr="009B6A29" w:rsidRDefault="00DF5521" w:rsidP="00DF5521">
      <w:pPr>
        <w:pStyle w:val="4"/>
        <w:spacing w:before="0"/>
        <w:rPr>
          <w:sz w:val="26"/>
          <w:szCs w:val="26"/>
        </w:rPr>
      </w:pPr>
      <w:r w:rsidRPr="009B6A29">
        <w:rPr>
          <w:sz w:val="26"/>
          <w:szCs w:val="26"/>
          <w:lang w:val="en-US"/>
        </w:rPr>
        <w:t>III</w:t>
      </w:r>
      <w:r w:rsidRPr="009B6A29">
        <w:rPr>
          <w:sz w:val="26"/>
          <w:szCs w:val="26"/>
        </w:rPr>
        <w:t>.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C76D94" w:rsidRDefault="00C76D94" w:rsidP="00DF5521">
      <w:pPr>
        <w:shd w:val="clear" w:color="auto" w:fill="FFFFFF"/>
        <w:spacing w:after="0" w:line="240" w:lineRule="auto"/>
        <w:jc w:val="center"/>
        <w:rPr>
          <w:rFonts w:ascii="Times New Roman" w:hAnsi="Times New Roman"/>
          <w:sz w:val="26"/>
          <w:szCs w:val="26"/>
        </w:rPr>
      </w:pPr>
    </w:p>
    <w:p w:rsidR="00DF5521" w:rsidRPr="009B6A29" w:rsidRDefault="00DF5521" w:rsidP="00DF5521">
      <w:pPr>
        <w:shd w:val="clear" w:color="auto" w:fill="FFFFFF"/>
        <w:spacing w:after="0" w:line="240" w:lineRule="auto"/>
        <w:jc w:val="center"/>
        <w:rPr>
          <w:rFonts w:ascii="Times New Roman" w:hAnsi="Times New Roman"/>
          <w:sz w:val="26"/>
          <w:szCs w:val="26"/>
        </w:rPr>
      </w:pPr>
      <w:r w:rsidRPr="009B6A29">
        <w:rPr>
          <w:rFonts w:ascii="Times New Roman" w:hAnsi="Times New Roman"/>
          <w:sz w:val="26"/>
          <w:szCs w:val="26"/>
        </w:rPr>
        <w:t>3.1. Исчерпывающий перечень административных процедур</w:t>
      </w:r>
    </w:p>
    <w:p w:rsidR="00DF5521" w:rsidRPr="009B6A29" w:rsidRDefault="00DF5521" w:rsidP="00DF5521">
      <w:pPr>
        <w:spacing w:after="0" w:line="240" w:lineRule="auto"/>
        <w:ind w:firstLine="540"/>
        <w:jc w:val="both"/>
        <w:rPr>
          <w:rFonts w:ascii="Times New Roman" w:hAnsi="Times New Roman"/>
          <w:sz w:val="26"/>
          <w:szCs w:val="26"/>
        </w:rPr>
      </w:pPr>
    </w:p>
    <w:p w:rsidR="00DF5521" w:rsidRPr="009B6A29" w:rsidRDefault="00DF5521" w:rsidP="00DF5521">
      <w:pPr>
        <w:autoSpaceDE w:val="0"/>
        <w:autoSpaceDN w:val="0"/>
        <w:adjustRightInd w:val="0"/>
        <w:spacing w:after="0" w:line="240" w:lineRule="auto"/>
        <w:ind w:firstLine="567"/>
        <w:jc w:val="both"/>
        <w:outlineLvl w:val="0"/>
        <w:rPr>
          <w:rFonts w:ascii="Times New Roman" w:hAnsi="Times New Roman"/>
          <w:sz w:val="26"/>
          <w:szCs w:val="26"/>
        </w:rPr>
      </w:pPr>
      <w:r w:rsidRPr="009B6A29">
        <w:rPr>
          <w:rFonts w:ascii="Times New Roman" w:hAnsi="Times New Roman"/>
          <w:sz w:val="26"/>
          <w:szCs w:val="26"/>
        </w:rPr>
        <w:t>3.1.1. Предоставление муниципальной услуги по принятию решения о подготовке документации по планировке территории</w:t>
      </w:r>
      <w:r w:rsidRPr="009B6A29">
        <w:rPr>
          <w:rFonts w:ascii="Times New Roman" w:hAnsi="Times New Roman"/>
          <w:spacing w:val="-4"/>
          <w:sz w:val="26"/>
          <w:szCs w:val="26"/>
        </w:rPr>
        <w:t> </w:t>
      </w:r>
      <w:r w:rsidRPr="009B6A29">
        <w:rPr>
          <w:rFonts w:ascii="Times New Roman" w:hAnsi="Times New Roman"/>
          <w:sz w:val="26"/>
          <w:szCs w:val="26"/>
        </w:rPr>
        <w:t xml:space="preserve"> включает выполнение следующих административных процедур:</w:t>
      </w:r>
    </w:p>
    <w:p w:rsidR="00DF5521" w:rsidRPr="009B6A29" w:rsidRDefault="00DF5521" w:rsidP="00DF5521">
      <w:pPr>
        <w:spacing w:after="0" w:line="240" w:lineRule="auto"/>
        <w:ind w:firstLine="567"/>
        <w:jc w:val="both"/>
        <w:rPr>
          <w:rFonts w:ascii="Times New Roman" w:hAnsi="Times New Roman"/>
          <w:sz w:val="26"/>
          <w:szCs w:val="26"/>
        </w:rPr>
      </w:pPr>
      <w:r w:rsidRPr="009B6A29">
        <w:rPr>
          <w:rFonts w:ascii="Times New Roman" w:hAnsi="Times New Roman"/>
          <w:sz w:val="26"/>
          <w:szCs w:val="26"/>
        </w:rPr>
        <w:t>1) прием и регистрация заявления и прилагаемых документов;</w:t>
      </w:r>
    </w:p>
    <w:p w:rsidR="00DF5521" w:rsidRPr="009B6A29" w:rsidRDefault="00DF5521" w:rsidP="00DF5521">
      <w:pPr>
        <w:spacing w:after="0" w:line="240" w:lineRule="auto"/>
        <w:ind w:firstLine="567"/>
        <w:jc w:val="both"/>
        <w:rPr>
          <w:rFonts w:ascii="Times New Roman" w:hAnsi="Times New Roman"/>
          <w:sz w:val="26"/>
          <w:szCs w:val="26"/>
        </w:rPr>
      </w:pPr>
      <w:r w:rsidRPr="009B6A29">
        <w:rPr>
          <w:rFonts w:ascii="Times New Roman" w:hAnsi="Times New Roman"/>
          <w:sz w:val="26"/>
          <w:szCs w:val="26"/>
        </w:rPr>
        <w:t>2) рассмотрение заявления, принятие решения о подготовке документации по планировке территории</w:t>
      </w:r>
      <w:r w:rsidRPr="009B6A29">
        <w:rPr>
          <w:rFonts w:ascii="Times New Roman" w:hAnsi="Times New Roman"/>
          <w:spacing w:val="-4"/>
          <w:sz w:val="26"/>
          <w:szCs w:val="26"/>
        </w:rPr>
        <w:t> </w:t>
      </w:r>
      <w:r w:rsidRPr="009B6A29">
        <w:rPr>
          <w:rFonts w:ascii="Times New Roman" w:hAnsi="Times New Roman"/>
          <w:sz w:val="26"/>
          <w:szCs w:val="26"/>
        </w:rPr>
        <w:t>или по внесению изменений в документацию по планировке территории либо о мотивированном отказе в предоставлении услуги;</w:t>
      </w:r>
    </w:p>
    <w:p w:rsidR="00DF5521" w:rsidRPr="009B6A29" w:rsidRDefault="00DF5521" w:rsidP="00DF5521">
      <w:pPr>
        <w:spacing w:after="0" w:line="240" w:lineRule="auto"/>
        <w:ind w:firstLine="567"/>
        <w:jc w:val="both"/>
        <w:rPr>
          <w:rFonts w:ascii="Times New Roman" w:hAnsi="Times New Roman"/>
          <w:sz w:val="26"/>
          <w:szCs w:val="26"/>
        </w:rPr>
      </w:pPr>
      <w:r w:rsidRPr="009B6A29">
        <w:rPr>
          <w:rFonts w:ascii="Times New Roman" w:hAnsi="Times New Roman"/>
          <w:sz w:val="26"/>
          <w:szCs w:val="26"/>
        </w:rPr>
        <w:lastRenderedPageBreak/>
        <w:t>3)направление (вручение) решения о подготовке документации по планировке территории</w:t>
      </w:r>
      <w:r w:rsidRPr="009B6A29">
        <w:rPr>
          <w:rFonts w:ascii="Times New Roman" w:hAnsi="Times New Roman"/>
          <w:spacing w:val="-4"/>
          <w:sz w:val="26"/>
          <w:szCs w:val="26"/>
        </w:rPr>
        <w:t> </w:t>
      </w:r>
      <w:r w:rsidRPr="009B6A29">
        <w:rPr>
          <w:rFonts w:ascii="Times New Roman" w:hAnsi="Times New Roman"/>
          <w:sz w:val="26"/>
          <w:szCs w:val="26"/>
        </w:rPr>
        <w:t xml:space="preserve">или по внесению изменений в документацию по планировке территорий либо о мотивированном отказе в предоставлении услуги. </w:t>
      </w:r>
    </w:p>
    <w:p w:rsidR="00DF5521" w:rsidRPr="009B6A29" w:rsidRDefault="00DF5521" w:rsidP="00DF5521">
      <w:pPr>
        <w:spacing w:after="0" w:line="240" w:lineRule="auto"/>
        <w:ind w:firstLine="567"/>
        <w:jc w:val="both"/>
        <w:rPr>
          <w:rFonts w:ascii="Times New Roman" w:hAnsi="Times New Roman"/>
          <w:sz w:val="26"/>
          <w:szCs w:val="26"/>
        </w:rPr>
      </w:pPr>
    </w:p>
    <w:p w:rsidR="00DF5521" w:rsidRPr="009B6A29" w:rsidRDefault="00DF5521" w:rsidP="00DF5521">
      <w:pPr>
        <w:spacing w:after="0" w:line="240" w:lineRule="auto"/>
        <w:jc w:val="both"/>
        <w:rPr>
          <w:rFonts w:ascii="Times New Roman" w:hAnsi="Times New Roman"/>
          <w:sz w:val="26"/>
          <w:szCs w:val="26"/>
        </w:rPr>
      </w:pPr>
      <w:r w:rsidRPr="009B6A29">
        <w:rPr>
          <w:rFonts w:ascii="Times New Roman" w:hAnsi="Times New Roman"/>
          <w:sz w:val="26"/>
          <w:szCs w:val="26"/>
        </w:rPr>
        <w:t xml:space="preserve">           Блок-схема предоставления муниципальной услуги представлена в приложении 4 к настоящему административному регламенту.</w:t>
      </w:r>
    </w:p>
    <w:p w:rsidR="00DF5521" w:rsidRPr="009B6A29" w:rsidRDefault="00DF5521" w:rsidP="00DF5521">
      <w:pPr>
        <w:spacing w:after="0" w:line="240" w:lineRule="auto"/>
        <w:jc w:val="both"/>
        <w:rPr>
          <w:rFonts w:ascii="Times New Roman" w:hAnsi="Times New Roman"/>
          <w:sz w:val="26"/>
          <w:szCs w:val="26"/>
        </w:rPr>
      </w:pPr>
    </w:p>
    <w:p w:rsidR="00DF5521" w:rsidRPr="009B6A29" w:rsidRDefault="00DF5521" w:rsidP="00DF5521">
      <w:pPr>
        <w:autoSpaceDE w:val="0"/>
        <w:autoSpaceDN w:val="0"/>
        <w:adjustRightInd w:val="0"/>
        <w:spacing w:after="0" w:line="240" w:lineRule="auto"/>
        <w:ind w:firstLine="567"/>
        <w:jc w:val="both"/>
        <w:outlineLvl w:val="0"/>
        <w:rPr>
          <w:rFonts w:ascii="Times New Roman" w:hAnsi="Times New Roman"/>
          <w:sz w:val="26"/>
          <w:szCs w:val="26"/>
        </w:rPr>
      </w:pPr>
      <w:r w:rsidRPr="009B6A29">
        <w:rPr>
          <w:rFonts w:ascii="Times New Roman" w:hAnsi="Times New Roman"/>
          <w:sz w:val="26"/>
          <w:szCs w:val="26"/>
        </w:rPr>
        <w:t>3.1.2. Предоставление муниципальной услуги по принятию решения об утверждении документации по планировке территории</w:t>
      </w:r>
      <w:r w:rsidRPr="009B6A29">
        <w:rPr>
          <w:rFonts w:ascii="Times New Roman" w:hAnsi="Times New Roman"/>
          <w:spacing w:val="-4"/>
          <w:sz w:val="26"/>
          <w:szCs w:val="26"/>
        </w:rPr>
        <w:t> </w:t>
      </w:r>
      <w:r w:rsidRPr="009B6A29">
        <w:rPr>
          <w:rFonts w:ascii="Times New Roman" w:hAnsi="Times New Roman"/>
          <w:sz w:val="26"/>
          <w:szCs w:val="26"/>
        </w:rPr>
        <w:t xml:space="preserve"> включает выполнение следующих административных процедур:</w:t>
      </w:r>
    </w:p>
    <w:p w:rsidR="00DF5521" w:rsidRPr="009B6A29" w:rsidRDefault="00DF5521" w:rsidP="00DF5521">
      <w:pPr>
        <w:spacing w:after="0" w:line="240" w:lineRule="auto"/>
        <w:ind w:firstLine="567"/>
        <w:jc w:val="both"/>
        <w:rPr>
          <w:rFonts w:ascii="Times New Roman" w:hAnsi="Times New Roman"/>
          <w:sz w:val="26"/>
          <w:szCs w:val="26"/>
        </w:rPr>
      </w:pPr>
      <w:r w:rsidRPr="009B6A29">
        <w:rPr>
          <w:rFonts w:ascii="Times New Roman" w:hAnsi="Times New Roman"/>
          <w:sz w:val="26"/>
          <w:szCs w:val="26"/>
        </w:rPr>
        <w:t>1) прием и регистрация заявления и прилагаемых документов;</w:t>
      </w:r>
    </w:p>
    <w:p w:rsidR="00DF5521" w:rsidRPr="009B6A29" w:rsidRDefault="00DF5521" w:rsidP="00DF5521">
      <w:pPr>
        <w:spacing w:after="0" w:line="240" w:lineRule="auto"/>
        <w:ind w:firstLine="567"/>
        <w:jc w:val="both"/>
        <w:rPr>
          <w:rFonts w:ascii="Times New Roman" w:hAnsi="Times New Roman"/>
          <w:sz w:val="26"/>
          <w:szCs w:val="26"/>
        </w:rPr>
      </w:pPr>
      <w:r w:rsidRPr="009B6A29">
        <w:rPr>
          <w:rFonts w:ascii="Times New Roman" w:hAnsi="Times New Roman"/>
          <w:sz w:val="26"/>
          <w:szCs w:val="26"/>
        </w:rPr>
        <w:t>2) рассмотрение заявления, принятие решения об утверждении документации по планировке территории или о внесении изменений в документацию по планировке территорий либо о мотивированном отказе в предоставлении услуги;</w:t>
      </w:r>
    </w:p>
    <w:p w:rsidR="00DF5521" w:rsidRPr="009B6A29" w:rsidRDefault="00DF5521" w:rsidP="00DF5521">
      <w:pPr>
        <w:spacing w:after="0" w:line="240" w:lineRule="auto"/>
        <w:ind w:firstLine="567"/>
        <w:jc w:val="both"/>
        <w:rPr>
          <w:rFonts w:ascii="Times New Roman" w:hAnsi="Times New Roman"/>
          <w:sz w:val="26"/>
          <w:szCs w:val="26"/>
        </w:rPr>
      </w:pPr>
      <w:r w:rsidRPr="009B6A29">
        <w:rPr>
          <w:rFonts w:ascii="Times New Roman" w:hAnsi="Times New Roman"/>
          <w:sz w:val="26"/>
          <w:szCs w:val="26"/>
        </w:rPr>
        <w:t>3) направление (вручение) решения об утверждении документации по планировке территории</w:t>
      </w:r>
      <w:r w:rsidRPr="009B6A29">
        <w:rPr>
          <w:rFonts w:ascii="Times New Roman" w:hAnsi="Times New Roman"/>
          <w:spacing w:val="-4"/>
          <w:sz w:val="26"/>
          <w:szCs w:val="26"/>
        </w:rPr>
        <w:t> </w:t>
      </w:r>
      <w:r w:rsidRPr="009B6A29">
        <w:rPr>
          <w:rFonts w:ascii="Times New Roman" w:hAnsi="Times New Roman"/>
          <w:sz w:val="26"/>
          <w:szCs w:val="26"/>
        </w:rPr>
        <w:t>или о внесении изменений в документацию по планировке территории либо о мотивированном отказе в предоставлении услуги.</w:t>
      </w:r>
    </w:p>
    <w:p w:rsidR="00DF5521" w:rsidRPr="009B6A29" w:rsidRDefault="00DF5521" w:rsidP="00DF5521">
      <w:pPr>
        <w:spacing w:after="0" w:line="240" w:lineRule="auto"/>
        <w:ind w:firstLine="567"/>
        <w:jc w:val="both"/>
        <w:rPr>
          <w:rFonts w:ascii="Times New Roman" w:hAnsi="Times New Roman"/>
          <w:sz w:val="26"/>
          <w:szCs w:val="26"/>
        </w:rPr>
      </w:pPr>
    </w:p>
    <w:p w:rsidR="00DF5521" w:rsidRPr="009B6A29" w:rsidRDefault="00DF5521" w:rsidP="00DF5521">
      <w:pPr>
        <w:spacing w:after="0" w:line="240" w:lineRule="auto"/>
        <w:jc w:val="both"/>
        <w:rPr>
          <w:rFonts w:ascii="Times New Roman" w:hAnsi="Times New Roman"/>
          <w:sz w:val="26"/>
          <w:szCs w:val="26"/>
        </w:rPr>
      </w:pPr>
      <w:r w:rsidRPr="009B6A29">
        <w:rPr>
          <w:rFonts w:ascii="Times New Roman" w:hAnsi="Times New Roman"/>
          <w:sz w:val="26"/>
          <w:szCs w:val="26"/>
        </w:rPr>
        <w:t xml:space="preserve">           Блок-схема предоставления муниципальной услуги представлена в приложении 5 к настоящему административному регламенту.</w:t>
      </w:r>
    </w:p>
    <w:p w:rsidR="00DF5521" w:rsidRPr="009B6A29" w:rsidRDefault="00DF5521" w:rsidP="00DF5521">
      <w:pPr>
        <w:spacing w:after="0" w:line="240" w:lineRule="auto"/>
        <w:jc w:val="both"/>
        <w:rPr>
          <w:rFonts w:ascii="Times New Roman" w:hAnsi="Times New Roman"/>
          <w:sz w:val="26"/>
          <w:szCs w:val="26"/>
        </w:rPr>
      </w:pPr>
    </w:p>
    <w:p w:rsidR="00DF5521" w:rsidRPr="009B6A29" w:rsidRDefault="00DF5521" w:rsidP="00DF5521">
      <w:pPr>
        <w:spacing w:after="0" w:line="240" w:lineRule="auto"/>
        <w:jc w:val="center"/>
        <w:rPr>
          <w:rFonts w:ascii="Times New Roman" w:hAnsi="Times New Roman"/>
          <w:spacing w:val="-4"/>
          <w:sz w:val="26"/>
          <w:szCs w:val="26"/>
          <w:u w:val="single"/>
        </w:rPr>
      </w:pPr>
      <w:r w:rsidRPr="009B6A29">
        <w:rPr>
          <w:rFonts w:ascii="Times New Roman" w:hAnsi="Times New Roman"/>
          <w:b/>
          <w:sz w:val="26"/>
          <w:szCs w:val="26"/>
          <w:u w:val="single"/>
        </w:rPr>
        <w:t>Принятие решения о подготовке документации по планировке территории</w:t>
      </w:r>
      <w:r w:rsidRPr="009B6A29">
        <w:rPr>
          <w:rFonts w:ascii="Times New Roman" w:hAnsi="Times New Roman"/>
          <w:spacing w:val="-4"/>
          <w:sz w:val="26"/>
          <w:szCs w:val="26"/>
          <w:u w:val="single"/>
        </w:rPr>
        <w:t> </w:t>
      </w:r>
    </w:p>
    <w:p w:rsidR="00DF5521" w:rsidRPr="009B6A29" w:rsidRDefault="00DF5521" w:rsidP="00DF5521">
      <w:pPr>
        <w:spacing w:after="0" w:line="240" w:lineRule="auto"/>
        <w:jc w:val="center"/>
        <w:rPr>
          <w:rFonts w:ascii="Times New Roman" w:hAnsi="Times New Roman"/>
          <w:b/>
          <w:sz w:val="26"/>
          <w:szCs w:val="26"/>
          <w:u w:val="single"/>
        </w:rPr>
      </w:pPr>
    </w:p>
    <w:p w:rsidR="00DF5521" w:rsidRPr="009B6A29" w:rsidRDefault="00DF5521" w:rsidP="00DF5521">
      <w:pPr>
        <w:spacing w:after="0" w:line="240" w:lineRule="auto"/>
        <w:jc w:val="center"/>
        <w:rPr>
          <w:rFonts w:ascii="Times New Roman" w:hAnsi="Times New Roman"/>
          <w:sz w:val="26"/>
          <w:szCs w:val="26"/>
        </w:rPr>
      </w:pPr>
      <w:r w:rsidRPr="009B6A29">
        <w:rPr>
          <w:rFonts w:ascii="Times New Roman" w:hAnsi="Times New Roman"/>
          <w:sz w:val="26"/>
          <w:szCs w:val="26"/>
        </w:rPr>
        <w:t>3.2. Прием и регистрация заявления и прилагаемых документов</w:t>
      </w:r>
    </w:p>
    <w:p w:rsidR="00DF5521" w:rsidRPr="009B6A29" w:rsidRDefault="00DF5521" w:rsidP="00DF5521">
      <w:pPr>
        <w:spacing w:after="0" w:line="240" w:lineRule="auto"/>
        <w:jc w:val="center"/>
        <w:rPr>
          <w:rFonts w:ascii="Times New Roman" w:hAnsi="Times New Roman"/>
          <w:sz w:val="26"/>
          <w:szCs w:val="26"/>
        </w:rPr>
      </w:pPr>
    </w:p>
    <w:p w:rsidR="00DF5521" w:rsidRPr="009B6A29" w:rsidRDefault="00DF5521" w:rsidP="00DF5521">
      <w:pPr>
        <w:spacing w:after="0" w:line="240" w:lineRule="auto"/>
        <w:ind w:right="-2" w:firstLine="709"/>
        <w:jc w:val="both"/>
        <w:rPr>
          <w:rFonts w:ascii="Times New Roman" w:hAnsi="Times New Roman"/>
          <w:sz w:val="26"/>
          <w:szCs w:val="26"/>
        </w:rPr>
      </w:pPr>
      <w:r w:rsidRPr="009B6A29">
        <w:rPr>
          <w:rFonts w:ascii="Times New Roman" w:hAnsi="Times New Roman"/>
          <w:sz w:val="26"/>
          <w:szCs w:val="26"/>
        </w:rPr>
        <w:t>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rsidR="00DF5521" w:rsidRPr="009B6A29" w:rsidRDefault="00DF5521" w:rsidP="00DF5521">
      <w:pPr>
        <w:pStyle w:val="ConsPlusNormal"/>
        <w:tabs>
          <w:tab w:val="num" w:pos="1288"/>
          <w:tab w:val="left" w:pos="1560"/>
        </w:tabs>
        <w:suppressAutoHyphens/>
        <w:autoSpaceDN/>
        <w:adjustRightInd/>
        <w:ind w:firstLine="709"/>
        <w:jc w:val="both"/>
        <w:rPr>
          <w:i/>
          <w:sz w:val="26"/>
          <w:szCs w:val="26"/>
        </w:rPr>
      </w:pPr>
      <w:r w:rsidRPr="009B6A29">
        <w:rPr>
          <w:sz w:val="26"/>
          <w:szCs w:val="26"/>
        </w:rPr>
        <w:t>3.2.2.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w:t>
      </w:r>
    </w:p>
    <w:p w:rsidR="00DF5521" w:rsidRPr="009B6A29" w:rsidRDefault="00DF5521" w:rsidP="00DF5521">
      <w:pPr>
        <w:autoSpaceDE w:val="0"/>
        <w:autoSpaceDN w:val="0"/>
        <w:adjustRightInd w:val="0"/>
        <w:spacing w:after="0" w:line="240" w:lineRule="auto"/>
        <w:ind w:firstLine="709"/>
        <w:jc w:val="both"/>
        <w:rPr>
          <w:rFonts w:ascii="Times New Roman" w:hAnsi="Times New Roman"/>
          <w:sz w:val="26"/>
          <w:szCs w:val="26"/>
        </w:rPr>
      </w:pPr>
      <w:r w:rsidRPr="009B6A29">
        <w:rPr>
          <w:rFonts w:ascii="Times New Roman" w:hAnsi="Times New Roman"/>
          <w:sz w:val="26"/>
          <w:szCs w:val="26"/>
        </w:rPr>
        <w:t>осуществляет регистрацию заявления и прилагаемых документов в журнале регистрации входящих обращений;</w:t>
      </w:r>
    </w:p>
    <w:p w:rsidR="00DF5521" w:rsidRPr="009B6A29" w:rsidRDefault="00DF5521" w:rsidP="00DF5521">
      <w:pPr>
        <w:autoSpaceDE w:val="0"/>
        <w:autoSpaceDN w:val="0"/>
        <w:adjustRightInd w:val="0"/>
        <w:spacing w:after="0" w:line="240" w:lineRule="auto"/>
        <w:ind w:firstLine="709"/>
        <w:jc w:val="both"/>
        <w:rPr>
          <w:rFonts w:ascii="Times New Roman" w:hAnsi="Times New Roman"/>
          <w:sz w:val="26"/>
          <w:szCs w:val="26"/>
        </w:rPr>
      </w:pPr>
      <w:r w:rsidRPr="009B6A29">
        <w:rPr>
          <w:rFonts w:ascii="Times New Roman" w:hAnsi="Times New Roman"/>
          <w:sz w:val="26"/>
          <w:szCs w:val="26"/>
        </w:rPr>
        <w:t>в случае личного обращения заявителя в Уполномоченный орган делает отметку о получении представленных документов.</w:t>
      </w:r>
    </w:p>
    <w:p w:rsidR="00DF5521" w:rsidRPr="009B6A29" w:rsidRDefault="00DF5521" w:rsidP="00DF5521">
      <w:pPr>
        <w:autoSpaceDE w:val="0"/>
        <w:autoSpaceDN w:val="0"/>
        <w:adjustRightInd w:val="0"/>
        <w:spacing w:after="0" w:line="240" w:lineRule="auto"/>
        <w:ind w:firstLine="709"/>
        <w:jc w:val="both"/>
        <w:rPr>
          <w:rFonts w:ascii="Times New Roman" w:hAnsi="Times New Roman"/>
          <w:sz w:val="26"/>
          <w:szCs w:val="26"/>
        </w:rPr>
      </w:pPr>
      <w:r w:rsidRPr="009B6A29">
        <w:rPr>
          <w:rFonts w:ascii="Times New Roman" w:hAnsi="Times New Roman"/>
          <w:sz w:val="26"/>
          <w:szCs w:val="26"/>
        </w:rPr>
        <w:t>В случае представления документов через многофункциональный центр расписка в получении представленных документов с указанием их перечня выдается многофункциональным центром.</w:t>
      </w:r>
    </w:p>
    <w:p w:rsidR="00DF5521" w:rsidRPr="009B6A29" w:rsidRDefault="00DF5521" w:rsidP="00DF5521">
      <w:pPr>
        <w:autoSpaceDE w:val="0"/>
        <w:autoSpaceDN w:val="0"/>
        <w:adjustRightInd w:val="0"/>
        <w:spacing w:after="0" w:line="240" w:lineRule="auto"/>
        <w:ind w:firstLine="709"/>
        <w:jc w:val="both"/>
        <w:rPr>
          <w:rFonts w:ascii="Times New Roman" w:hAnsi="Times New Roman"/>
          <w:sz w:val="26"/>
          <w:szCs w:val="26"/>
        </w:rPr>
      </w:pPr>
      <w:r w:rsidRPr="009B6A29">
        <w:rPr>
          <w:rFonts w:ascii="Times New Roman" w:hAnsi="Times New Roman"/>
          <w:sz w:val="26"/>
          <w:szCs w:val="26"/>
        </w:rPr>
        <w:t>3.2.3.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DF5521" w:rsidRPr="009B6A29" w:rsidRDefault="00DF5521" w:rsidP="00DF5521">
      <w:pPr>
        <w:pStyle w:val="ConsPlusNormal"/>
        <w:ind w:firstLine="709"/>
        <w:jc w:val="both"/>
        <w:rPr>
          <w:i/>
          <w:sz w:val="26"/>
          <w:szCs w:val="26"/>
        </w:rPr>
      </w:pPr>
      <w:r w:rsidRPr="009B6A29">
        <w:rPr>
          <w:sz w:val="26"/>
          <w:szCs w:val="26"/>
        </w:rPr>
        <w:t xml:space="preserve">3.2.4. Срок выполнения данной административной процедуры составляет 1 рабочий день со дня поступления </w:t>
      </w:r>
      <w:hyperlink w:anchor="Par428" w:tooltip="                                 ЗАЯВЛЕНИЕ" w:history="1">
        <w:r w:rsidRPr="009B6A29">
          <w:rPr>
            <w:sz w:val="26"/>
            <w:szCs w:val="26"/>
          </w:rPr>
          <w:t>заявления</w:t>
        </w:r>
      </w:hyperlink>
      <w:r w:rsidRPr="009B6A29">
        <w:rPr>
          <w:sz w:val="26"/>
          <w:szCs w:val="26"/>
        </w:rPr>
        <w:t xml:space="preserve"> и прилагаемых документов в Уполномоченный орган (в случае обращения в МФЦ в сроки, установленные </w:t>
      </w:r>
      <w:r w:rsidRPr="009B6A29">
        <w:rPr>
          <w:sz w:val="26"/>
          <w:szCs w:val="26"/>
        </w:rPr>
        <w:lastRenderedPageBreak/>
        <w:t>Соглашением о взаимодействии, но не позднее 3 рабочих дней со дня поступления заявления и прилагаемых документов).</w:t>
      </w:r>
    </w:p>
    <w:p w:rsidR="00DF5521" w:rsidRPr="009B6A29" w:rsidRDefault="00DF5521" w:rsidP="00DF5521">
      <w:pPr>
        <w:pStyle w:val="ConsPlusNormal"/>
        <w:ind w:firstLine="709"/>
        <w:jc w:val="both"/>
        <w:rPr>
          <w:i/>
          <w:sz w:val="26"/>
          <w:szCs w:val="26"/>
        </w:rPr>
      </w:pPr>
      <w:r w:rsidRPr="009B6A29">
        <w:rPr>
          <w:sz w:val="26"/>
          <w:szCs w:val="26"/>
        </w:rPr>
        <w:t>3.2.5. Критерием принятия решения по административной процедуре является поступление заявления и прилагаемых документов в Уполномоченный орган.</w:t>
      </w:r>
    </w:p>
    <w:p w:rsidR="00DF5521" w:rsidRPr="009B6A29" w:rsidRDefault="00DF5521" w:rsidP="00DF5521">
      <w:pPr>
        <w:pStyle w:val="ConsPlusNormal"/>
        <w:ind w:firstLine="709"/>
        <w:jc w:val="both"/>
        <w:rPr>
          <w:i/>
          <w:sz w:val="26"/>
          <w:szCs w:val="26"/>
        </w:rPr>
      </w:pPr>
      <w:r w:rsidRPr="009B6A29">
        <w:rPr>
          <w:sz w:val="26"/>
          <w:szCs w:val="26"/>
        </w:rPr>
        <w:t>3.2.6.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DF5521" w:rsidRPr="009B6A29" w:rsidRDefault="00DF5521" w:rsidP="00DF5521">
      <w:pPr>
        <w:spacing w:after="0" w:line="240" w:lineRule="auto"/>
        <w:ind w:firstLine="709"/>
        <w:jc w:val="both"/>
        <w:rPr>
          <w:rFonts w:ascii="Times New Roman" w:hAnsi="Times New Roman"/>
          <w:sz w:val="26"/>
          <w:szCs w:val="26"/>
        </w:rPr>
      </w:pPr>
    </w:p>
    <w:p w:rsidR="00DF5521" w:rsidRPr="009B6A29" w:rsidRDefault="00DF5521" w:rsidP="00DF5521">
      <w:pPr>
        <w:spacing w:after="0" w:line="240" w:lineRule="auto"/>
        <w:jc w:val="center"/>
        <w:rPr>
          <w:rFonts w:ascii="Times New Roman" w:hAnsi="Times New Roman"/>
          <w:sz w:val="26"/>
          <w:szCs w:val="26"/>
        </w:rPr>
      </w:pPr>
      <w:r w:rsidRPr="009B6A29">
        <w:rPr>
          <w:rFonts w:ascii="Times New Roman" w:hAnsi="Times New Roman"/>
          <w:sz w:val="26"/>
          <w:szCs w:val="26"/>
        </w:rPr>
        <w:t>3.3. Рассмотрение заявления, принятие решения о подготовке документации по планировке территории</w:t>
      </w:r>
      <w:r w:rsidRPr="009B6A29">
        <w:rPr>
          <w:rFonts w:ascii="Times New Roman" w:hAnsi="Times New Roman"/>
          <w:spacing w:val="-4"/>
          <w:sz w:val="26"/>
          <w:szCs w:val="26"/>
        </w:rPr>
        <w:t> </w:t>
      </w:r>
      <w:r w:rsidRPr="009B6A29">
        <w:rPr>
          <w:rFonts w:ascii="Times New Roman" w:hAnsi="Times New Roman"/>
          <w:sz w:val="26"/>
          <w:szCs w:val="26"/>
        </w:rPr>
        <w:t>или по внесению изменений в документацию по планировке территории либо о мотивированном отказе в предоставлении услуги</w:t>
      </w:r>
    </w:p>
    <w:p w:rsidR="00DF5521" w:rsidRPr="009B6A29" w:rsidRDefault="00DF5521" w:rsidP="00DF5521">
      <w:pPr>
        <w:spacing w:after="0" w:line="240" w:lineRule="auto"/>
        <w:ind w:firstLine="709"/>
        <w:jc w:val="both"/>
        <w:rPr>
          <w:rFonts w:ascii="Times New Roman" w:hAnsi="Times New Roman"/>
          <w:sz w:val="26"/>
          <w:szCs w:val="26"/>
        </w:rPr>
      </w:pPr>
    </w:p>
    <w:p w:rsidR="00DF5521" w:rsidRPr="009B6A29" w:rsidRDefault="00DF5521" w:rsidP="00DF5521">
      <w:pPr>
        <w:pStyle w:val="ConsPlusNormal"/>
        <w:ind w:firstLine="709"/>
        <w:jc w:val="both"/>
        <w:rPr>
          <w:i/>
          <w:sz w:val="26"/>
          <w:szCs w:val="26"/>
        </w:rPr>
      </w:pPr>
      <w:r w:rsidRPr="009B6A29">
        <w:rPr>
          <w:sz w:val="26"/>
          <w:szCs w:val="26"/>
        </w:rPr>
        <w:t>3.3.1. Юридическим фактом, являющимся основанием для начала выполнения административной процедуры является получение заявления и прилагаемых документов должностным лицом, ответственным за предоставление муниципальной услуги на рассмотрение.</w:t>
      </w:r>
    </w:p>
    <w:p w:rsidR="00DF5521" w:rsidRPr="009B6A29" w:rsidRDefault="00DF5521" w:rsidP="00DF5521">
      <w:pPr>
        <w:pStyle w:val="ConsPlusNormal"/>
        <w:ind w:firstLine="709"/>
        <w:jc w:val="both"/>
        <w:rPr>
          <w:i/>
          <w:sz w:val="26"/>
          <w:szCs w:val="26"/>
        </w:rPr>
      </w:pPr>
      <w:r w:rsidRPr="009B6A29">
        <w:rPr>
          <w:sz w:val="26"/>
          <w:szCs w:val="26"/>
        </w:rPr>
        <w:t xml:space="preserve">3.3.2. В случае поступления </w:t>
      </w:r>
      <w:hyperlink w:anchor="Par428" w:tooltip="                                 ЗАЯВЛЕНИЕ" w:history="1">
        <w:r w:rsidRPr="009B6A29">
          <w:rPr>
            <w:sz w:val="26"/>
            <w:szCs w:val="26"/>
          </w:rPr>
          <w:t>заявления</w:t>
        </w:r>
      </w:hyperlink>
      <w:r w:rsidRPr="009B6A29">
        <w:rPr>
          <w:sz w:val="26"/>
          <w:szCs w:val="26"/>
        </w:rPr>
        <w:t xml:space="preserve"> и прилагаемых документов в электронной форме должностное лицо, ответственное за предоставление муниципальной услуги, в течение 1 рабочего дня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DF5521" w:rsidRPr="009B6A29" w:rsidRDefault="00DF5521" w:rsidP="00DF5521">
      <w:pPr>
        <w:pStyle w:val="ConsPlusNormal"/>
        <w:ind w:firstLine="709"/>
        <w:jc w:val="both"/>
        <w:rPr>
          <w:i/>
          <w:sz w:val="26"/>
          <w:szCs w:val="26"/>
        </w:rPr>
      </w:pPr>
      <w:r w:rsidRPr="009B6A29">
        <w:rPr>
          <w:sz w:val="26"/>
          <w:szCs w:val="26"/>
        </w:rP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DF5521" w:rsidRPr="009B6A29" w:rsidRDefault="00DF5521" w:rsidP="00DF5521">
      <w:pPr>
        <w:pStyle w:val="ConsPlusNormal"/>
        <w:ind w:firstLine="709"/>
        <w:jc w:val="both"/>
        <w:rPr>
          <w:i/>
          <w:sz w:val="26"/>
          <w:szCs w:val="26"/>
        </w:rPr>
      </w:pPr>
      <w:r w:rsidRPr="009B6A29">
        <w:rPr>
          <w:sz w:val="26"/>
          <w:szCs w:val="26"/>
        </w:rPr>
        <w:t>3.3.3.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DF5521" w:rsidRPr="009B6A29" w:rsidRDefault="00DF5521" w:rsidP="00DF5521">
      <w:pPr>
        <w:pStyle w:val="ConsPlusNormal"/>
        <w:ind w:firstLine="709"/>
        <w:jc w:val="both"/>
        <w:rPr>
          <w:i/>
          <w:sz w:val="26"/>
          <w:szCs w:val="26"/>
        </w:rPr>
      </w:pPr>
      <w:r w:rsidRPr="009B6A29">
        <w:rPr>
          <w:sz w:val="26"/>
          <w:szCs w:val="26"/>
        </w:rPr>
        <w:t>готовит уведомление об отказе в принятии заявления и прилагаемых документов к рассмотрению с указанием причин их возврата за подписью руководителя Уполномоченного органа;</w:t>
      </w:r>
    </w:p>
    <w:p w:rsidR="00DF5521" w:rsidRPr="009B6A29" w:rsidRDefault="00DF5521" w:rsidP="00DF5521">
      <w:pPr>
        <w:pStyle w:val="ConsPlusNormal"/>
        <w:ind w:firstLine="709"/>
        <w:jc w:val="both"/>
        <w:rPr>
          <w:i/>
          <w:sz w:val="26"/>
          <w:szCs w:val="26"/>
        </w:rPr>
      </w:pPr>
      <w:r w:rsidRPr="009B6A29">
        <w:rPr>
          <w:sz w:val="26"/>
          <w:szCs w:val="26"/>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DF5521" w:rsidRPr="009B6A29" w:rsidRDefault="00DF5521" w:rsidP="00DF5521">
      <w:pPr>
        <w:pStyle w:val="ConsPlusNormal"/>
        <w:ind w:firstLine="709"/>
        <w:jc w:val="both"/>
        <w:rPr>
          <w:i/>
          <w:sz w:val="26"/>
          <w:szCs w:val="26"/>
        </w:rPr>
      </w:pPr>
      <w:r w:rsidRPr="009B6A29">
        <w:rPr>
          <w:sz w:val="26"/>
          <w:szCs w:val="26"/>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DF5521" w:rsidRPr="009B6A29" w:rsidRDefault="00DF5521" w:rsidP="00DF5521">
      <w:pPr>
        <w:autoSpaceDE w:val="0"/>
        <w:autoSpaceDN w:val="0"/>
        <w:adjustRightInd w:val="0"/>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3.3.4. </w:t>
      </w:r>
      <w:proofErr w:type="gramStart"/>
      <w:r w:rsidRPr="009B6A29">
        <w:rPr>
          <w:rFonts w:ascii="Times New Roman" w:hAnsi="Times New Roman"/>
          <w:sz w:val="26"/>
          <w:szCs w:val="26"/>
        </w:rPr>
        <w:t xml:space="preserve">В случае если заявитель по своему усмотрению не представил документы, указанные в пункте 2.7.1  настоящего административного регламента, </w:t>
      </w:r>
      <w:r w:rsidRPr="009B6A29">
        <w:rPr>
          <w:rFonts w:ascii="Times New Roman" w:hAnsi="Times New Roman"/>
          <w:sz w:val="26"/>
          <w:szCs w:val="26"/>
        </w:rPr>
        <w:lastRenderedPageBreak/>
        <w:t>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получения заявления и прилагаемых</w:t>
      </w:r>
      <w:proofErr w:type="gramEnd"/>
      <w:r w:rsidRPr="009B6A29">
        <w:rPr>
          <w:rFonts w:ascii="Times New Roman" w:hAnsi="Times New Roman"/>
          <w:sz w:val="26"/>
          <w:szCs w:val="26"/>
        </w:rPr>
        <w:t xml:space="preserve"> документов обеспечивает направление межведомственных запросов для получения документов (сведений из документов), предусмотренных пунктом 2.7.1 настоящего административного регламента.</w:t>
      </w:r>
    </w:p>
    <w:p w:rsidR="00DF5521" w:rsidRPr="009B6A29" w:rsidRDefault="00DF5521" w:rsidP="00DF5521">
      <w:pPr>
        <w:spacing w:after="0" w:line="240" w:lineRule="auto"/>
        <w:jc w:val="both"/>
        <w:rPr>
          <w:rFonts w:ascii="Times New Roman" w:hAnsi="Times New Roman"/>
          <w:sz w:val="26"/>
          <w:szCs w:val="26"/>
        </w:rPr>
      </w:pPr>
      <w:r w:rsidRPr="009B6A29">
        <w:rPr>
          <w:rFonts w:ascii="Times New Roman" w:hAnsi="Times New Roman"/>
          <w:sz w:val="26"/>
          <w:szCs w:val="26"/>
        </w:rPr>
        <w:t xml:space="preserve">           3.3.5. Должностное лицо, ответственное за предоставление муниципальной услуги, обеспечивает подготовку и направление в Комиссию по подготовке проекта и реализации генерального плана муниципального округа (далее - Комиссия) документов, необходимых для рассмотрения и внесения предложений по подготовке документации по планировке территории или по внесению изменений в документацию по планировке территории. </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3.3.6. </w:t>
      </w:r>
      <w:proofErr w:type="gramStart"/>
      <w:r w:rsidRPr="009B6A29">
        <w:rPr>
          <w:rFonts w:ascii="Times New Roman" w:hAnsi="Times New Roman"/>
          <w:sz w:val="26"/>
          <w:szCs w:val="26"/>
        </w:rPr>
        <w:t>Должностное лицо, ответственное за предоставление муниципальной услуги, устанавливает наличие или отсутствие оснований для отказа по принятию решения о подготовке документации по планировке или по внесению изменений в документацию по планировке территории, предусмотренных подпунктами 1 и 2 пункта 2.9.3 настоящего административного регламента, и с учетом рекомендаций Комиссии принимает решение о подготовке документации по планировке территории или по внесению изменений в документацию</w:t>
      </w:r>
      <w:proofErr w:type="gramEnd"/>
      <w:r w:rsidRPr="009B6A29">
        <w:rPr>
          <w:rFonts w:ascii="Times New Roman" w:hAnsi="Times New Roman"/>
          <w:sz w:val="26"/>
          <w:szCs w:val="26"/>
        </w:rPr>
        <w:t xml:space="preserve"> по планировке территории (в случае отсутствия оснований, предусмотренных подпунктами 1 и 2 пункта 2.9.3 настоящего административного регламента) либо об отказе в предоставлении услуги (в случае наличия оснований, предусмотренных подпунктами 1 и 2  пункта 2.9.3 настоящего административного регламента).</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3.3.7. </w:t>
      </w:r>
      <w:proofErr w:type="gramStart"/>
      <w:r w:rsidRPr="009B6A29">
        <w:rPr>
          <w:rFonts w:ascii="Times New Roman" w:hAnsi="Times New Roman"/>
          <w:sz w:val="26"/>
          <w:szCs w:val="26"/>
        </w:rPr>
        <w:t>Должностное лицо, ответственное за предоставление муниципальной услуги, подготавливает и направляет проект постановления администрации округа о подготовке документации по планировке территории или по внесению изменений в документацию по планировке территории на регистрацию либо готовит мотивированный отказ в предоставлении муниципальной услуги по принятию решения о подготовке документации по планировке территории или по внесению изменений в документацию по планировке территории.</w:t>
      </w:r>
      <w:proofErr w:type="gramEnd"/>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3.3.8. Максимальный срок выполнения административной процедуры составляет 14 рабочих дней со дня регистрации заявления и прилагаемых документов  в Уполномоченном органе.</w:t>
      </w:r>
    </w:p>
    <w:p w:rsidR="00DF5521" w:rsidRPr="009B6A29" w:rsidRDefault="00DF5521" w:rsidP="00DF5521">
      <w:pPr>
        <w:autoSpaceDE w:val="0"/>
        <w:autoSpaceDN w:val="0"/>
        <w:adjustRightInd w:val="0"/>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3.3.9. Критерием принятия решения в рамках выполнения административной процедуры являются наличие (отсутствие) оснований для отказа в принятии решения о подготовке документации по планировке территории или по внесению изменений в документацию по планировке территории, предусмотренных пунктом 2.9.3 настоящего административного регламента  и рекомендации Комиссии. </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3.3.10. Результатом выполнения административной процедуры является подписанное постановление администрации округа о подготовке документации по планировке территории или по внесению изменений в документацию по планировке территории либо мотивированный отказ в предоставлении муниципальной услуги по принятию решения о подготовке документации по </w:t>
      </w:r>
      <w:r w:rsidRPr="009B6A29">
        <w:rPr>
          <w:rFonts w:ascii="Times New Roman" w:hAnsi="Times New Roman"/>
          <w:sz w:val="26"/>
          <w:szCs w:val="26"/>
        </w:rPr>
        <w:lastRenderedPageBreak/>
        <w:t>планировке территории или по внесению изменений в документацию по планировке территории.</w:t>
      </w:r>
    </w:p>
    <w:p w:rsidR="00DF5521" w:rsidRPr="009B6A29" w:rsidRDefault="00DF5521" w:rsidP="00DF5521">
      <w:pPr>
        <w:spacing w:after="0" w:line="240" w:lineRule="auto"/>
        <w:ind w:firstLine="709"/>
        <w:jc w:val="both"/>
        <w:rPr>
          <w:rFonts w:ascii="Times New Roman" w:hAnsi="Times New Roman"/>
          <w:sz w:val="26"/>
          <w:szCs w:val="26"/>
        </w:rPr>
      </w:pPr>
    </w:p>
    <w:p w:rsidR="00DF5521" w:rsidRPr="009B6A29" w:rsidRDefault="00DF5521" w:rsidP="00DF5521">
      <w:pPr>
        <w:spacing w:after="0" w:line="240" w:lineRule="auto"/>
        <w:jc w:val="center"/>
        <w:rPr>
          <w:rFonts w:ascii="Times New Roman" w:hAnsi="Times New Roman"/>
          <w:sz w:val="26"/>
          <w:szCs w:val="26"/>
        </w:rPr>
      </w:pPr>
      <w:r w:rsidRPr="009B6A29">
        <w:rPr>
          <w:rFonts w:ascii="Times New Roman" w:hAnsi="Times New Roman"/>
          <w:sz w:val="26"/>
          <w:szCs w:val="26"/>
        </w:rPr>
        <w:t>3.4. Направление (вручение) решения о подготовке документации по планировке территории</w:t>
      </w:r>
      <w:r w:rsidRPr="009B6A29">
        <w:rPr>
          <w:rFonts w:ascii="Times New Roman" w:hAnsi="Times New Roman"/>
          <w:spacing w:val="-4"/>
          <w:sz w:val="26"/>
          <w:szCs w:val="26"/>
        </w:rPr>
        <w:t> </w:t>
      </w:r>
      <w:r w:rsidRPr="009B6A29">
        <w:rPr>
          <w:rFonts w:ascii="Times New Roman" w:hAnsi="Times New Roman"/>
          <w:sz w:val="26"/>
          <w:szCs w:val="26"/>
        </w:rPr>
        <w:t>или по внесению изменений в документацию по планировке территорий либо о мотивированном отказе в предоставлении услуги</w:t>
      </w:r>
    </w:p>
    <w:p w:rsidR="00DF5521" w:rsidRPr="009B6A29" w:rsidRDefault="00DF5521" w:rsidP="00DF5521">
      <w:pPr>
        <w:spacing w:after="0" w:line="240" w:lineRule="auto"/>
        <w:jc w:val="center"/>
        <w:rPr>
          <w:rFonts w:ascii="Times New Roman" w:hAnsi="Times New Roman"/>
          <w:i/>
          <w:sz w:val="26"/>
          <w:szCs w:val="26"/>
        </w:rPr>
      </w:pP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3.4.1. </w:t>
      </w:r>
      <w:proofErr w:type="gramStart"/>
      <w:r w:rsidRPr="009B6A29">
        <w:rPr>
          <w:rFonts w:ascii="Times New Roman" w:hAnsi="Times New Roman"/>
          <w:sz w:val="26"/>
          <w:szCs w:val="26"/>
        </w:rPr>
        <w:t xml:space="preserve">Юридическим фактом, являющимся основанием для начала выполнения административной процедуры является поступление должностному лицу, ответственному за прием и регистрацию заявлений и прилагаемых документов, от должностного лица, ответственного за предоставление муниципальной услуги, подписанного постановления администрации </w:t>
      </w:r>
      <w:proofErr w:type="spellStart"/>
      <w:r w:rsidRPr="009B6A29">
        <w:rPr>
          <w:rFonts w:ascii="Times New Roman" w:hAnsi="Times New Roman"/>
          <w:sz w:val="26"/>
          <w:szCs w:val="26"/>
        </w:rPr>
        <w:t>Усть</w:t>
      </w:r>
      <w:proofErr w:type="spellEnd"/>
      <w:r w:rsidRPr="009B6A29">
        <w:rPr>
          <w:rFonts w:ascii="Times New Roman" w:hAnsi="Times New Roman"/>
          <w:sz w:val="26"/>
          <w:szCs w:val="26"/>
        </w:rPr>
        <w:t>–Кубинского муниципального округа о подготовке документации по планировке территории или по внесению изменений в документацию по планировке территории либо мотивированного отказа в предоставлении муниципальной услуги по принятию</w:t>
      </w:r>
      <w:proofErr w:type="gramEnd"/>
      <w:r w:rsidRPr="009B6A29">
        <w:rPr>
          <w:rFonts w:ascii="Times New Roman" w:hAnsi="Times New Roman"/>
          <w:sz w:val="26"/>
          <w:szCs w:val="26"/>
        </w:rPr>
        <w:t xml:space="preserve"> решения о подготовке документации по планировке территории или по внесению изменений в документацию по планировке территории.</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3.4.2. </w:t>
      </w:r>
      <w:proofErr w:type="gramStart"/>
      <w:r w:rsidRPr="009B6A29">
        <w:rPr>
          <w:rFonts w:ascii="Times New Roman" w:hAnsi="Times New Roman"/>
          <w:sz w:val="26"/>
          <w:szCs w:val="26"/>
        </w:rPr>
        <w:t xml:space="preserve">Должностное лицо Уполномоченного органа, ответственное за прием и регистрацию заявлений и прилагаемых документов, обеспечивает направление (вручение) заявителю постановления администрации </w:t>
      </w:r>
      <w:proofErr w:type="spellStart"/>
      <w:r w:rsidRPr="009B6A29">
        <w:rPr>
          <w:rFonts w:ascii="Times New Roman" w:hAnsi="Times New Roman"/>
          <w:sz w:val="26"/>
          <w:szCs w:val="26"/>
        </w:rPr>
        <w:t>Усть</w:t>
      </w:r>
      <w:proofErr w:type="spellEnd"/>
      <w:r w:rsidRPr="009B6A29">
        <w:rPr>
          <w:rFonts w:ascii="Times New Roman" w:hAnsi="Times New Roman"/>
          <w:sz w:val="26"/>
          <w:szCs w:val="26"/>
        </w:rPr>
        <w:t xml:space="preserve"> – Кубинского муниципального округа о подготовке документации по планировке территории или по внесению изменений в документацию по планировке территории либо мотивированного отказа в предоставлении муниципальной услуги по принятию решения о подготовке документации по планировке территории или по внесению изменений в документацию</w:t>
      </w:r>
      <w:proofErr w:type="gramEnd"/>
      <w:r w:rsidRPr="009B6A29">
        <w:rPr>
          <w:rFonts w:ascii="Times New Roman" w:hAnsi="Times New Roman"/>
          <w:sz w:val="26"/>
          <w:szCs w:val="26"/>
        </w:rPr>
        <w:t xml:space="preserve"> по планировке территории:</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1) путем направления по почте в адрес заявителя заказным письмом с уведомлением;</w:t>
      </w:r>
    </w:p>
    <w:p w:rsidR="00DF5521" w:rsidRPr="009B6A29" w:rsidRDefault="00DF5521" w:rsidP="00DF5521">
      <w:pPr>
        <w:autoSpaceDE w:val="0"/>
        <w:autoSpaceDN w:val="0"/>
        <w:adjustRightInd w:val="0"/>
        <w:spacing w:after="0" w:line="240" w:lineRule="auto"/>
        <w:ind w:right="-2" w:firstLine="709"/>
        <w:jc w:val="both"/>
        <w:rPr>
          <w:rFonts w:ascii="Times New Roman" w:hAnsi="Times New Roman"/>
          <w:sz w:val="26"/>
          <w:szCs w:val="26"/>
        </w:rPr>
      </w:pPr>
      <w:r w:rsidRPr="009B6A29">
        <w:rPr>
          <w:rFonts w:ascii="Times New Roman" w:hAnsi="Times New Roman"/>
          <w:sz w:val="26"/>
          <w:szCs w:val="26"/>
        </w:rPr>
        <w:t>2) путем вручения лично заявителю или его законному представителю по доверенности;</w:t>
      </w:r>
    </w:p>
    <w:p w:rsidR="00DF5521" w:rsidRPr="009B6A29" w:rsidRDefault="00DF5521" w:rsidP="00DF5521">
      <w:pPr>
        <w:autoSpaceDE w:val="0"/>
        <w:autoSpaceDN w:val="0"/>
        <w:adjustRightInd w:val="0"/>
        <w:spacing w:after="0" w:line="240" w:lineRule="auto"/>
        <w:ind w:right="-2" w:firstLine="709"/>
        <w:jc w:val="both"/>
        <w:rPr>
          <w:rFonts w:ascii="Times New Roman" w:hAnsi="Times New Roman"/>
          <w:sz w:val="26"/>
          <w:szCs w:val="26"/>
        </w:rPr>
      </w:pPr>
      <w:r w:rsidRPr="009B6A29">
        <w:rPr>
          <w:rFonts w:ascii="Times New Roman" w:hAnsi="Times New Roman"/>
          <w:sz w:val="26"/>
          <w:szCs w:val="26"/>
        </w:rPr>
        <w:t>3) через МФЦ (в случае, если заявление подано в МФЦ);</w:t>
      </w:r>
    </w:p>
    <w:p w:rsidR="00DF5521" w:rsidRPr="009B6A29" w:rsidRDefault="00DF5521" w:rsidP="00DF5521">
      <w:pPr>
        <w:autoSpaceDE w:val="0"/>
        <w:autoSpaceDN w:val="0"/>
        <w:adjustRightInd w:val="0"/>
        <w:spacing w:after="0" w:line="240" w:lineRule="auto"/>
        <w:ind w:right="-2" w:firstLine="709"/>
        <w:jc w:val="both"/>
        <w:rPr>
          <w:sz w:val="26"/>
          <w:szCs w:val="26"/>
        </w:rPr>
      </w:pPr>
      <w:r w:rsidRPr="009B6A29">
        <w:rPr>
          <w:rFonts w:ascii="Times New Roman" w:hAnsi="Times New Roman"/>
          <w:sz w:val="26"/>
          <w:szCs w:val="26"/>
        </w:rPr>
        <w:t>4) через личный кабинет Единого портала.</w:t>
      </w:r>
    </w:p>
    <w:p w:rsidR="00DF5521" w:rsidRPr="009B6A29" w:rsidRDefault="00DF5521" w:rsidP="00DF5521">
      <w:pPr>
        <w:spacing w:after="0" w:line="240" w:lineRule="auto"/>
        <w:jc w:val="both"/>
        <w:rPr>
          <w:rFonts w:ascii="Times New Roman" w:hAnsi="Times New Roman"/>
          <w:sz w:val="26"/>
          <w:szCs w:val="26"/>
        </w:rPr>
      </w:pPr>
      <w:r w:rsidRPr="009B6A29">
        <w:rPr>
          <w:rFonts w:ascii="Times New Roman" w:hAnsi="Times New Roman"/>
          <w:sz w:val="26"/>
          <w:szCs w:val="26"/>
        </w:rPr>
        <w:t xml:space="preserve">           3.4.3. 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уведомления в личном кабинете Единого портала.</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3.4.4. Максимальный срок выполнения административной процедуры составляет 1 рабочий день. </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3.4.5. Критерием принятия решения по данной административной процедуре является:</w:t>
      </w:r>
    </w:p>
    <w:p w:rsidR="00DF5521" w:rsidRPr="009B6A29" w:rsidRDefault="00DF5521" w:rsidP="00DF5521">
      <w:pPr>
        <w:pStyle w:val="21"/>
        <w:spacing w:after="0" w:line="240" w:lineRule="auto"/>
        <w:ind w:left="0" w:firstLine="567"/>
        <w:jc w:val="both"/>
        <w:rPr>
          <w:rFonts w:ascii="Times New Roman" w:hAnsi="Times New Roman"/>
          <w:sz w:val="26"/>
          <w:szCs w:val="26"/>
        </w:rPr>
      </w:pPr>
      <w:r w:rsidRPr="009B6A29">
        <w:rPr>
          <w:rFonts w:ascii="Times New Roman" w:hAnsi="Times New Roman"/>
          <w:sz w:val="26"/>
          <w:szCs w:val="26"/>
        </w:rPr>
        <w:t>- наличие подписанного постановления администрации округа о подготовке документации по планировке территории или по внесению изменений в документацию по планировке территории;</w:t>
      </w:r>
    </w:p>
    <w:p w:rsidR="00DF5521" w:rsidRPr="009B6A29" w:rsidRDefault="00DF5521" w:rsidP="00DF5521">
      <w:pPr>
        <w:pStyle w:val="21"/>
        <w:spacing w:after="0" w:line="240" w:lineRule="auto"/>
        <w:ind w:left="0" w:firstLine="567"/>
        <w:jc w:val="both"/>
        <w:rPr>
          <w:rFonts w:ascii="Times New Roman" w:hAnsi="Times New Roman"/>
          <w:sz w:val="26"/>
          <w:szCs w:val="26"/>
        </w:rPr>
      </w:pPr>
      <w:r w:rsidRPr="009B6A29">
        <w:rPr>
          <w:rFonts w:ascii="Times New Roman" w:hAnsi="Times New Roman"/>
          <w:sz w:val="26"/>
          <w:szCs w:val="26"/>
        </w:rPr>
        <w:t xml:space="preserve">- наличие подписанного постановления администрации округа </w:t>
      </w:r>
      <w:proofErr w:type="gramStart"/>
      <w:r w:rsidRPr="009B6A29">
        <w:rPr>
          <w:rFonts w:ascii="Times New Roman" w:hAnsi="Times New Roman"/>
          <w:sz w:val="26"/>
          <w:szCs w:val="26"/>
        </w:rPr>
        <w:t>с мотивированным отказом в предоставлении муниципальной услуги по принятию решения о подготовке документации по планировке</w:t>
      </w:r>
      <w:proofErr w:type="gramEnd"/>
      <w:r w:rsidRPr="009B6A29">
        <w:rPr>
          <w:rFonts w:ascii="Times New Roman" w:hAnsi="Times New Roman"/>
          <w:sz w:val="26"/>
          <w:szCs w:val="26"/>
        </w:rPr>
        <w:t xml:space="preserve"> территории или по внесению изменений в документацию по планировке территории.</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lastRenderedPageBreak/>
        <w:t xml:space="preserve">3.4.6. </w:t>
      </w:r>
      <w:proofErr w:type="gramStart"/>
      <w:r w:rsidRPr="009B6A29">
        <w:rPr>
          <w:rFonts w:ascii="Times New Roman" w:hAnsi="Times New Roman"/>
          <w:sz w:val="26"/>
          <w:szCs w:val="26"/>
        </w:rPr>
        <w:t>Результатом выполнения данной административной процедуры является направление (вручение) заявителю) решения о подготовке документации по планировке территории</w:t>
      </w:r>
      <w:r w:rsidRPr="009B6A29">
        <w:rPr>
          <w:rFonts w:ascii="Times New Roman" w:hAnsi="Times New Roman"/>
          <w:spacing w:val="-4"/>
          <w:sz w:val="26"/>
          <w:szCs w:val="26"/>
        </w:rPr>
        <w:t> </w:t>
      </w:r>
      <w:r w:rsidRPr="009B6A29">
        <w:rPr>
          <w:rFonts w:ascii="Times New Roman" w:hAnsi="Times New Roman"/>
          <w:sz w:val="26"/>
          <w:szCs w:val="26"/>
        </w:rPr>
        <w:t>или по внесению изменений в документацию по планировке территорий либо мотивированного отказа в предоставлении услуги.</w:t>
      </w:r>
      <w:proofErr w:type="gramEnd"/>
    </w:p>
    <w:p w:rsidR="00DF5521" w:rsidRPr="009B6A29" w:rsidRDefault="00DF5521" w:rsidP="00DF5521">
      <w:pPr>
        <w:spacing w:after="0" w:line="240" w:lineRule="auto"/>
        <w:ind w:firstLine="709"/>
        <w:jc w:val="both"/>
        <w:rPr>
          <w:rFonts w:ascii="Times New Roman" w:hAnsi="Times New Roman"/>
          <w:sz w:val="26"/>
          <w:szCs w:val="26"/>
        </w:rPr>
      </w:pPr>
    </w:p>
    <w:p w:rsidR="00DF5521" w:rsidRPr="009B6A29" w:rsidRDefault="00DF5521" w:rsidP="00DF5521">
      <w:pPr>
        <w:spacing w:after="0" w:line="240" w:lineRule="auto"/>
        <w:jc w:val="center"/>
        <w:rPr>
          <w:rFonts w:ascii="Times New Roman" w:hAnsi="Times New Roman"/>
          <w:sz w:val="26"/>
          <w:szCs w:val="26"/>
        </w:rPr>
      </w:pPr>
      <w:r w:rsidRPr="009B6A29">
        <w:rPr>
          <w:rFonts w:ascii="Times New Roman" w:hAnsi="Times New Roman"/>
          <w:b/>
          <w:sz w:val="26"/>
          <w:szCs w:val="26"/>
          <w:u w:val="single"/>
        </w:rPr>
        <w:t>Принятие решения об утверждении документации по планировке территории</w:t>
      </w:r>
      <w:r w:rsidRPr="009B6A29">
        <w:rPr>
          <w:rFonts w:ascii="Times New Roman" w:hAnsi="Times New Roman"/>
          <w:spacing w:val="-4"/>
          <w:sz w:val="26"/>
          <w:szCs w:val="26"/>
          <w:u w:val="single"/>
        </w:rPr>
        <w:t> </w:t>
      </w:r>
    </w:p>
    <w:p w:rsidR="00DF5521" w:rsidRPr="009B6A29" w:rsidRDefault="00DF5521" w:rsidP="00DF5521">
      <w:pPr>
        <w:spacing w:after="0" w:line="240" w:lineRule="auto"/>
        <w:rPr>
          <w:rFonts w:ascii="Times New Roman" w:hAnsi="Times New Roman"/>
          <w:b/>
          <w:sz w:val="26"/>
          <w:szCs w:val="26"/>
        </w:rPr>
      </w:pPr>
    </w:p>
    <w:p w:rsidR="00DF5521" w:rsidRPr="009B6A29" w:rsidRDefault="00DF5521" w:rsidP="00DF5521">
      <w:pPr>
        <w:spacing w:after="0" w:line="240" w:lineRule="auto"/>
        <w:jc w:val="center"/>
        <w:rPr>
          <w:rFonts w:ascii="Times New Roman" w:hAnsi="Times New Roman"/>
          <w:sz w:val="26"/>
          <w:szCs w:val="26"/>
        </w:rPr>
      </w:pPr>
      <w:r w:rsidRPr="009B6A29">
        <w:rPr>
          <w:rFonts w:ascii="Times New Roman" w:hAnsi="Times New Roman"/>
          <w:sz w:val="26"/>
          <w:szCs w:val="26"/>
        </w:rPr>
        <w:t>3.5. Прием и регистрация заявления и прилагаемых документов</w:t>
      </w:r>
    </w:p>
    <w:p w:rsidR="00DF5521" w:rsidRPr="009B6A29" w:rsidRDefault="00DF5521" w:rsidP="00DF5521">
      <w:pPr>
        <w:spacing w:after="0" w:line="240" w:lineRule="auto"/>
        <w:jc w:val="center"/>
        <w:rPr>
          <w:rFonts w:ascii="Times New Roman" w:hAnsi="Times New Roman"/>
          <w:sz w:val="26"/>
          <w:szCs w:val="26"/>
        </w:rPr>
      </w:pPr>
    </w:p>
    <w:p w:rsidR="00DF5521" w:rsidRPr="009B6A29" w:rsidRDefault="00DF5521" w:rsidP="00DF5521">
      <w:pPr>
        <w:spacing w:after="0" w:line="240" w:lineRule="auto"/>
        <w:ind w:right="-2" w:firstLine="709"/>
        <w:jc w:val="both"/>
        <w:rPr>
          <w:rFonts w:ascii="Times New Roman" w:hAnsi="Times New Roman"/>
          <w:sz w:val="26"/>
          <w:szCs w:val="26"/>
        </w:rPr>
      </w:pPr>
      <w:r w:rsidRPr="009B6A29">
        <w:rPr>
          <w:rFonts w:ascii="Times New Roman" w:hAnsi="Times New Roman"/>
          <w:sz w:val="26"/>
          <w:szCs w:val="26"/>
        </w:rPr>
        <w:t>3.5.1.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rsidR="00DF5521" w:rsidRPr="009B6A29" w:rsidRDefault="00DF5521" w:rsidP="00DF5521">
      <w:pPr>
        <w:pStyle w:val="ConsPlusNormal"/>
        <w:tabs>
          <w:tab w:val="num" w:pos="1288"/>
          <w:tab w:val="left" w:pos="1560"/>
        </w:tabs>
        <w:suppressAutoHyphens/>
        <w:autoSpaceDN/>
        <w:adjustRightInd/>
        <w:ind w:firstLine="709"/>
        <w:jc w:val="both"/>
        <w:rPr>
          <w:i/>
          <w:sz w:val="26"/>
          <w:szCs w:val="26"/>
        </w:rPr>
      </w:pPr>
      <w:r w:rsidRPr="009B6A29">
        <w:rPr>
          <w:sz w:val="26"/>
          <w:szCs w:val="26"/>
        </w:rPr>
        <w:t>3.5.2.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w:t>
      </w:r>
    </w:p>
    <w:p w:rsidR="00DF5521" w:rsidRPr="009B6A29" w:rsidRDefault="00DF5521" w:rsidP="00DF5521">
      <w:pPr>
        <w:autoSpaceDE w:val="0"/>
        <w:autoSpaceDN w:val="0"/>
        <w:adjustRightInd w:val="0"/>
        <w:spacing w:after="0" w:line="240" w:lineRule="auto"/>
        <w:ind w:firstLine="709"/>
        <w:jc w:val="both"/>
        <w:rPr>
          <w:rFonts w:ascii="Times New Roman" w:hAnsi="Times New Roman"/>
          <w:sz w:val="26"/>
          <w:szCs w:val="26"/>
        </w:rPr>
      </w:pPr>
      <w:r w:rsidRPr="009B6A29">
        <w:rPr>
          <w:rFonts w:ascii="Times New Roman" w:hAnsi="Times New Roman"/>
          <w:sz w:val="26"/>
          <w:szCs w:val="26"/>
        </w:rPr>
        <w:t>осуществляет регистрацию заявления и прилагаемых документов в журнале регистрации входящих обращений;</w:t>
      </w:r>
    </w:p>
    <w:p w:rsidR="00DF5521" w:rsidRPr="009B6A29" w:rsidRDefault="00DF5521" w:rsidP="00DF5521">
      <w:pPr>
        <w:autoSpaceDE w:val="0"/>
        <w:autoSpaceDN w:val="0"/>
        <w:adjustRightInd w:val="0"/>
        <w:spacing w:after="0" w:line="240" w:lineRule="auto"/>
        <w:ind w:firstLine="709"/>
        <w:jc w:val="both"/>
        <w:rPr>
          <w:rFonts w:ascii="Times New Roman" w:hAnsi="Times New Roman"/>
          <w:sz w:val="26"/>
          <w:szCs w:val="26"/>
        </w:rPr>
      </w:pPr>
      <w:r w:rsidRPr="009B6A29">
        <w:rPr>
          <w:rFonts w:ascii="Times New Roman" w:hAnsi="Times New Roman"/>
          <w:sz w:val="26"/>
          <w:szCs w:val="26"/>
        </w:rPr>
        <w:t>в случае личного обращения заявителя в Уполномоченный орган делает отметку о получении представленных документов.</w:t>
      </w:r>
    </w:p>
    <w:p w:rsidR="00DF5521" w:rsidRPr="009B6A29" w:rsidRDefault="00DF5521" w:rsidP="00DF5521">
      <w:pPr>
        <w:autoSpaceDE w:val="0"/>
        <w:autoSpaceDN w:val="0"/>
        <w:adjustRightInd w:val="0"/>
        <w:spacing w:after="0" w:line="240" w:lineRule="auto"/>
        <w:ind w:firstLine="709"/>
        <w:jc w:val="both"/>
        <w:rPr>
          <w:rFonts w:ascii="Times New Roman" w:hAnsi="Times New Roman"/>
          <w:sz w:val="26"/>
          <w:szCs w:val="26"/>
        </w:rPr>
      </w:pPr>
      <w:r w:rsidRPr="009B6A29">
        <w:rPr>
          <w:rFonts w:ascii="Times New Roman" w:hAnsi="Times New Roman"/>
          <w:sz w:val="26"/>
          <w:szCs w:val="26"/>
        </w:rPr>
        <w:t>В случае представления документов через многофункциональный центр расписка в получении представленных документов с указанием их перечня выдается многофункциональным центром.</w:t>
      </w:r>
    </w:p>
    <w:p w:rsidR="00DF5521" w:rsidRPr="009B6A29" w:rsidRDefault="00DF5521" w:rsidP="00DF5521">
      <w:pPr>
        <w:autoSpaceDE w:val="0"/>
        <w:autoSpaceDN w:val="0"/>
        <w:adjustRightInd w:val="0"/>
        <w:spacing w:after="0" w:line="240" w:lineRule="auto"/>
        <w:ind w:firstLine="709"/>
        <w:jc w:val="both"/>
        <w:rPr>
          <w:rFonts w:ascii="Times New Roman" w:hAnsi="Times New Roman"/>
          <w:sz w:val="26"/>
          <w:szCs w:val="26"/>
        </w:rPr>
      </w:pPr>
      <w:r w:rsidRPr="009B6A29">
        <w:rPr>
          <w:rFonts w:ascii="Times New Roman" w:hAnsi="Times New Roman"/>
          <w:sz w:val="26"/>
          <w:szCs w:val="26"/>
        </w:rPr>
        <w:t>3.5.3.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DF5521" w:rsidRPr="009B6A29" w:rsidRDefault="00DF5521" w:rsidP="00DF5521">
      <w:pPr>
        <w:pStyle w:val="ConsPlusNormal"/>
        <w:ind w:firstLine="709"/>
        <w:jc w:val="both"/>
        <w:rPr>
          <w:i/>
          <w:sz w:val="26"/>
          <w:szCs w:val="26"/>
        </w:rPr>
      </w:pPr>
      <w:r w:rsidRPr="009B6A29">
        <w:rPr>
          <w:sz w:val="26"/>
          <w:szCs w:val="26"/>
        </w:rPr>
        <w:t xml:space="preserve">3.5.4. Срок выполнения данной административной процедуры составляет 1 рабочий день со дня поступления </w:t>
      </w:r>
      <w:hyperlink w:anchor="Par428" w:tooltip="                                 ЗАЯВЛЕНИЕ" w:history="1">
        <w:r w:rsidRPr="009B6A29">
          <w:rPr>
            <w:sz w:val="26"/>
            <w:szCs w:val="26"/>
          </w:rPr>
          <w:t>заявления</w:t>
        </w:r>
      </w:hyperlink>
      <w:r w:rsidRPr="009B6A29">
        <w:rPr>
          <w:sz w:val="26"/>
          <w:szCs w:val="26"/>
        </w:rPr>
        <w:t xml:space="preserve">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DF5521" w:rsidRPr="009B6A29" w:rsidRDefault="00DF5521" w:rsidP="00DF5521">
      <w:pPr>
        <w:pStyle w:val="ConsPlusNormal"/>
        <w:ind w:firstLine="709"/>
        <w:jc w:val="both"/>
        <w:rPr>
          <w:i/>
          <w:sz w:val="26"/>
          <w:szCs w:val="26"/>
        </w:rPr>
      </w:pPr>
      <w:r w:rsidRPr="009B6A29">
        <w:rPr>
          <w:sz w:val="26"/>
          <w:szCs w:val="26"/>
        </w:rPr>
        <w:t>3.5.5. Критерием принятия решения по административной процедуре является поступление заявления и прилагаемых документов в Уполномоченный орган.</w:t>
      </w:r>
    </w:p>
    <w:p w:rsidR="00DF5521" w:rsidRPr="009B6A29" w:rsidRDefault="00DF5521" w:rsidP="00DF5521">
      <w:pPr>
        <w:pStyle w:val="ConsPlusNormal"/>
        <w:ind w:firstLine="709"/>
        <w:jc w:val="both"/>
        <w:rPr>
          <w:i/>
          <w:sz w:val="26"/>
          <w:szCs w:val="26"/>
        </w:rPr>
      </w:pPr>
      <w:r w:rsidRPr="009B6A29">
        <w:rPr>
          <w:sz w:val="26"/>
          <w:szCs w:val="26"/>
        </w:rPr>
        <w:t>3.5.6.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DF5521" w:rsidRPr="009B6A29" w:rsidRDefault="00DF5521" w:rsidP="00DF5521">
      <w:pPr>
        <w:spacing w:after="0" w:line="240" w:lineRule="auto"/>
        <w:ind w:firstLine="709"/>
        <w:jc w:val="both"/>
        <w:rPr>
          <w:rFonts w:ascii="Times New Roman" w:hAnsi="Times New Roman"/>
          <w:sz w:val="26"/>
          <w:szCs w:val="26"/>
        </w:rPr>
      </w:pPr>
    </w:p>
    <w:p w:rsidR="00DF5521" w:rsidRPr="009B6A29" w:rsidRDefault="00DF5521" w:rsidP="00DF5521">
      <w:pPr>
        <w:spacing w:after="0" w:line="240" w:lineRule="auto"/>
        <w:jc w:val="center"/>
        <w:rPr>
          <w:rFonts w:ascii="Times New Roman" w:hAnsi="Times New Roman"/>
          <w:sz w:val="26"/>
          <w:szCs w:val="26"/>
        </w:rPr>
      </w:pPr>
      <w:r w:rsidRPr="009B6A29">
        <w:rPr>
          <w:rFonts w:ascii="Times New Roman" w:hAnsi="Times New Roman"/>
          <w:sz w:val="26"/>
          <w:szCs w:val="26"/>
        </w:rPr>
        <w:t xml:space="preserve">3.6. Рассмотрение заявления, принятие решения об утверждении документации по планировке территории или о внесении изменений в документацию по планировке территории либо о мотивированном отказе в предоставлении услуги </w:t>
      </w:r>
    </w:p>
    <w:p w:rsidR="00DF5521" w:rsidRPr="009B6A29" w:rsidRDefault="00DF5521" w:rsidP="00DF5521">
      <w:pPr>
        <w:spacing w:after="0" w:line="240" w:lineRule="auto"/>
        <w:ind w:firstLine="709"/>
        <w:jc w:val="both"/>
        <w:rPr>
          <w:rFonts w:ascii="Times New Roman" w:hAnsi="Times New Roman"/>
          <w:sz w:val="26"/>
          <w:szCs w:val="26"/>
        </w:rPr>
      </w:pPr>
    </w:p>
    <w:p w:rsidR="00DF5521" w:rsidRPr="009B6A29" w:rsidRDefault="00DF5521" w:rsidP="00DF5521">
      <w:pPr>
        <w:pStyle w:val="ConsPlusNormal"/>
        <w:ind w:firstLine="709"/>
        <w:jc w:val="both"/>
        <w:rPr>
          <w:i/>
          <w:sz w:val="26"/>
          <w:szCs w:val="26"/>
        </w:rPr>
      </w:pPr>
      <w:r w:rsidRPr="009B6A29">
        <w:rPr>
          <w:sz w:val="26"/>
          <w:szCs w:val="26"/>
        </w:rPr>
        <w:t xml:space="preserve">3.6.1. Юридическим фактом, являющимся основанием для начала выполнения административной процедуры является получение заявления и прилагаемых документов должностным лицом, ответственным за предоставление </w:t>
      </w:r>
      <w:r w:rsidRPr="009B6A29">
        <w:rPr>
          <w:sz w:val="26"/>
          <w:szCs w:val="26"/>
        </w:rPr>
        <w:lastRenderedPageBreak/>
        <w:t>муниципальной услуги на рассмотрение.</w:t>
      </w:r>
    </w:p>
    <w:p w:rsidR="00DF5521" w:rsidRPr="009B6A29" w:rsidRDefault="00DF5521" w:rsidP="00DF5521">
      <w:pPr>
        <w:pStyle w:val="ConsPlusNormal"/>
        <w:ind w:firstLine="709"/>
        <w:jc w:val="both"/>
        <w:rPr>
          <w:i/>
          <w:sz w:val="26"/>
          <w:szCs w:val="26"/>
        </w:rPr>
      </w:pPr>
      <w:r w:rsidRPr="009B6A29">
        <w:rPr>
          <w:sz w:val="26"/>
          <w:szCs w:val="26"/>
        </w:rPr>
        <w:t xml:space="preserve">3.6.2. В случае поступления </w:t>
      </w:r>
      <w:hyperlink w:anchor="Par428" w:tooltip="                                 ЗАЯВЛЕНИЕ" w:history="1">
        <w:r w:rsidRPr="009B6A29">
          <w:rPr>
            <w:sz w:val="26"/>
            <w:szCs w:val="26"/>
          </w:rPr>
          <w:t>заявления</w:t>
        </w:r>
      </w:hyperlink>
      <w:r w:rsidRPr="009B6A29">
        <w:rPr>
          <w:sz w:val="26"/>
          <w:szCs w:val="26"/>
        </w:rPr>
        <w:t xml:space="preserve"> и прилагаемых документов в электронной форме должностное лицо, ответственное за предоставление муниципальной услуги, в течение 1 рабочего дня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DF5521" w:rsidRPr="009B6A29" w:rsidRDefault="00DF5521" w:rsidP="00DF5521">
      <w:pPr>
        <w:pStyle w:val="ConsPlusNormal"/>
        <w:ind w:firstLine="709"/>
        <w:jc w:val="both"/>
        <w:rPr>
          <w:i/>
          <w:sz w:val="26"/>
          <w:szCs w:val="26"/>
        </w:rPr>
      </w:pPr>
      <w:r w:rsidRPr="009B6A29">
        <w:rPr>
          <w:sz w:val="26"/>
          <w:szCs w:val="26"/>
        </w:rP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DF5521" w:rsidRPr="009B6A29" w:rsidRDefault="00DF5521" w:rsidP="00DF5521">
      <w:pPr>
        <w:pStyle w:val="ConsPlusNormal"/>
        <w:ind w:firstLine="709"/>
        <w:jc w:val="both"/>
        <w:rPr>
          <w:i/>
          <w:sz w:val="26"/>
          <w:szCs w:val="26"/>
        </w:rPr>
      </w:pPr>
      <w:r w:rsidRPr="009B6A29">
        <w:rPr>
          <w:sz w:val="26"/>
          <w:szCs w:val="26"/>
        </w:rPr>
        <w:t>3.6.3.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DF5521" w:rsidRPr="009B6A29" w:rsidRDefault="00DF5521" w:rsidP="00DF5521">
      <w:pPr>
        <w:pStyle w:val="ConsPlusNormal"/>
        <w:ind w:firstLine="709"/>
        <w:jc w:val="both"/>
        <w:rPr>
          <w:i/>
          <w:sz w:val="26"/>
          <w:szCs w:val="26"/>
        </w:rPr>
      </w:pPr>
      <w:r w:rsidRPr="009B6A29">
        <w:rPr>
          <w:sz w:val="26"/>
          <w:szCs w:val="26"/>
        </w:rPr>
        <w:t>готовит уведомление об отказе в принятии заявления и прилагаемых документов к рассмотрению с указанием причин их возврата за подписью руководителя Уполномоченного органа;</w:t>
      </w:r>
    </w:p>
    <w:p w:rsidR="00DF5521" w:rsidRPr="009B6A29" w:rsidRDefault="00DF5521" w:rsidP="00DF5521">
      <w:pPr>
        <w:pStyle w:val="ConsPlusNormal"/>
        <w:ind w:firstLine="709"/>
        <w:jc w:val="both"/>
        <w:rPr>
          <w:i/>
          <w:sz w:val="26"/>
          <w:szCs w:val="26"/>
        </w:rPr>
      </w:pPr>
      <w:r w:rsidRPr="009B6A29">
        <w:rPr>
          <w:sz w:val="26"/>
          <w:szCs w:val="26"/>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DF5521" w:rsidRPr="009B6A29" w:rsidRDefault="00DF5521" w:rsidP="00DF5521">
      <w:pPr>
        <w:pStyle w:val="ConsPlusNormal"/>
        <w:ind w:firstLine="709"/>
        <w:jc w:val="both"/>
        <w:rPr>
          <w:i/>
          <w:sz w:val="26"/>
          <w:szCs w:val="26"/>
        </w:rPr>
      </w:pPr>
      <w:r w:rsidRPr="009B6A29">
        <w:rPr>
          <w:sz w:val="26"/>
          <w:szCs w:val="26"/>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DF5521" w:rsidRPr="009B6A29" w:rsidRDefault="00DF5521" w:rsidP="00DF5521">
      <w:pPr>
        <w:autoSpaceDE w:val="0"/>
        <w:autoSpaceDN w:val="0"/>
        <w:adjustRightInd w:val="0"/>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3.6.4. </w:t>
      </w:r>
      <w:proofErr w:type="gramStart"/>
      <w:r w:rsidRPr="009B6A29">
        <w:rPr>
          <w:rFonts w:ascii="Times New Roman" w:hAnsi="Times New Roman"/>
          <w:sz w:val="26"/>
          <w:szCs w:val="26"/>
        </w:rPr>
        <w:t>В случае если заявитель по своему усмотрению не представил документы, указанные в пункте 2.7.1  настоящего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получения заявления и прилагаемых</w:t>
      </w:r>
      <w:proofErr w:type="gramEnd"/>
      <w:r w:rsidRPr="009B6A29">
        <w:rPr>
          <w:rFonts w:ascii="Times New Roman" w:hAnsi="Times New Roman"/>
          <w:sz w:val="26"/>
          <w:szCs w:val="26"/>
        </w:rPr>
        <w:t xml:space="preserve"> документов обеспечивает направление межведомственных запросов для получения документов (сведений из документов), предусмотренных пунктом 2.7.1 настоящего административного регламента.</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     3.6.5. </w:t>
      </w:r>
      <w:proofErr w:type="gramStart"/>
      <w:r w:rsidRPr="009B6A29">
        <w:rPr>
          <w:rFonts w:ascii="Times New Roman" w:hAnsi="Times New Roman"/>
          <w:sz w:val="26"/>
          <w:szCs w:val="26"/>
        </w:rPr>
        <w:t>Должностное лицо, ответственное за предоставление муниципальной услуги, устанавливает наличие или отсутствие оснований для отказа по принятию решения об утверждении документации по планировке, предусмотренных подпунктами 1 и 3 пункта 2.9.3 настоящего административного регламента, и  в случае отсутствия оснований для отказа по принятию решения об утверждении документации по планировке, предусмотренных подпунктами 1 и 3 пункта 2.9.3 настоящего административного регламента, направляет в Комиссию</w:t>
      </w:r>
      <w:proofErr w:type="gramEnd"/>
      <w:r w:rsidRPr="009B6A29">
        <w:rPr>
          <w:rFonts w:ascii="Times New Roman" w:hAnsi="Times New Roman"/>
          <w:sz w:val="26"/>
          <w:szCs w:val="26"/>
        </w:rPr>
        <w:t xml:space="preserve"> </w:t>
      </w:r>
      <w:proofErr w:type="gramStart"/>
      <w:r w:rsidRPr="009B6A29">
        <w:rPr>
          <w:rFonts w:ascii="Times New Roman" w:hAnsi="Times New Roman"/>
          <w:sz w:val="26"/>
          <w:szCs w:val="26"/>
        </w:rPr>
        <w:t xml:space="preserve">по подготовке проекта и реализации генерального плана муниципального округа </w:t>
      </w:r>
      <w:r w:rsidRPr="009B6A29">
        <w:rPr>
          <w:rFonts w:ascii="Times New Roman" w:hAnsi="Times New Roman"/>
          <w:sz w:val="26"/>
          <w:szCs w:val="26"/>
        </w:rPr>
        <w:lastRenderedPageBreak/>
        <w:t>(далее - Комиссия) документы, необходимые для рассмотрения и внесения предложений о проведении публичных слушаний или общественных обсуждений по проекту документации по планировке территории либо об утверждении документации по планировке территории в случаях, указанных в части 5.1 статьи 46 Градостроительного кодекса Российской Федерации, либо о направлении документации по планировке территории на доработку по</w:t>
      </w:r>
      <w:proofErr w:type="gramEnd"/>
      <w:r w:rsidRPr="009B6A29">
        <w:rPr>
          <w:rFonts w:ascii="Times New Roman" w:hAnsi="Times New Roman"/>
          <w:sz w:val="26"/>
          <w:szCs w:val="26"/>
        </w:rPr>
        <w:t xml:space="preserve"> основаниям, указанным в части 10 статьи 45 Градостроительного кодекса Российской Федерации. </w:t>
      </w:r>
      <w:proofErr w:type="gramStart"/>
      <w:r w:rsidRPr="009B6A29">
        <w:rPr>
          <w:rFonts w:ascii="Times New Roman" w:hAnsi="Times New Roman"/>
          <w:sz w:val="26"/>
          <w:szCs w:val="26"/>
        </w:rPr>
        <w:t>В случае наличия оснований для отказа по принятию решения об утверждении документации по планировке, предусмотренных подпунктами 1 и 3 пункта 2.9.3 настоящего административного регламента, должностное лицо, ответственное за предоставление муниципальной услуги, готовит мотивированный отказ в предоставлении муниципальной услуги в течение 19 рабочих дней со дня регистрации заявления и прилагаемых документов в Уполномоченном органе.</w:t>
      </w:r>
      <w:proofErr w:type="gramEnd"/>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3.6.6. Общественные обсуждения или публичные слушания проводятся в соответствии со статьей 5.1 Градостроительного кодекса Российской Федерации.</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3.6.7. На основании решения Комиссии о проведении публичных слушаний, общественных обсуждений по проекту документации по планировке территории, должностное лицо, ответственное за предоставление муниципальной услуги, обеспечивает: </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1) подготовку проекта постановления администрации округа о назначении общественных обсуждений или публичных слушаний по проекту документации по планировке территории или по проекту внесения изменений в документацию по планировке территории;</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2) размещение проекта документации по планировке территории на официальном сайте администрации округа,</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3) организацию и проведение экспозиции проекта.</w:t>
      </w:r>
    </w:p>
    <w:p w:rsidR="00DF5521" w:rsidRPr="009B6A29" w:rsidRDefault="00DF5521" w:rsidP="00DF5521">
      <w:pPr>
        <w:autoSpaceDE w:val="0"/>
        <w:autoSpaceDN w:val="0"/>
        <w:adjustRightInd w:val="0"/>
        <w:spacing w:after="0" w:line="240" w:lineRule="auto"/>
        <w:jc w:val="both"/>
        <w:rPr>
          <w:rFonts w:ascii="Times New Roman" w:eastAsia="Calibri" w:hAnsi="Times New Roman"/>
          <w:sz w:val="26"/>
          <w:szCs w:val="26"/>
        </w:rPr>
      </w:pPr>
      <w:r w:rsidRPr="009B6A29">
        <w:rPr>
          <w:rFonts w:ascii="Times New Roman" w:hAnsi="Times New Roman"/>
          <w:sz w:val="26"/>
          <w:szCs w:val="26"/>
        </w:rPr>
        <w:t xml:space="preserve">           3.6.8.  </w:t>
      </w:r>
      <w:proofErr w:type="gramStart"/>
      <w:r w:rsidRPr="009B6A29">
        <w:rPr>
          <w:rFonts w:ascii="Times New Roman" w:hAnsi="Times New Roman"/>
          <w:sz w:val="26"/>
          <w:szCs w:val="26"/>
        </w:rPr>
        <w:t xml:space="preserve">С учетом рекомендаций Комиссии, протокола и заключения о результатах общественных обсуждений или публичных слушаний по проекту документации по планировке территории или по проекту внесения изменений в документацию по планировке территории Глава округа в течение 19 рабочих дней </w:t>
      </w:r>
      <w:r w:rsidRPr="009B6A29">
        <w:rPr>
          <w:rFonts w:ascii="Times New Roman" w:eastAsia="Calibri" w:hAnsi="Times New Roman"/>
          <w:sz w:val="26"/>
          <w:szCs w:val="26"/>
        </w:rPr>
        <w:t>со дня опубликования заключения о результатах общественных обсуждений или публичных слушаний, а в случае, если общественные обсуждения или публичные слушания не проводятся, в</w:t>
      </w:r>
      <w:proofErr w:type="gramEnd"/>
      <w:r w:rsidRPr="009B6A29">
        <w:rPr>
          <w:rFonts w:ascii="Times New Roman" w:eastAsia="Calibri" w:hAnsi="Times New Roman"/>
          <w:sz w:val="26"/>
          <w:szCs w:val="26"/>
        </w:rPr>
        <w:t xml:space="preserve"> течение девятнадцати рабочих дней со дня поступления документации по планировке территории, принимает решение об утверждении документации по планировке территории или отклонении и направлении ее на доработку.</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3.6.9. Должностное лицо, ответственное за предоставление муниципальной услуги, направляет проект постановления администрации округа об утверждении документации по планировке территории или о внесении изменений в документацию по планировке территории на регистрацию либо готовит мотивированный отказ в предоставлении услуги.</w:t>
      </w:r>
    </w:p>
    <w:p w:rsidR="00DF5521" w:rsidRPr="009B6A29" w:rsidRDefault="00DF5521" w:rsidP="00DF5521">
      <w:pPr>
        <w:spacing w:after="0" w:line="240" w:lineRule="auto"/>
        <w:ind w:firstLine="720"/>
        <w:jc w:val="both"/>
        <w:rPr>
          <w:rFonts w:ascii="Times New Roman" w:hAnsi="Times New Roman"/>
          <w:sz w:val="26"/>
          <w:szCs w:val="26"/>
        </w:rPr>
      </w:pPr>
      <w:r w:rsidRPr="009B6A29">
        <w:rPr>
          <w:rFonts w:ascii="Times New Roman" w:hAnsi="Times New Roman"/>
          <w:sz w:val="26"/>
          <w:szCs w:val="26"/>
        </w:rPr>
        <w:t xml:space="preserve">3.6.10. Максимальный срок выполнения административной процедуры в случае, указанном в подпункте 2 пункта 2.4.1 настоящего административного регламента, составляет не более 19 рабочих дней со дня регистрации заявления и прилагаемых документов в Уполномоченном органе. </w:t>
      </w:r>
    </w:p>
    <w:p w:rsidR="00DF5521" w:rsidRPr="009B6A29" w:rsidRDefault="00DF5521" w:rsidP="00DF5521">
      <w:pPr>
        <w:spacing w:after="0" w:line="240" w:lineRule="auto"/>
        <w:ind w:firstLine="720"/>
        <w:jc w:val="both"/>
        <w:rPr>
          <w:rFonts w:ascii="Times New Roman" w:hAnsi="Times New Roman"/>
          <w:sz w:val="26"/>
          <w:szCs w:val="26"/>
        </w:rPr>
      </w:pPr>
      <w:r w:rsidRPr="009B6A29">
        <w:rPr>
          <w:rFonts w:ascii="Times New Roman" w:hAnsi="Times New Roman"/>
          <w:sz w:val="26"/>
          <w:szCs w:val="26"/>
        </w:rPr>
        <w:lastRenderedPageBreak/>
        <w:t>3.6.11. Максимальный срок выполнения административной процедуры в случае, указанном в подпункте 3 пункта 2.4.1 настоящего административного регламента,  составляет не более 74 рабочих дней со дня регистрации заявления и прилагаемых документов в Уполномоченном органе.</w:t>
      </w:r>
    </w:p>
    <w:p w:rsidR="00DF5521" w:rsidRPr="009B6A29" w:rsidRDefault="00DF5521" w:rsidP="00DF5521">
      <w:pPr>
        <w:pStyle w:val="HTML"/>
        <w:ind w:firstLine="720"/>
        <w:jc w:val="both"/>
        <w:rPr>
          <w:rFonts w:ascii="Times New Roman" w:hAnsi="Times New Roman" w:cs="Times New Roman"/>
          <w:sz w:val="26"/>
          <w:szCs w:val="26"/>
        </w:rPr>
      </w:pPr>
      <w:r w:rsidRPr="009B6A29">
        <w:rPr>
          <w:rFonts w:ascii="Times New Roman" w:hAnsi="Times New Roman" w:cs="Times New Roman"/>
          <w:sz w:val="26"/>
          <w:szCs w:val="26"/>
        </w:rPr>
        <w:t xml:space="preserve">3.6.12. Критерием принятия решения об утверждении документации по планировке территории являются протокол публичных слушаний, заключение о результатах публичных слушаний, рекомендации Комиссии. </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3.6.13. Результатом выполнения административной процедуры является подписанное постановление администрации округа об утверждении документации по планировке территории или о внесении изменений в документацию по планировке территории либо мотивированный отказ в предоставлении муниципальной услуги об утверждении документации по планировке территории или о внесении изменений в документацию по планировке территории.</w:t>
      </w:r>
    </w:p>
    <w:p w:rsidR="00DF5521" w:rsidRPr="009B6A29" w:rsidRDefault="00DF5521" w:rsidP="00DF5521">
      <w:pPr>
        <w:spacing w:after="0" w:line="240" w:lineRule="auto"/>
        <w:ind w:firstLine="709"/>
        <w:jc w:val="both"/>
        <w:rPr>
          <w:rFonts w:ascii="Times New Roman" w:hAnsi="Times New Roman"/>
          <w:sz w:val="26"/>
          <w:szCs w:val="26"/>
        </w:rPr>
      </w:pPr>
    </w:p>
    <w:p w:rsidR="00DF5521" w:rsidRPr="009B6A29" w:rsidRDefault="00DF5521" w:rsidP="00DF5521">
      <w:pPr>
        <w:spacing w:after="0" w:line="240" w:lineRule="auto"/>
        <w:jc w:val="center"/>
        <w:rPr>
          <w:rFonts w:ascii="Times New Roman" w:hAnsi="Times New Roman"/>
          <w:sz w:val="26"/>
          <w:szCs w:val="26"/>
        </w:rPr>
      </w:pPr>
      <w:r w:rsidRPr="009B6A29">
        <w:rPr>
          <w:rFonts w:ascii="Times New Roman" w:hAnsi="Times New Roman"/>
          <w:sz w:val="26"/>
          <w:szCs w:val="26"/>
        </w:rPr>
        <w:t>3.7. Направление (вручение) решения об утверждении документации по планировке территории</w:t>
      </w:r>
      <w:r w:rsidRPr="009B6A29">
        <w:rPr>
          <w:rFonts w:ascii="Times New Roman" w:hAnsi="Times New Roman"/>
          <w:spacing w:val="-4"/>
          <w:sz w:val="26"/>
          <w:szCs w:val="26"/>
        </w:rPr>
        <w:t> </w:t>
      </w:r>
      <w:r w:rsidRPr="009B6A29">
        <w:rPr>
          <w:rFonts w:ascii="Times New Roman" w:hAnsi="Times New Roman"/>
          <w:sz w:val="26"/>
          <w:szCs w:val="26"/>
        </w:rPr>
        <w:t>или о внесении изменений в документацию по планировке территории либо о мотивированном отказе в предоставлении услуги</w:t>
      </w:r>
    </w:p>
    <w:p w:rsidR="00DF5521" w:rsidRPr="009B6A29" w:rsidRDefault="00DF5521" w:rsidP="00DF5521">
      <w:pPr>
        <w:spacing w:after="0" w:line="240" w:lineRule="auto"/>
        <w:jc w:val="center"/>
        <w:rPr>
          <w:rFonts w:ascii="Times New Roman" w:hAnsi="Times New Roman"/>
          <w:i/>
          <w:sz w:val="26"/>
          <w:szCs w:val="26"/>
        </w:rPr>
      </w:pP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i/>
          <w:iCs/>
          <w:sz w:val="26"/>
          <w:szCs w:val="26"/>
        </w:rPr>
        <w:t> </w:t>
      </w:r>
      <w:r w:rsidRPr="009B6A29">
        <w:rPr>
          <w:rFonts w:ascii="Times New Roman" w:hAnsi="Times New Roman"/>
          <w:sz w:val="26"/>
          <w:szCs w:val="26"/>
        </w:rPr>
        <w:t xml:space="preserve">3.7.1. </w:t>
      </w:r>
      <w:proofErr w:type="gramStart"/>
      <w:r w:rsidRPr="009B6A29">
        <w:rPr>
          <w:rFonts w:ascii="Times New Roman" w:hAnsi="Times New Roman"/>
          <w:sz w:val="26"/>
          <w:szCs w:val="26"/>
        </w:rPr>
        <w:t xml:space="preserve">Юридическим фактом, являющимся основанием для начала выполнения административной процедуры является поступление должностному лицу, ответственному за прием и регистрацию заявлений и прилагаемых документов, от должностного лица, ответственного за предоставление муниципальной услуги, подписанного постановления администрации </w:t>
      </w:r>
      <w:proofErr w:type="spellStart"/>
      <w:r w:rsidRPr="009B6A29">
        <w:rPr>
          <w:rFonts w:ascii="Times New Roman" w:hAnsi="Times New Roman"/>
          <w:sz w:val="26"/>
          <w:szCs w:val="26"/>
        </w:rPr>
        <w:t>Усть</w:t>
      </w:r>
      <w:proofErr w:type="spellEnd"/>
      <w:r w:rsidRPr="009B6A29">
        <w:rPr>
          <w:rFonts w:ascii="Times New Roman" w:hAnsi="Times New Roman"/>
          <w:sz w:val="26"/>
          <w:szCs w:val="26"/>
        </w:rPr>
        <w:t xml:space="preserve"> – Кубинского муниципального округа об утверждении документации по планировке территории или о внесении изменений в документацию по планировке территории либо мотивированного отказа в предоставлении муниципальной услуги об</w:t>
      </w:r>
      <w:proofErr w:type="gramEnd"/>
      <w:r w:rsidRPr="009B6A29">
        <w:rPr>
          <w:rFonts w:ascii="Times New Roman" w:hAnsi="Times New Roman"/>
          <w:sz w:val="26"/>
          <w:szCs w:val="26"/>
        </w:rPr>
        <w:t xml:space="preserve"> </w:t>
      </w:r>
      <w:proofErr w:type="gramStart"/>
      <w:r w:rsidRPr="009B6A29">
        <w:rPr>
          <w:rFonts w:ascii="Times New Roman" w:hAnsi="Times New Roman"/>
          <w:sz w:val="26"/>
          <w:szCs w:val="26"/>
        </w:rPr>
        <w:t>утверждении</w:t>
      </w:r>
      <w:proofErr w:type="gramEnd"/>
      <w:r w:rsidRPr="009B6A29">
        <w:rPr>
          <w:rFonts w:ascii="Times New Roman" w:hAnsi="Times New Roman"/>
          <w:sz w:val="26"/>
          <w:szCs w:val="26"/>
        </w:rPr>
        <w:t xml:space="preserve"> документации по планировке территории или о внесении изменений в документацию по планировке территории.</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3.7.2. </w:t>
      </w:r>
      <w:proofErr w:type="gramStart"/>
      <w:r w:rsidRPr="009B6A29">
        <w:rPr>
          <w:rFonts w:ascii="Times New Roman" w:hAnsi="Times New Roman"/>
          <w:sz w:val="26"/>
          <w:szCs w:val="26"/>
        </w:rPr>
        <w:t xml:space="preserve">Должностное лицо Уполномоченного органа, ответственное за прием и регистрацию заявлений и прилагаемых документов, обеспечивает направление (вручение) заявителю постановления администрации </w:t>
      </w:r>
      <w:proofErr w:type="spellStart"/>
      <w:r w:rsidRPr="009B6A29">
        <w:rPr>
          <w:rFonts w:ascii="Times New Roman" w:hAnsi="Times New Roman"/>
          <w:sz w:val="26"/>
          <w:szCs w:val="26"/>
        </w:rPr>
        <w:t>Усть</w:t>
      </w:r>
      <w:proofErr w:type="spellEnd"/>
      <w:r w:rsidRPr="009B6A29">
        <w:rPr>
          <w:rFonts w:ascii="Times New Roman" w:hAnsi="Times New Roman"/>
          <w:sz w:val="26"/>
          <w:szCs w:val="26"/>
        </w:rPr>
        <w:t xml:space="preserve"> – Кубинского муниципального округа об утверждении документации по планировке территории или о внесении изменений в документацию по планировке территории либо мотивированного отказа в предоставлении муниципальной услуги об утверждении документации по планировке территории или о внесении изменений в документацию по планировке территории:</w:t>
      </w:r>
      <w:proofErr w:type="gramEnd"/>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1) путем направления по почте в адрес заявителя заказным письмом с уведомлением;</w:t>
      </w:r>
    </w:p>
    <w:p w:rsidR="00DF5521" w:rsidRPr="009B6A29" w:rsidRDefault="00DF5521" w:rsidP="00DF5521">
      <w:pPr>
        <w:autoSpaceDE w:val="0"/>
        <w:autoSpaceDN w:val="0"/>
        <w:adjustRightInd w:val="0"/>
        <w:spacing w:after="0" w:line="240" w:lineRule="auto"/>
        <w:ind w:right="-2" w:firstLine="709"/>
        <w:jc w:val="both"/>
        <w:rPr>
          <w:rFonts w:ascii="Times New Roman" w:hAnsi="Times New Roman"/>
          <w:sz w:val="26"/>
          <w:szCs w:val="26"/>
        </w:rPr>
      </w:pPr>
      <w:r w:rsidRPr="009B6A29">
        <w:rPr>
          <w:rFonts w:ascii="Times New Roman" w:hAnsi="Times New Roman"/>
          <w:sz w:val="26"/>
          <w:szCs w:val="26"/>
        </w:rPr>
        <w:t>2) путем вручения лично заявителю или его законному представителю по доверенности;</w:t>
      </w:r>
    </w:p>
    <w:p w:rsidR="00DF5521" w:rsidRPr="009B6A29" w:rsidRDefault="00DF5521" w:rsidP="00DF5521">
      <w:pPr>
        <w:autoSpaceDE w:val="0"/>
        <w:autoSpaceDN w:val="0"/>
        <w:adjustRightInd w:val="0"/>
        <w:spacing w:after="0" w:line="240" w:lineRule="auto"/>
        <w:ind w:right="-2" w:firstLine="709"/>
        <w:jc w:val="both"/>
        <w:rPr>
          <w:rFonts w:ascii="Times New Roman" w:hAnsi="Times New Roman"/>
          <w:sz w:val="26"/>
          <w:szCs w:val="26"/>
        </w:rPr>
      </w:pPr>
      <w:r w:rsidRPr="009B6A29">
        <w:rPr>
          <w:rFonts w:ascii="Times New Roman" w:hAnsi="Times New Roman"/>
          <w:sz w:val="26"/>
          <w:szCs w:val="26"/>
        </w:rPr>
        <w:t>3) через МФЦ (в случае, если заявление подано в МФЦ);</w:t>
      </w:r>
    </w:p>
    <w:p w:rsidR="00DF5521" w:rsidRPr="009B6A29" w:rsidRDefault="00DF5521" w:rsidP="00DF5521">
      <w:pPr>
        <w:autoSpaceDE w:val="0"/>
        <w:autoSpaceDN w:val="0"/>
        <w:adjustRightInd w:val="0"/>
        <w:spacing w:after="0" w:line="240" w:lineRule="auto"/>
        <w:ind w:right="-2" w:firstLine="709"/>
        <w:jc w:val="both"/>
        <w:rPr>
          <w:sz w:val="26"/>
          <w:szCs w:val="26"/>
        </w:rPr>
      </w:pPr>
      <w:r w:rsidRPr="009B6A29">
        <w:rPr>
          <w:rFonts w:ascii="Times New Roman" w:hAnsi="Times New Roman"/>
          <w:sz w:val="26"/>
          <w:szCs w:val="26"/>
        </w:rPr>
        <w:t>4) через личный кабинет Единого портала.</w:t>
      </w:r>
    </w:p>
    <w:p w:rsidR="00DF5521" w:rsidRPr="009B6A29" w:rsidRDefault="00DF5521" w:rsidP="00DF5521">
      <w:pPr>
        <w:spacing w:after="0" w:line="240" w:lineRule="auto"/>
        <w:jc w:val="both"/>
        <w:rPr>
          <w:rFonts w:ascii="Times New Roman" w:hAnsi="Times New Roman"/>
          <w:sz w:val="26"/>
          <w:szCs w:val="26"/>
        </w:rPr>
      </w:pPr>
      <w:r w:rsidRPr="009B6A29">
        <w:rPr>
          <w:rFonts w:ascii="Times New Roman" w:hAnsi="Times New Roman"/>
          <w:sz w:val="26"/>
          <w:szCs w:val="26"/>
        </w:rPr>
        <w:t xml:space="preserve">           3.7.3. 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уведомления в личном кабинете Единого портала.</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lastRenderedPageBreak/>
        <w:t xml:space="preserve">3.7.4. Максимальный срок выполнения административной процедуры составляет 1 рабочий день. </w:t>
      </w:r>
    </w:p>
    <w:p w:rsidR="00DF5521" w:rsidRPr="009B6A29" w:rsidRDefault="00DF5521" w:rsidP="00611E23">
      <w:pPr>
        <w:spacing w:after="0" w:line="240" w:lineRule="auto"/>
        <w:ind w:firstLine="709"/>
        <w:jc w:val="both"/>
        <w:rPr>
          <w:rFonts w:ascii="Times New Roman" w:hAnsi="Times New Roman"/>
          <w:sz w:val="26"/>
          <w:szCs w:val="26"/>
        </w:rPr>
      </w:pPr>
      <w:r w:rsidRPr="009B6A29">
        <w:rPr>
          <w:rFonts w:ascii="Times New Roman" w:hAnsi="Times New Roman"/>
          <w:sz w:val="26"/>
          <w:szCs w:val="26"/>
        </w:rPr>
        <w:t>3.7.5. Критерием принятия решения по данной административной процедуре является:</w:t>
      </w:r>
    </w:p>
    <w:p w:rsidR="00DF5521" w:rsidRPr="009B6A29" w:rsidRDefault="00DF5521" w:rsidP="00611E23">
      <w:pPr>
        <w:pStyle w:val="21"/>
        <w:spacing w:after="0" w:line="240" w:lineRule="auto"/>
        <w:ind w:left="0" w:firstLine="567"/>
        <w:jc w:val="both"/>
        <w:rPr>
          <w:rFonts w:ascii="Times New Roman" w:hAnsi="Times New Roman"/>
          <w:sz w:val="26"/>
          <w:szCs w:val="26"/>
        </w:rPr>
      </w:pPr>
      <w:r w:rsidRPr="009B6A29">
        <w:rPr>
          <w:rFonts w:ascii="Times New Roman" w:hAnsi="Times New Roman"/>
          <w:sz w:val="26"/>
          <w:szCs w:val="26"/>
        </w:rPr>
        <w:t>- наличие подписанного постановления администрации округа об утверждении документации по планировке территории или о внесении изменений в документацию по планировке территории;</w:t>
      </w:r>
    </w:p>
    <w:p w:rsidR="00DF5521" w:rsidRPr="009B6A29" w:rsidRDefault="00DF5521" w:rsidP="00611E23">
      <w:pPr>
        <w:pStyle w:val="21"/>
        <w:spacing w:after="0" w:line="240" w:lineRule="auto"/>
        <w:ind w:left="0" w:firstLine="567"/>
        <w:jc w:val="both"/>
        <w:rPr>
          <w:rFonts w:ascii="Times New Roman" w:hAnsi="Times New Roman"/>
          <w:sz w:val="26"/>
          <w:szCs w:val="26"/>
        </w:rPr>
      </w:pPr>
      <w:r w:rsidRPr="009B6A29">
        <w:rPr>
          <w:rFonts w:ascii="Times New Roman" w:hAnsi="Times New Roman"/>
          <w:sz w:val="26"/>
          <w:szCs w:val="26"/>
        </w:rPr>
        <w:t>- наличие подписанного постановления администрации округа с мотивированным отказом в предоставлении муниципальной услуги об утверждении документации по планировке территории или о внесении изменений в документацию по планировке территории.</w:t>
      </w:r>
    </w:p>
    <w:p w:rsidR="00DF5521" w:rsidRPr="009B6A29" w:rsidRDefault="00DF5521" w:rsidP="00611E23">
      <w:pPr>
        <w:spacing w:after="0" w:line="240" w:lineRule="auto"/>
        <w:ind w:firstLine="709"/>
        <w:jc w:val="both"/>
        <w:rPr>
          <w:rFonts w:ascii="Times New Roman" w:hAnsi="Times New Roman"/>
          <w:sz w:val="26"/>
          <w:szCs w:val="26"/>
        </w:rPr>
      </w:pPr>
      <w:r w:rsidRPr="009B6A29">
        <w:rPr>
          <w:rFonts w:ascii="Times New Roman" w:hAnsi="Times New Roman"/>
          <w:sz w:val="26"/>
          <w:szCs w:val="26"/>
        </w:rPr>
        <w:t>3.7.6. Результатом выполнения данной административной процедуры является направление (вручение) заявителю решения об утверждении документации по планировке территории</w:t>
      </w:r>
      <w:r w:rsidRPr="009B6A29">
        <w:rPr>
          <w:rFonts w:ascii="Times New Roman" w:hAnsi="Times New Roman"/>
          <w:spacing w:val="-4"/>
          <w:sz w:val="26"/>
          <w:szCs w:val="26"/>
        </w:rPr>
        <w:t> </w:t>
      </w:r>
      <w:r w:rsidRPr="009B6A29">
        <w:rPr>
          <w:rFonts w:ascii="Times New Roman" w:hAnsi="Times New Roman"/>
          <w:sz w:val="26"/>
          <w:szCs w:val="26"/>
        </w:rPr>
        <w:t>или о внесении изменений в документацию по планировке территории либо мотивированного отказа в предоставлении услуги.</w:t>
      </w:r>
    </w:p>
    <w:p w:rsidR="00DF5521" w:rsidRPr="009B6A29" w:rsidRDefault="00DF5521" w:rsidP="00DF5521">
      <w:pPr>
        <w:shd w:val="clear" w:color="auto" w:fill="FFFFFF"/>
        <w:spacing w:after="0" w:line="240" w:lineRule="auto"/>
        <w:ind w:firstLine="720"/>
        <w:jc w:val="both"/>
        <w:rPr>
          <w:rFonts w:ascii="Times New Roman" w:hAnsi="Times New Roman"/>
          <w:sz w:val="26"/>
          <w:szCs w:val="26"/>
        </w:rPr>
      </w:pPr>
      <w:r w:rsidRPr="009B6A29">
        <w:rPr>
          <w:rFonts w:ascii="Times New Roman" w:hAnsi="Times New Roman"/>
          <w:sz w:val="26"/>
          <w:szCs w:val="26"/>
        </w:rPr>
        <w:t> </w:t>
      </w:r>
    </w:p>
    <w:p w:rsidR="00DF5521" w:rsidRPr="009B6A29" w:rsidRDefault="00DF5521" w:rsidP="00DF5521">
      <w:pPr>
        <w:keepNext/>
        <w:shd w:val="clear" w:color="auto" w:fill="FFFFFF"/>
        <w:spacing w:after="0" w:line="240" w:lineRule="auto"/>
        <w:jc w:val="center"/>
        <w:rPr>
          <w:rFonts w:ascii="Times New Roman" w:hAnsi="Times New Roman"/>
          <w:sz w:val="26"/>
          <w:szCs w:val="26"/>
        </w:rPr>
      </w:pPr>
      <w:r w:rsidRPr="009B6A29">
        <w:rPr>
          <w:rFonts w:ascii="Times New Roman" w:hAnsi="Times New Roman"/>
          <w:sz w:val="26"/>
          <w:szCs w:val="26"/>
        </w:rPr>
        <w:t>IV. Формы </w:t>
      </w:r>
      <w:proofErr w:type="gramStart"/>
      <w:r w:rsidRPr="009B6A29">
        <w:rPr>
          <w:rFonts w:ascii="Times New Roman" w:hAnsi="Times New Roman"/>
          <w:sz w:val="26"/>
          <w:szCs w:val="26"/>
        </w:rPr>
        <w:t>контроля за</w:t>
      </w:r>
      <w:proofErr w:type="gramEnd"/>
      <w:r w:rsidRPr="009B6A29">
        <w:rPr>
          <w:rFonts w:ascii="Times New Roman" w:hAnsi="Times New Roman"/>
          <w:sz w:val="26"/>
          <w:szCs w:val="26"/>
        </w:rPr>
        <w:t> исполнением</w:t>
      </w:r>
    </w:p>
    <w:p w:rsidR="00DF5521" w:rsidRPr="009B6A29" w:rsidRDefault="00DF5521" w:rsidP="00DF5521">
      <w:pPr>
        <w:keepNext/>
        <w:shd w:val="clear" w:color="auto" w:fill="FFFFFF"/>
        <w:spacing w:after="0" w:line="240" w:lineRule="auto"/>
        <w:jc w:val="center"/>
        <w:rPr>
          <w:rFonts w:ascii="Times New Roman" w:hAnsi="Times New Roman"/>
          <w:sz w:val="26"/>
          <w:szCs w:val="26"/>
        </w:rPr>
      </w:pPr>
      <w:r w:rsidRPr="009B6A29">
        <w:rPr>
          <w:rFonts w:ascii="Times New Roman" w:hAnsi="Times New Roman"/>
          <w:sz w:val="26"/>
          <w:szCs w:val="26"/>
        </w:rPr>
        <w:t>административного регламента</w:t>
      </w:r>
    </w:p>
    <w:p w:rsidR="00DF5521" w:rsidRPr="009B6A29" w:rsidRDefault="00DF5521" w:rsidP="00DF5521">
      <w:pPr>
        <w:shd w:val="clear" w:color="auto" w:fill="FFFFFF"/>
        <w:spacing w:after="0" w:line="240" w:lineRule="auto"/>
        <w:ind w:firstLine="540"/>
        <w:jc w:val="both"/>
        <w:rPr>
          <w:rFonts w:ascii="Times New Roman" w:hAnsi="Times New Roman"/>
          <w:sz w:val="26"/>
          <w:szCs w:val="26"/>
        </w:rPr>
      </w:pPr>
      <w:r w:rsidRPr="009B6A29">
        <w:rPr>
          <w:rFonts w:ascii="Times New Roman" w:hAnsi="Times New Roman"/>
          <w:sz w:val="26"/>
          <w:szCs w:val="26"/>
        </w:rPr>
        <w:t> </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4.1. </w:t>
      </w:r>
      <w:proofErr w:type="gramStart"/>
      <w:r w:rsidRPr="009B6A29">
        <w:rPr>
          <w:rFonts w:ascii="Times New Roman" w:hAnsi="Times New Roman"/>
          <w:sz w:val="26"/>
          <w:szCs w:val="26"/>
        </w:rPr>
        <w:t>Контроль за</w:t>
      </w:r>
      <w:proofErr w:type="gramEnd"/>
      <w:r w:rsidRPr="009B6A29">
        <w:rPr>
          <w:rFonts w:ascii="Times New Roman" w:hAnsi="Times New Roman"/>
          <w:sz w:val="26"/>
          <w:szCs w:val="26"/>
        </w:rPr>
        <w:t> соблюдением и исполнением должностными лицами Уполномоченного органа</w:t>
      </w:r>
      <w:r w:rsidRPr="009B6A29">
        <w:rPr>
          <w:rFonts w:ascii="Times New Roman" w:hAnsi="Times New Roman"/>
          <w:i/>
          <w:iCs/>
          <w:sz w:val="26"/>
          <w:szCs w:val="26"/>
        </w:rPr>
        <w:t> </w:t>
      </w:r>
      <w:r w:rsidRPr="009B6A29">
        <w:rPr>
          <w:rFonts w:ascii="Times New Roman" w:hAnsi="Times New Roman"/>
          <w:sz w:val="26"/>
          <w:szCs w:val="26"/>
        </w:rPr>
        <w:t>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4.2. Текущий </w:t>
      </w:r>
      <w:proofErr w:type="gramStart"/>
      <w:r w:rsidRPr="009B6A29">
        <w:rPr>
          <w:rFonts w:ascii="Times New Roman" w:hAnsi="Times New Roman"/>
          <w:sz w:val="26"/>
          <w:szCs w:val="26"/>
        </w:rPr>
        <w:t>контроль за</w:t>
      </w:r>
      <w:proofErr w:type="gramEnd"/>
      <w:r w:rsidRPr="009B6A29">
        <w:rPr>
          <w:rFonts w:ascii="Times New Roman" w:hAnsi="Times New Roman"/>
          <w:sz w:val="26"/>
          <w:szCs w:val="26"/>
        </w:rP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w:t>
      </w:r>
      <w:r w:rsidRPr="009B6A29">
        <w:rPr>
          <w:rFonts w:ascii="Times New Roman" w:hAnsi="Times New Roman"/>
          <w:iCs/>
          <w:sz w:val="26"/>
          <w:szCs w:val="26"/>
        </w:rPr>
        <w:t>определенные муниципальным правовым актом Уполномоченного органа</w:t>
      </w:r>
      <w:r w:rsidRPr="009B6A29">
        <w:rPr>
          <w:rFonts w:ascii="Times New Roman" w:hAnsi="Times New Roman"/>
          <w:sz w:val="26"/>
          <w:szCs w:val="26"/>
        </w:rPr>
        <w:t>.</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Текущий контроль осуществляется на постоянной основе.</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4.3. Контроль над полнотой и качеством </w:t>
      </w:r>
      <w:r w:rsidRPr="009B6A29">
        <w:rPr>
          <w:rFonts w:ascii="Times New Roman" w:hAnsi="Times New Roman"/>
          <w:spacing w:val="-4"/>
          <w:sz w:val="26"/>
          <w:szCs w:val="26"/>
        </w:rPr>
        <w:t>предоставления муниципальной услуги</w:t>
      </w:r>
      <w:r w:rsidRPr="009B6A29">
        <w:rPr>
          <w:rFonts w:ascii="Times New Roman" w:hAnsi="Times New Roman"/>
          <w:sz w:val="26"/>
          <w:szCs w:val="26"/>
        </w:rPr>
        <w:t>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Контроль над полнотой и качеством </w:t>
      </w:r>
      <w:r w:rsidRPr="009B6A29">
        <w:rPr>
          <w:rFonts w:ascii="Times New Roman" w:hAnsi="Times New Roman"/>
          <w:spacing w:val="-4"/>
          <w:sz w:val="26"/>
          <w:szCs w:val="26"/>
        </w:rPr>
        <w:t>предоставления муниципальной услуги </w:t>
      </w:r>
      <w:r w:rsidRPr="009B6A29">
        <w:rPr>
          <w:rFonts w:ascii="Times New Roman" w:hAnsi="Times New Roman"/>
          <w:sz w:val="26"/>
          <w:szCs w:val="26"/>
        </w:rPr>
        <w:t>осуществляют должностные лица, </w:t>
      </w:r>
      <w:r w:rsidRPr="009B6A29">
        <w:rPr>
          <w:rFonts w:ascii="Times New Roman" w:hAnsi="Times New Roman"/>
          <w:iCs/>
          <w:sz w:val="26"/>
          <w:szCs w:val="26"/>
        </w:rPr>
        <w:t>определенные муниципальным правовым актом Уполномоченного органа</w:t>
      </w:r>
      <w:r w:rsidRPr="009B6A29">
        <w:rPr>
          <w:rFonts w:ascii="Times New Roman" w:hAnsi="Times New Roman"/>
          <w:sz w:val="26"/>
          <w:szCs w:val="26"/>
        </w:rPr>
        <w:t>.</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Проверки могут быть плановыми (осуществляться на основании полугодовых или годовых планов работы Уполномоченного органа) и внеплановыми.</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Периодичность проверок – </w:t>
      </w:r>
      <w:proofErr w:type="gramStart"/>
      <w:r w:rsidRPr="009B6A29">
        <w:rPr>
          <w:rFonts w:ascii="Times New Roman" w:hAnsi="Times New Roman"/>
          <w:sz w:val="26"/>
          <w:szCs w:val="26"/>
        </w:rPr>
        <w:t>плановые</w:t>
      </w:r>
      <w:proofErr w:type="gramEnd"/>
      <w:r w:rsidRPr="009B6A29">
        <w:rPr>
          <w:rFonts w:ascii="Times New Roman" w:hAnsi="Times New Roman"/>
          <w:sz w:val="26"/>
          <w:szCs w:val="26"/>
        </w:rPr>
        <w:t> 1 раз в год, внеплановые – по конкретному обращению заявителя.</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lastRenderedPageBreak/>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раза в год.</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9B6A29">
        <w:rPr>
          <w:rFonts w:ascii="Times New Roman" w:hAnsi="Times New Roman"/>
          <w:sz w:val="26"/>
          <w:szCs w:val="26"/>
        </w:rPr>
        <w:t>который</w:t>
      </w:r>
      <w:proofErr w:type="gramEnd"/>
      <w:r w:rsidRPr="009B6A29">
        <w:rPr>
          <w:rFonts w:ascii="Times New Roman" w:hAnsi="Times New Roman"/>
          <w:sz w:val="26"/>
          <w:szCs w:val="26"/>
        </w:rPr>
        <w:t xml:space="preserve"> представляется руководителю Уполномоченного органа в течение 10 рабочих дней после завершения проверки.</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4.6. </w:t>
      </w:r>
      <w:proofErr w:type="gramStart"/>
      <w:r w:rsidRPr="009B6A29">
        <w:rPr>
          <w:rFonts w:ascii="Times New Roman" w:hAnsi="Times New Roman"/>
          <w:sz w:val="26"/>
          <w:szCs w:val="26"/>
        </w:rPr>
        <w:t>Ответственность за неисполнение, ненадлежащее исполнение возложенных обязанностей по </w:t>
      </w:r>
      <w:r w:rsidRPr="009B6A29">
        <w:rPr>
          <w:rFonts w:ascii="Times New Roman" w:hAnsi="Times New Roman"/>
          <w:spacing w:val="-4"/>
          <w:sz w:val="26"/>
          <w:szCs w:val="26"/>
        </w:rPr>
        <w:t>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9B6A29">
        <w:rPr>
          <w:rFonts w:ascii="Times New Roman" w:hAnsi="Times New Roman"/>
          <w:sz w:val="26"/>
          <w:szCs w:val="26"/>
        </w:rPr>
        <w:t>Российской Федерации</w:t>
      </w:r>
      <w:r w:rsidRPr="009B6A29">
        <w:rPr>
          <w:rFonts w:ascii="Times New Roman" w:hAnsi="Times New Roman"/>
          <w:spacing w:val="-4"/>
          <w:sz w:val="26"/>
          <w:szCs w:val="26"/>
        </w:rPr>
        <w:t>, Кодексом Российской Федерации об административных правонарушениях, </w:t>
      </w:r>
      <w:r w:rsidRPr="009B6A29">
        <w:rPr>
          <w:rFonts w:ascii="Times New Roman" w:hAnsi="Times New Roman"/>
          <w:sz w:val="26"/>
          <w:szCs w:val="26"/>
        </w:rPr>
        <w:t>возлагается на лиц, замещающих должности в Уполномоченном органе (</w:t>
      </w:r>
      <w:r w:rsidRPr="009B6A29">
        <w:rPr>
          <w:rFonts w:ascii="Times New Roman" w:hAnsi="Times New Roman"/>
          <w:iCs/>
          <w:sz w:val="26"/>
          <w:szCs w:val="26"/>
        </w:rPr>
        <w:t>структурном подразделении Уполномоченного органа – при наличии</w:t>
      </w:r>
      <w:r w:rsidRPr="009B6A29">
        <w:rPr>
          <w:rFonts w:ascii="Times New Roman" w:hAnsi="Times New Roman"/>
          <w:sz w:val="26"/>
          <w:szCs w:val="26"/>
        </w:rPr>
        <w:t>), и </w:t>
      </w:r>
      <w:r w:rsidRPr="009B6A29">
        <w:rPr>
          <w:rFonts w:ascii="Times New Roman" w:hAnsi="Times New Roman"/>
          <w:iCs/>
          <w:sz w:val="26"/>
          <w:szCs w:val="26"/>
        </w:rPr>
        <w:t>работников МФЦ</w:t>
      </w:r>
      <w:r w:rsidRPr="009B6A29">
        <w:rPr>
          <w:rFonts w:ascii="Times New Roman" w:hAnsi="Times New Roman"/>
          <w:sz w:val="26"/>
          <w:szCs w:val="26"/>
        </w:rPr>
        <w:t>, ответственных за предоставление муниципальной услуги.</w:t>
      </w:r>
      <w:proofErr w:type="gramEnd"/>
    </w:p>
    <w:p w:rsidR="00DF5521" w:rsidRPr="009B6A29" w:rsidRDefault="00DF5521" w:rsidP="00DF5521">
      <w:pPr>
        <w:shd w:val="clear" w:color="auto" w:fill="FFFFFF"/>
        <w:spacing w:after="0" w:line="240" w:lineRule="auto"/>
        <w:ind w:firstLine="709"/>
        <w:jc w:val="both"/>
        <w:rPr>
          <w:rFonts w:ascii="Times New Roman" w:hAnsi="Times New Roman"/>
          <w:sz w:val="26"/>
          <w:szCs w:val="26"/>
        </w:rPr>
      </w:pPr>
      <w:r w:rsidRPr="009B6A29">
        <w:rPr>
          <w:rFonts w:ascii="Times New Roman" w:hAnsi="Times New Roman"/>
          <w:sz w:val="26"/>
          <w:szCs w:val="26"/>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DF5521" w:rsidRPr="009B6A29" w:rsidRDefault="00DF5521" w:rsidP="00DF5521">
      <w:pPr>
        <w:shd w:val="clear" w:color="auto" w:fill="FFFFFF"/>
        <w:spacing w:after="0" w:line="240" w:lineRule="auto"/>
        <w:ind w:firstLine="540"/>
        <w:jc w:val="both"/>
        <w:rPr>
          <w:rFonts w:ascii="Times New Roman" w:hAnsi="Times New Roman"/>
          <w:sz w:val="26"/>
          <w:szCs w:val="26"/>
        </w:rPr>
      </w:pPr>
      <w:r w:rsidRPr="009B6A29">
        <w:rPr>
          <w:rFonts w:ascii="Times New Roman" w:hAnsi="Times New Roman"/>
          <w:sz w:val="26"/>
          <w:szCs w:val="26"/>
        </w:rPr>
        <w:t> </w:t>
      </w:r>
    </w:p>
    <w:p w:rsidR="00DF5521" w:rsidRPr="009B6A29" w:rsidRDefault="00DF5521" w:rsidP="00DF5521">
      <w:pPr>
        <w:spacing w:after="0" w:line="240" w:lineRule="auto"/>
        <w:ind w:firstLine="709"/>
        <w:jc w:val="center"/>
        <w:rPr>
          <w:rFonts w:ascii="Times New Roman" w:hAnsi="Times New Roman"/>
          <w:sz w:val="26"/>
          <w:szCs w:val="26"/>
        </w:rPr>
      </w:pPr>
      <w:r w:rsidRPr="009B6A29">
        <w:rPr>
          <w:rFonts w:ascii="Times New Roman" w:hAnsi="Times New Roman"/>
          <w:sz w:val="26"/>
          <w:szCs w:val="26"/>
        </w:rPr>
        <w:tab/>
        <w:t>V. Досудебный (внесудебный) порядок обжалования решений и действий (бездействия) Уполномоченного органа, предоставляющего муниципальную услугу, его должностных лиц либо муниципальных служащих, МФЦ, его работников</w:t>
      </w:r>
    </w:p>
    <w:p w:rsidR="00DF5521" w:rsidRPr="009B6A29" w:rsidRDefault="00DF5521" w:rsidP="00DF5521">
      <w:pPr>
        <w:spacing w:after="0" w:line="240" w:lineRule="auto"/>
        <w:ind w:firstLine="709"/>
        <w:jc w:val="both"/>
        <w:rPr>
          <w:rFonts w:ascii="Times New Roman" w:hAnsi="Times New Roman"/>
          <w:sz w:val="26"/>
          <w:szCs w:val="26"/>
        </w:rPr>
      </w:pP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5.1. </w:t>
      </w:r>
      <w:proofErr w:type="gramStart"/>
      <w:r w:rsidRPr="009B6A29">
        <w:rPr>
          <w:rFonts w:ascii="Times New Roman" w:hAnsi="Times New Roman"/>
          <w:sz w:val="26"/>
          <w:szCs w:val="26"/>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DF5521" w:rsidRPr="009B6A29" w:rsidRDefault="00DF5521" w:rsidP="00DF5521">
      <w:pPr>
        <w:spacing w:after="0" w:line="240" w:lineRule="auto"/>
        <w:ind w:firstLine="709"/>
        <w:jc w:val="both"/>
        <w:rPr>
          <w:rFonts w:ascii="Times New Roman" w:hAnsi="Times New Roman"/>
          <w:sz w:val="26"/>
          <w:szCs w:val="26"/>
        </w:rPr>
      </w:pPr>
      <w:proofErr w:type="gramStart"/>
      <w:r w:rsidRPr="009B6A29">
        <w:rPr>
          <w:rFonts w:ascii="Times New Roman" w:hAnsi="Times New Roman"/>
          <w:sz w:val="26"/>
          <w:szCs w:val="26"/>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5.2. </w:t>
      </w:r>
      <w:proofErr w:type="gramStart"/>
      <w:r w:rsidRPr="009B6A29">
        <w:rPr>
          <w:rFonts w:ascii="Times New Roman" w:hAnsi="Times New Roman"/>
          <w:sz w:val="26"/>
          <w:szCs w:val="26"/>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lastRenderedPageBreak/>
        <w:t>Заявитель может обратиться с жалобой, в том числе в следующих случаях:</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1) нарушение срока регистрации запроса о предоставлении муниципальной услуги, запроса о предоставлении нескольких государственных и (или) муниципальных услуг (далее - комплексный запрос);</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2) нарушение срока предоставления муниципальной услуги. </w:t>
      </w:r>
      <w:proofErr w:type="gramStart"/>
      <w:r w:rsidRPr="009B6A29">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9B6A29">
        <w:rPr>
          <w:rFonts w:ascii="Times New Roman" w:hAnsi="Times New Roman"/>
          <w:sz w:val="26"/>
          <w:szCs w:val="26"/>
        </w:rPr>
        <w:t>Усть-Кубинского</w:t>
      </w:r>
      <w:proofErr w:type="spellEnd"/>
      <w:r w:rsidRPr="009B6A29">
        <w:rPr>
          <w:rFonts w:ascii="Times New Roman" w:hAnsi="Times New Roman"/>
          <w:sz w:val="26"/>
          <w:szCs w:val="26"/>
        </w:rPr>
        <w:t xml:space="preserve"> муниципального округа для предоставления муниципальной услуги;</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4) 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9B6A29">
        <w:rPr>
          <w:rFonts w:ascii="Times New Roman" w:hAnsi="Times New Roman"/>
          <w:sz w:val="26"/>
          <w:szCs w:val="26"/>
        </w:rPr>
        <w:t>Усть-Кубинского</w:t>
      </w:r>
      <w:proofErr w:type="spellEnd"/>
      <w:r w:rsidRPr="009B6A29">
        <w:rPr>
          <w:rFonts w:ascii="Times New Roman" w:hAnsi="Times New Roman"/>
          <w:sz w:val="26"/>
          <w:szCs w:val="26"/>
        </w:rPr>
        <w:t xml:space="preserve"> муниципального округа для предоставления муниципальной услуги;</w:t>
      </w:r>
    </w:p>
    <w:p w:rsidR="00DF5521" w:rsidRPr="009B6A29" w:rsidRDefault="00DF5521" w:rsidP="00DF5521">
      <w:pPr>
        <w:spacing w:after="0" w:line="240" w:lineRule="auto"/>
        <w:ind w:firstLine="709"/>
        <w:jc w:val="both"/>
        <w:rPr>
          <w:rFonts w:ascii="Times New Roman" w:hAnsi="Times New Roman"/>
          <w:sz w:val="26"/>
          <w:szCs w:val="26"/>
        </w:rPr>
      </w:pPr>
      <w:proofErr w:type="gramStart"/>
      <w:r w:rsidRPr="009B6A29">
        <w:rPr>
          <w:rFonts w:ascii="Times New Roman" w:hAnsi="Times New Roman"/>
          <w:sz w:val="26"/>
          <w:szCs w:val="26"/>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нормативными правовыми актами области, муниципальными правовыми актами  </w:t>
      </w:r>
      <w:proofErr w:type="spellStart"/>
      <w:r w:rsidRPr="009B6A29">
        <w:rPr>
          <w:rFonts w:ascii="Times New Roman" w:hAnsi="Times New Roman"/>
          <w:sz w:val="26"/>
          <w:szCs w:val="26"/>
        </w:rPr>
        <w:t>Усть-Кубинского</w:t>
      </w:r>
      <w:proofErr w:type="spellEnd"/>
      <w:r w:rsidRPr="009B6A29">
        <w:rPr>
          <w:rFonts w:ascii="Times New Roman" w:hAnsi="Times New Roman"/>
          <w:sz w:val="26"/>
          <w:szCs w:val="26"/>
        </w:rPr>
        <w:t xml:space="preserve"> муниципального округа.</w:t>
      </w:r>
      <w:proofErr w:type="gramEnd"/>
      <w:r w:rsidRPr="009B6A29">
        <w:rPr>
          <w:rFonts w:ascii="Times New Roman" w:hAnsi="Times New Roman"/>
          <w:sz w:val="26"/>
          <w:szCs w:val="26"/>
        </w:rPr>
        <w:t xml:space="preserve"> </w:t>
      </w:r>
      <w:proofErr w:type="gramStart"/>
      <w:r w:rsidRPr="009B6A29">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9B6A29">
        <w:rPr>
          <w:rFonts w:ascii="Times New Roman" w:hAnsi="Times New Roman"/>
          <w:sz w:val="26"/>
          <w:szCs w:val="26"/>
        </w:rPr>
        <w:t>Усть-Кубинского</w:t>
      </w:r>
      <w:proofErr w:type="spellEnd"/>
      <w:r w:rsidRPr="009B6A29">
        <w:rPr>
          <w:rFonts w:ascii="Times New Roman" w:hAnsi="Times New Roman"/>
          <w:sz w:val="26"/>
          <w:szCs w:val="26"/>
        </w:rPr>
        <w:t xml:space="preserve"> муниципального округа;</w:t>
      </w:r>
    </w:p>
    <w:p w:rsidR="00DF5521" w:rsidRPr="009B6A29" w:rsidRDefault="00DF5521" w:rsidP="00DF5521">
      <w:pPr>
        <w:spacing w:after="0" w:line="240" w:lineRule="auto"/>
        <w:ind w:firstLine="709"/>
        <w:jc w:val="both"/>
        <w:rPr>
          <w:rFonts w:ascii="Times New Roman" w:hAnsi="Times New Roman"/>
          <w:sz w:val="26"/>
          <w:szCs w:val="26"/>
        </w:rPr>
      </w:pPr>
      <w:proofErr w:type="gramStart"/>
      <w:r w:rsidRPr="009B6A29">
        <w:rPr>
          <w:rFonts w:ascii="Times New Roman" w:hAnsi="Times New Roman"/>
          <w:sz w:val="26"/>
          <w:szCs w:val="26"/>
        </w:rPr>
        <w:t>7) отказ органа, предоставляющего муниципальную услугу, муниципального служащего либо должностного лица органа, предоставляющего муниципальную услугу, МФЦ, работника МФЦ, организаций, предусмотренных частью 1.1 статьи 16 Федерального закона «Об организации предоставления государственных и муниципальных услуг»,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sidRPr="009B6A29">
        <w:rPr>
          <w:rFonts w:ascii="Times New Roman" w:hAnsi="Times New Roman"/>
          <w:sz w:val="26"/>
          <w:szCs w:val="26"/>
        </w:rPr>
        <w:t xml:space="preserve"> </w:t>
      </w:r>
      <w:proofErr w:type="gramStart"/>
      <w:r w:rsidRPr="009B6A29">
        <w:rPr>
          <w:rFonts w:ascii="Times New Roman" w:hAnsi="Times New Roman"/>
          <w:sz w:val="26"/>
          <w:szCs w:val="26"/>
        </w:rPr>
        <w:t xml:space="preserve">В указанном случае досудебное (внесудебное) обжалование заявителем решений и действий (бездействия)  МФЦ, работника МФЦ возможно в случае, если на МФЦ, </w:t>
      </w:r>
      <w:r w:rsidRPr="009B6A29">
        <w:rPr>
          <w:rFonts w:ascii="Times New Roman" w:hAnsi="Times New Roman"/>
          <w:sz w:val="26"/>
          <w:szCs w:val="26"/>
        </w:rPr>
        <w:lastRenderedPageBreak/>
        <w:t>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8) нарушение срока или порядка выдачи документов по результатам предоставления муниципальной услуги;</w:t>
      </w:r>
    </w:p>
    <w:p w:rsidR="00DF5521" w:rsidRPr="009B6A29" w:rsidRDefault="00DF5521" w:rsidP="00DF5521">
      <w:pPr>
        <w:spacing w:after="0" w:line="240" w:lineRule="auto"/>
        <w:ind w:firstLine="709"/>
        <w:jc w:val="both"/>
        <w:rPr>
          <w:rFonts w:ascii="Times New Roman" w:hAnsi="Times New Roman"/>
          <w:sz w:val="26"/>
          <w:szCs w:val="26"/>
        </w:rPr>
      </w:pPr>
      <w:proofErr w:type="gramStart"/>
      <w:r w:rsidRPr="009B6A29">
        <w:rPr>
          <w:rFonts w:ascii="Times New Roman" w:hAnsi="Times New Roman"/>
          <w:sz w:val="26"/>
          <w:szCs w:val="26"/>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9B6A29">
        <w:rPr>
          <w:rFonts w:ascii="Times New Roman" w:hAnsi="Times New Roman"/>
          <w:sz w:val="26"/>
          <w:szCs w:val="26"/>
        </w:rPr>
        <w:t xml:space="preserve"> </w:t>
      </w:r>
      <w:proofErr w:type="gramStart"/>
      <w:r w:rsidRPr="009B6A29">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DF5521" w:rsidRPr="009B6A29" w:rsidRDefault="00DF5521" w:rsidP="00DF5521">
      <w:pPr>
        <w:spacing w:after="0" w:line="240" w:lineRule="auto"/>
        <w:ind w:firstLine="709"/>
        <w:jc w:val="both"/>
        <w:rPr>
          <w:rFonts w:ascii="Times New Roman" w:hAnsi="Times New Roman"/>
          <w:sz w:val="26"/>
          <w:szCs w:val="26"/>
        </w:rPr>
      </w:pPr>
      <w:proofErr w:type="gramStart"/>
      <w:r w:rsidRPr="009B6A29">
        <w:rPr>
          <w:rFonts w:ascii="Times New Roman" w:hAnsi="Times New Roman"/>
          <w:sz w:val="26"/>
          <w:szCs w:val="26"/>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«Об организации предоставления государственных и муниципальных услуг».</w:t>
      </w:r>
      <w:proofErr w:type="gramEnd"/>
      <w:r w:rsidRPr="009B6A29">
        <w:rPr>
          <w:rFonts w:ascii="Times New Roman" w:hAnsi="Times New Roman"/>
          <w:sz w:val="26"/>
          <w:szCs w:val="26"/>
        </w:rPr>
        <w:t xml:space="preserve"> </w:t>
      </w:r>
      <w:proofErr w:type="gramStart"/>
      <w:r w:rsidRPr="009B6A29">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5.3. Основанием для начала процедуры досудебного (внесудебного) обжалования является поступление жалобы заявителя в Уполномоченный орган.</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5.4. Жалоба подается в письменной форме на бумажном носителе или в электронном виде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5.5. Специалист, ответственный за прием  и регистрацию заявления, регистрирует жалобу в день ее поступления в журнале регистрации.</w:t>
      </w:r>
    </w:p>
    <w:p w:rsidR="00DF5521" w:rsidRPr="009B6A29" w:rsidRDefault="00DF5521" w:rsidP="00DF5521">
      <w:pPr>
        <w:autoSpaceDE w:val="0"/>
        <w:autoSpaceDN w:val="0"/>
        <w:adjustRightInd w:val="0"/>
        <w:spacing w:after="0" w:line="240" w:lineRule="auto"/>
        <w:ind w:firstLine="709"/>
        <w:jc w:val="both"/>
        <w:rPr>
          <w:rFonts w:ascii="Times New Roman" w:hAnsi="Times New Roman"/>
          <w:sz w:val="26"/>
          <w:szCs w:val="26"/>
        </w:rPr>
      </w:pPr>
      <w:r w:rsidRPr="009B6A29">
        <w:rPr>
          <w:rFonts w:ascii="Times New Roman" w:hAnsi="Times New Roman"/>
          <w:sz w:val="26"/>
          <w:szCs w:val="26"/>
        </w:rPr>
        <w:t>В случае если заявитель направил жалобу в электронном виде, специалист, ответственный за прием и регистрацию заявления, в течение 3 дней со дня поступления такой жалобы проводит проверку электронной подписи, которой подписана жалоба. Жалоба, направленная в электронном виде, подписывается простой электронной подписью.</w:t>
      </w:r>
    </w:p>
    <w:p w:rsidR="00DF5521" w:rsidRPr="009B6A29" w:rsidRDefault="00DF5521" w:rsidP="00DF5521">
      <w:pPr>
        <w:autoSpaceDE w:val="0"/>
        <w:autoSpaceDN w:val="0"/>
        <w:adjustRightInd w:val="0"/>
        <w:spacing w:after="0" w:line="240" w:lineRule="auto"/>
        <w:ind w:firstLine="709"/>
        <w:jc w:val="both"/>
        <w:rPr>
          <w:rFonts w:ascii="Times New Roman" w:eastAsia="Calibri" w:hAnsi="Times New Roman"/>
          <w:sz w:val="26"/>
          <w:szCs w:val="26"/>
        </w:rPr>
      </w:pPr>
      <w:r w:rsidRPr="009B6A29">
        <w:rPr>
          <w:rFonts w:ascii="Times New Roman" w:hAnsi="Times New Roman"/>
          <w:sz w:val="26"/>
          <w:szCs w:val="26"/>
        </w:rPr>
        <w:lastRenderedPageBreak/>
        <w:t>При поступлении жалобы в электронном виде в нерабочее время она регистрируется специалистом, ответственным за прием и регистрацию заявления, в Уполномоченном органе в ближайший рабочий день, следующий за днем поступления указанного заявления.</w:t>
      </w:r>
    </w:p>
    <w:p w:rsidR="00DF5521" w:rsidRPr="009B6A29" w:rsidRDefault="00DF5521" w:rsidP="00DF5521">
      <w:pPr>
        <w:pStyle w:val="ConsPlusNormal"/>
        <w:ind w:firstLine="709"/>
        <w:jc w:val="both"/>
        <w:rPr>
          <w:sz w:val="26"/>
          <w:szCs w:val="26"/>
        </w:rPr>
      </w:pPr>
      <w:r w:rsidRPr="009B6A29">
        <w:rPr>
          <w:sz w:val="26"/>
          <w:szCs w:val="26"/>
        </w:rPr>
        <w:t>5.6. В досудебном порядке могут быть обжалованы действия (бездействие) и решения:</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должностных лиц, муниципальных служащих Уполномоченного органа – Руководителю администрации района;</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работника МФЦ – руководителю МФЦ;</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МФЦ, руководителя МФЦ – органу местного самоуправления публично-правового образования, являющемуся учредителем многофункционального центра (далее – учредитель многофункционального центра);</w:t>
      </w:r>
    </w:p>
    <w:p w:rsidR="00DF5521" w:rsidRPr="009B6A29" w:rsidRDefault="00DF5521" w:rsidP="00DF5521">
      <w:pPr>
        <w:autoSpaceDE w:val="0"/>
        <w:autoSpaceDN w:val="0"/>
        <w:adjustRightInd w:val="0"/>
        <w:spacing w:after="0" w:line="240" w:lineRule="auto"/>
        <w:ind w:firstLine="709"/>
        <w:jc w:val="both"/>
        <w:rPr>
          <w:rFonts w:ascii="Times New Roman" w:hAnsi="Times New Roman"/>
          <w:sz w:val="26"/>
          <w:szCs w:val="26"/>
        </w:rPr>
      </w:pPr>
      <w:r w:rsidRPr="009B6A29">
        <w:rPr>
          <w:rFonts w:ascii="Times New Roman" w:hAnsi="Times New Roman"/>
          <w:sz w:val="26"/>
          <w:szCs w:val="26"/>
        </w:rPr>
        <w:t>работника организации, предусмотренной частью 1.1 статьи 16 Федерального закона «Об организации предоставления государственных и муниципальных услуг» – руководителю этой организации.</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5.7. Жалоба должна содержать:</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наименование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решения и действия (бездействие) которых обжалуются;</w:t>
      </w:r>
    </w:p>
    <w:p w:rsidR="00DF5521" w:rsidRPr="009B6A29" w:rsidRDefault="00DF5521" w:rsidP="00DF5521">
      <w:pPr>
        <w:spacing w:after="0" w:line="240" w:lineRule="auto"/>
        <w:ind w:firstLine="709"/>
        <w:jc w:val="both"/>
        <w:rPr>
          <w:rFonts w:ascii="Times New Roman" w:hAnsi="Times New Roman"/>
          <w:sz w:val="26"/>
          <w:szCs w:val="26"/>
        </w:rPr>
      </w:pPr>
      <w:proofErr w:type="gramStart"/>
      <w:r w:rsidRPr="009B6A29">
        <w:rPr>
          <w:rFonts w:ascii="Times New Roman" w:hAnsi="Times New Roman"/>
          <w:sz w:val="26"/>
          <w:szCs w:val="26"/>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Заявителем могут быть представлены документы (при наличии), подтверждающие доводы заявителя, либо их копии.</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5.8. </w:t>
      </w:r>
      <w:proofErr w:type="gramStart"/>
      <w:r w:rsidRPr="009B6A29">
        <w:rPr>
          <w:rFonts w:ascii="Times New Roman" w:hAnsi="Times New Roman"/>
          <w:sz w:val="26"/>
          <w:szCs w:val="26"/>
        </w:rPr>
        <w:t xml:space="preserve">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w:t>
      </w:r>
      <w:r w:rsidRPr="009B6A29">
        <w:rPr>
          <w:rFonts w:ascii="Times New Roman" w:hAnsi="Times New Roman"/>
          <w:sz w:val="26"/>
          <w:szCs w:val="26"/>
        </w:rPr>
        <w:lastRenderedPageBreak/>
        <w:t>рассмотрения жалобы, а</w:t>
      </w:r>
      <w:proofErr w:type="gramEnd"/>
      <w:r w:rsidRPr="009B6A29">
        <w:rPr>
          <w:rFonts w:ascii="Times New Roman" w:hAnsi="Times New Roman"/>
          <w:sz w:val="26"/>
          <w:szCs w:val="26"/>
        </w:rPr>
        <w:t xml:space="preserve"> также на представление дополнительных материалов в срок не более 5 дней со дня регистрации жалобы.</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5.9. </w:t>
      </w:r>
      <w:proofErr w:type="gramStart"/>
      <w:r w:rsidRPr="009B6A29">
        <w:rPr>
          <w:rFonts w:ascii="Times New Roman" w:hAnsi="Times New Roman"/>
          <w:sz w:val="26"/>
          <w:szCs w:val="26"/>
        </w:rPr>
        <w:t>Жалоба рассматривается в течение 15 рабочих дней со дня ее регистрации, а в случае обжалования отказа Уполномоченного органа,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w:t>
      </w:r>
      <w:proofErr w:type="gramEnd"/>
      <w:r w:rsidRPr="009B6A29">
        <w:rPr>
          <w:rFonts w:ascii="Times New Roman" w:hAnsi="Times New Roman"/>
          <w:sz w:val="26"/>
          <w:szCs w:val="26"/>
        </w:rPr>
        <w:t xml:space="preserve"> - в течение 5 рабочих дней со дня ее регистрации. </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5.10. Случаи отказа в удовлетворении жалобы:</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а) отсутствие нарушения порядка предоставления муниципальной услуги;</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б) наличие вступившего в законную силу решения суда, арбитражного суда по жалобе о том же предмете и по тем же основаниям;</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в) подача жалобы лицом, полномочия которого не подтверждены в порядке, установленном законодательством Российской Федерации;</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г) наличие решения по жалобе, принятого ранее в отношении того же заявителя и по тому же предмету жалобы.</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5.11. По результатам рассмотрения жалобы принимается одно из следующих решений:</w:t>
      </w:r>
    </w:p>
    <w:p w:rsidR="00DF5521" w:rsidRPr="009B6A29" w:rsidRDefault="00DF5521" w:rsidP="00DF5521">
      <w:pPr>
        <w:spacing w:after="0" w:line="240" w:lineRule="auto"/>
        <w:ind w:firstLine="709"/>
        <w:jc w:val="both"/>
        <w:rPr>
          <w:rFonts w:ascii="Times New Roman" w:hAnsi="Times New Roman"/>
          <w:sz w:val="26"/>
          <w:szCs w:val="26"/>
        </w:rPr>
      </w:pPr>
      <w:proofErr w:type="gramStart"/>
      <w:r w:rsidRPr="009B6A29">
        <w:rPr>
          <w:rFonts w:ascii="Times New Roman" w:hAnsi="Times New Roman"/>
          <w:sz w:val="26"/>
          <w:szCs w:val="26"/>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9B6A29">
        <w:rPr>
          <w:rFonts w:ascii="Times New Roman" w:hAnsi="Times New Roman"/>
          <w:sz w:val="26"/>
          <w:szCs w:val="26"/>
        </w:rPr>
        <w:t>Усть-Кубинского</w:t>
      </w:r>
      <w:proofErr w:type="spellEnd"/>
      <w:r w:rsidRPr="009B6A29">
        <w:rPr>
          <w:rFonts w:ascii="Times New Roman" w:hAnsi="Times New Roman"/>
          <w:sz w:val="26"/>
          <w:szCs w:val="26"/>
        </w:rPr>
        <w:t xml:space="preserve"> муниципального округа;</w:t>
      </w:r>
      <w:proofErr w:type="gramEnd"/>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в удовлетворении жалобы отказывается.</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5.12. Не позднее дня, следующего за днем принятия решения, указанного в пункте 5.11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5.13.</w:t>
      </w:r>
      <w:bookmarkStart w:id="2" w:name="Par0"/>
      <w:bookmarkEnd w:id="2"/>
      <w:r w:rsidRPr="009B6A29">
        <w:rPr>
          <w:rFonts w:ascii="Times New Roman" w:hAnsi="Times New Roman"/>
          <w:sz w:val="26"/>
          <w:szCs w:val="26"/>
        </w:rPr>
        <w:t xml:space="preserve"> </w:t>
      </w:r>
      <w:proofErr w:type="gramStart"/>
      <w:r w:rsidRPr="009B6A29">
        <w:rPr>
          <w:rFonts w:ascii="Times New Roman" w:hAnsi="Times New Roman"/>
          <w:sz w:val="26"/>
          <w:szCs w:val="26"/>
        </w:rPr>
        <w:t>В случае признания жалобы подлежащей удовлетворению в ответе заявителю, указанном в пункте 5.1</w:t>
      </w:r>
      <w:r w:rsidR="00611E23">
        <w:rPr>
          <w:rFonts w:ascii="Times New Roman" w:hAnsi="Times New Roman"/>
          <w:sz w:val="26"/>
          <w:szCs w:val="26"/>
        </w:rPr>
        <w:t>2</w:t>
      </w:r>
      <w:r w:rsidRPr="009B6A29">
        <w:rPr>
          <w:rFonts w:ascii="Times New Roman" w:hAnsi="Times New Roman"/>
          <w:sz w:val="26"/>
          <w:szCs w:val="26"/>
        </w:rPr>
        <w:t xml:space="preserve"> настоящего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«Об организации предоставления государственных и муниципальных услуг»,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w:t>
      </w:r>
      <w:proofErr w:type="gramEnd"/>
      <w:r w:rsidRPr="009B6A29">
        <w:rPr>
          <w:rFonts w:ascii="Times New Roman" w:hAnsi="Times New Roman"/>
          <w:sz w:val="26"/>
          <w:szCs w:val="26"/>
        </w:rPr>
        <w:t xml:space="preserve"> указывается информация о дальнейших действиях, которые необходимо совершить заявителю в целях получения муниципальной услуги.</w:t>
      </w: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5.14. В случае признания жалобы, не подлежащей удовлетворению в ответе заявителю, указанном в пункте 5.1</w:t>
      </w:r>
      <w:r w:rsidR="00611E23">
        <w:rPr>
          <w:rFonts w:ascii="Times New Roman" w:hAnsi="Times New Roman"/>
          <w:sz w:val="26"/>
          <w:szCs w:val="26"/>
        </w:rPr>
        <w:t>2</w:t>
      </w:r>
      <w:r w:rsidRPr="009B6A29">
        <w:rPr>
          <w:rFonts w:ascii="Times New Roman" w:hAnsi="Times New Roman"/>
          <w:sz w:val="26"/>
          <w:szCs w:val="26"/>
        </w:rPr>
        <w:t xml:space="preserve"> настоящего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DF5521" w:rsidRPr="009B6A29" w:rsidRDefault="00DF5521" w:rsidP="00DF5521">
      <w:pPr>
        <w:spacing w:after="0" w:line="240" w:lineRule="auto"/>
        <w:ind w:firstLine="709"/>
        <w:jc w:val="both"/>
        <w:rPr>
          <w:rStyle w:val="30"/>
          <w:rFonts w:eastAsia="Calibri"/>
          <w:b w:val="0"/>
          <w:bCs w:val="0"/>
          <w:iCs/>
        </w:rPr>
      </w:pPr>
      <w:r w:rsidRPr="009B6A29">
        <w:rPr>
          <w:rFonts w:ascii="Times New Roman" w:hAnsi="Times New Roman"/>
          <w:sz w:val="26"/>
          <w:szCs w:val="26"/>
        </w:rPr>
        <w:lastRenderedPageBreak/>
        <w:t xml:space="preserve">5.15. В случае установления в ходе или по результатам </w:t>
      </w:r>
      <w:proofErr w:type="gramStart"/>
      <w:r w:rsidRPr="009B6A29">
        <w:rPr>
          <w:rFonts w:ascii="Times New Roman" w:hAnsi="Times New Roman"/>
          <w:sz w:val="26"/>
          <w:szCs w:val="26"/>
        </w:rPr>
        <w:t>рассмотрения жалобы признаков состава административного правонарушения</w:t>
      </w:r>
      <w:proofErr w:type="gramEnd"/>
      <w:r w:rsidRPr="009B6A29">
        <w:rPr>
          <w:rFonts w:ascii="Times New Roman" w:hAnsi="Times New Roman"/>
          <w:sz w:val="26"/>
          <w:szCs w:val="26"/>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r w:rsidRPr="009B6A29">
        <w:rPr>
          <w:rStyle w:val="30"/>
        </w:rPr>
        <w:t>.</w:t>
      </w:r>
    </w:p>
    <w:p w:rsidR="00DF5521" w:rsidRPr="009B6A29" w:rsidRDefault="00DF5521" w:rsidP="00DF5521">
      <w:pPr>
        <w:autoSpaceDE w:val="0"/>
        <w:autoSpaceDN w:val="0"/>
        <w:adjustRightInd w:val="0"/>
        <w:spacing w:after="0" w:line="240" w:lineRule="auto"/>
        <w:ind w:firstLine="540"/>
        <w:jc w:val="both"/>
        <w:outlineLvl w:val="1"/>
        <w:rPr>
          <w:rFonts w:ascii="Times New Roman" w:eastAsia="Calibri" w:hAnsi="Times New Roman"/>
          <w:iCs/>
          <w:sz w:val="26"/>
          <w:szCs w:val="26"/>
        </w:rPr>
      </w:pPr>
    </w:p>
    <w:p w:rsidR="00DF5521" w:rsidRPr="009B6A29" w:rsidRDefault="00DF5521" w:rsidP="00DF5521">
      <w:pPr>
        <w:autoSpaceDE w:val="0"/>
        <w:autoSpaceDN w:val="0"/>
        <w:adjustRightInd w:val="0"/>
        <w:spacing w:after="0" w:line="240" w:lineRule="auto"/>
        <w:ind w:firstLine="540"/>
        <w:jc w:val="both"/>
        <w:outlineLvl w:val="1"/>
        <w:rPr>
          <w:rFonts w:ascii="Times New Roman" w:eastAsia="Calibri" w:hAnsi="Times New Roman"/>
          <w:iCs/>
          <w:sz w:val="26"/>
          <w:szCs w:val="26"/>
        </w:rPr>
      </w:pPr>
    </w:p>
    <w:p w:rsidR="00DF5521" w:rsidRPr="009B6A29" w:rsidRDefault="00DF5521" w:rsidP="00DF5521">
      <w:pPr>
        <w:autoSpaceDE w:val="0"/>
        <w:autoSpaceDN w:val="0"/>
        <w:adjustRightInd w:val="0"/>
        <w:spacing w:after="0" w:line="240" w:lineRule="auto"/>
        <w:jc w:val="both"/>
        <w:outlineLvl w:val="1"/>
        <w:rPr>
          <w:sz w:val="26"/>
          <w:szCs w:val="26"/>
        </w:rPr>
      </w:pPr>
    </w:p>
    <w:p w:rsidR="00DF5521" w:rsidRPr="009B6A29" w:rsidRDefault="00DF5521" w:rsidP="00DF5521">
      <w:pPr>
        <w:autoSpaceDE w:val="0"/>
        <w:autoSpaceDN w:val="0"/>
        <w:adjustRightInd w:val="0"/>
        <w:spacing w:after="0" w:line="240" w:lineRule="auto"/>
        <w:jc w:val="both"/>
        <w:outlineLvl w:val="1"/>
        <w:rPr>
          <w:sz w:val="26"/>
          <w:szCs w:val="26"/>
        </w:rPr>
      </w:pPr>
    </w:p>
    <w:p w:rsidR="00DF5521" w:rsidRPr="009B6A29" w:rsidRDefault="00DF5521" w:rsidP="00DF5521">
      <w:pPr>
        <w:autoSpaceDE w:val="0"/>
        <w:autoSpaceDN w:val="0"/>
        <w:adjustRightInd w:val="0"/>
        <w:spacing w:after="0" w:line="240" w:lineRule="auto"/>
        <w:jc w:val="both"/>
        <w:outlineLvl w:val="1"/>
        <w:rPr>
          <w:sz w:val="26"/>
          <w:szCs w:val="26"/>
        </w:rPr>
      </w:pPr>
    </w:p>
    <w:p w:rsidR="00DF5521" w:rsidRPr="009B6A29" w:rsidRDefault="00DF5521" w:rsidP="00DF5521">
      <w:pPr>
        <w:autoSpaceDE w:val="0"/>
        <w:autoSpaceDN w:val="0"/>
        <w:adjustRightInd w:val="0"/>
        <w:spacing w:after="0" w:line="240" w:lineRule="auto"/>
        <w:jc w:val="both"/>
        <w:outlineLvl w:val="1"/>
        <w:rPr>
          <w:sz w:val="26"/>
          <w:szCs w:val="26"/>
        </w:rPr>
      </w:pPr>
    </w:p>
    <w:p w:rsidR="00DF5521" w:rsidRPr="009B6A29" w:rsidRDefault="00DF5521" w:rsidP="00DF5521">
      <w:pPr>
        <w:autoSpaceDE w:val="0"/>
        <w:autoSpaceDN w:val="0"/>
        <w:adjustRightInd w:val="0"/>
        <w:spacing w:after="0" w:line="240" w:lineRule="auto"/>
        <w:jc w:val="both"/>
        <w:outlineLvl w:val="1"/>
        <w:rPr>
          <w:sz w:val="26"/>
          <w:szCs w:val="26"/>
        </w:rPr>
      </w:pPr>
    </w:p>
    <w:p w:rsidR="00DF5521" w:rsidRPr="009B6A29" w:rsidRDefault="00DF5521" w:rsidP="00DF5521">
      <w:pPr>
        <w:autoSpaceDE w:val="0"/>
        <w:autoSpaceDN w:val="0"/>
        <w:adjustRightInd w:val="0"/>
        <w:spacing w:after="0" w:line="240" w:lineRule="auto"/>
        <w:jc w:val="both"/>
        <w:outlineLvl w:val="1"/>
        <w:rPr>
          <w:sz w:val="26"/>
          <w:szCs w:val="26"/>
        </w:rPr>
      </w:pPr>
    </w:p>
    <w:p w:rsidR="00DF5521" w:rsidRPr="009B6A29" w:rsidRDefault="00DF5521" w:rsidP="00DF5521">
      <w:pPr>
        <w:autoSpaceDE w:val="0"/>
        <w:autoSpaceDN w:val="0"/>
        <w:adjustRightInd w:val="0"/>
        <w:spacing w:after="0" w:line="240" w:lineRule="auto"/>
        <w:jc w:val="both"/>
        <w:outlineLvl w:val="1"/>
        <w:rPr>
          <w:sz w:val="26"/>
          <w:szCs w:val="26"/>
        </w:rPr>
      </w:pPr>
    </w:p>
    <w:p w:rsidR="00DF5521" w:rsidRDefault="00DF5521"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611E23" w:rsidRDefault="00611E23" w:rsidP="00DF5521">
      <w:pPr>
        <w:autoSpaceDE w:val="0"/>
        <w:autoSpaceDN w:val="0"/>
        <w:adjustRightInd w:val="0"/>
        <w:spacing w:after="0" w:line="240" w:lineRule="auto"/>
        <w:jc w:val="both"/>
        <w:outlineLvl w:val="1"/>
        <w:rPr>
          <w:sz w:val="26"/>
          <w:szCs w:val="26"/>
        </w:rPr>
      </w:pPr>
    </w:p>
    <w:p w:rsidR="00DF5521" w:rsidRPr="009B6A29" w:rsidRDefault="00DF5521" w:rsidP="00DF5521">
      <w:pPr>
        <w:pStyle w:val="ConsPlusNormal"/>
        <w:jc w:val="right"/>
        <w:rPr>
          <w:i/>
          <w:sz w:val="26"/>
          <w:szCs w:val="26"/>
        </w:rPr>
      </w:pPr>
      <w:r w:rsidRPr="009B6A29">
        <w:rPr>
          <w:sz w:val="26"/>
          <w:szCs w:val="26"/>
        </w:rPr>
        <w:lastRenderedPageBreak/>
        <w:t>Приложение 1</w:t>
      </w:r>
    </w:p>
    <w:p w:rsidR="00DF5521" w:rsidRPr="009B6A29" w:rsidRDefault="00DF5521" w:rsidP="00DF5521">
      <w:pPr>
        <w:pStyle w:val="ConsPlusNormal"/>
        <w:jc w:val="right"/>
        <w:rPr>
          <w:sz w:val="26"/>
          <w:szCs w:val="26"/>
        </w:rPr>
      </w:pPr>
      <w:r w:rsidRPr="009B6A29">
        <w:rPr>
          <w:sz w:val="26"/>
          <w:szCs w:val="26"/>
        </w:rPr>
        <w:t>к административному регламенту,</w:t>
      </w:r>
    </w:p>
    <w:p w:rsidR="00DF5521" w:rsidRPr="009B6A29" w:rsidRDefault="00DF5521" w:rsidP="00DF5521">
      <w:pPr>
        <w:pStyle w:val="ConsPlusNormal"/>
        <w:jc w:val="right"/>
        <w:rPr>
          <w:sz w:val="26"/>
          <w:szCs w:val="26"/>
        </w:rPr>
      </w:pPr>
      <w:proofErr w:type="gramStart"/>
      <w:r w:rsidRPr="009B6A29">
        <w:rPr>
          <w:sz w:val="26"/>
          <w:szCs w:val="26"/>
        </w:rPr>
        <w:t>утвержденному</w:t>
      </w:r>
      <w:proofErr w:type="gramEnd"/>
      <w:r w:rsidRPr="009B6A29">
        <w:rPr>
          <w:sz w:val="26"/>
          <w:szCs w:val="26"/>
        </w:rPr>
        <w:t xml:space="preserve"> постановлением</w:t>
      </w:r>
    </w:p>
    <w:p w:rsidR="00DF5521" w:rsidRPr="009B6A29" w:rsidRDefault="00DF5521" w:rsidP="00DF5521">
      <w:pPr>
        <w:pStyle w:val="ConsPlusNormal"/>
        <w:jc w:val="right"/>
        <w:rPr>
          <w:sz w:val="26"/>
          <w:szCs w:val="26"/>
        </w:rPr>
      </w:pPr>
      <w:r w:rsidRPr="009B6A29">
        <w:rPr>
          <w:sz w:val="26"/>
          <w:szCs w:val="26"/>
        </w:rPr>
        <w:t xml:space="preserve">администрации округа </w:t>
      </w:r>
    </w:p>
    <w:p w:rsidR="00DF5521" w:rsidRPr="009B6A29" w:rsidRDefault="00C73072" w:rsidP="00DF5521">
      <w:pPr>
        <w:pStyle w:val="ConsPlusNormal"/>
        <w:jc w:val="right"/>
        <w:rPr>
          <w:sz w:val="26"/>
          <w:szCs w:val="26"/>
        </w:rPr>
      </w:pPr>
      <w:r>
        <w:rPr>
          <w:sz w:val="26"/>
          <w:szCs w:val="26"/>
        </w:rPr>
        <w:t>от 14.03.2023 № 436</w:t>
      </w:r>
    </w:p>
    <w:p w:rsidR="00DF5521" w:rsidRPr="009B6A29" w:rsidRDefault="00DF5521" w:rsidP="00DF5521">
      <w:pPr>
        <w:pStyle w:val="ConsPlusNormal"/>
        <w:jc w:val="right"/>
        <w:rPr>
          <w:sz w:val="26"/>
          <w:szCs w:val="26"/>
        </w:rPr>
      </w:pPr>
    </w:p>
    <w:p w:rsidR="00DF5521" w:rsidRPr="009B6A29" w:rsidRDefault="00DF5521" w:rsidP="00DF5521">
      <w:pPr>
        <w:rPr>
          <w:rFonts w:ascii="Times New Roman" w:hAnsi="Times New Roman"/>
          <w:sz w:val="26"/>
          <w:szCs w:val="26"/>
        </w:rPr>
      </w:pP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Место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w:t>
      </w:r>
    </w:p>
    <w:p w:rsidR="00DF5521" w:rsidRPr="009B6A29" w:rsidRDefault="00DF5521" w:rsidP="00DF5521">
      <w:pPr>
        <w:spacing w:after="0" w:line="240" w:lineRule="auto"/>
        <w:ind w:firstLine="709"/>
        <w:jc w:val="both"/>
        <w:rPr>
          <w:rFonts w:ascii="Times New Roman" w:hAnsi="Times New Roman"/>
          <w:sz w:val="26"/>
          <w:szCs w:val="26"/>
        </w:rPr>
      </w:pP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 xml:space="preserve">Почтовый адрес МФЦ: 161140, Вологодская область, </w:t>
      </w:r>
      <w:proofErr w:type="spellStart"/>
      <w:r w:rsidRPr="009B6A29">
        <w:rPr>
          <w:rFonts w:ascii="Times New Roman" w:hAnsi="Times New Roman"/>
          <w:sz w:val="26"/>
          <w:szCs w:val="26"/>
        </w:rPr>
        <w:t>Усть-Кубинский</w:t>
      </w:r>
      <w:proofErr w:type="spellEnd"/>
      <w:r w:rsidRPr="009B6A29">
        <w:rPr>
          <w:rFonts w:ascii="Times New Roman" w:hAnsi="Times New Roman"/>
          <w:sz w:val="26"/>
          <w:szCs w:val="26"/>
        </w:rPr>
        <w:t xml:space="preserve"> район,         с. Устье, ул. Октябрьская, д.4.</w:t>
      </w:r>
    </w:p>
    <w:p w:rsidR="00DF5521" w:rsidRPr="009B6A29" w:rsidRDefault="00DF5521" w:rsidP="00DF5521">
      <w:pPr>
        <w:spacing w:after="0" w:line="240" w:lineRule="auto"/>
        <w:ind w:firstLine="709"/>
        <w:jc w:val="both"/>
        <w:rPr>
          <w:rFonts w:ascii="Times New Roman" w:hAnsi="Times New Roman"/>
          <w:sz w:val="26"/>
          <w:szCs w:val="26"/>
        </w:rPr>
      </w:pPr>
    </w:p>
    <w:p w:rsidR="00DF5521" w:rsidRPr="009B6A29" w:rsidRDefault="00DF5521" w:rsidP="00DF5521">
      <w:pPr>
        <w:spacing w:after="0" w:line="240" w:lineRule="auto"/>
        <w:ind w:firstLine="709"/>
        <w:jc w:val="both"/>
        <w:rPr>
          <w:rFonts w:ascii="Times New Roman" w:hAnsi="Times New Roman"/>
          <w:sz w:val="26"/>
          <w:szCs w:val="26"/>
        </w:rPr>
      </w:pPr>
      <w:r w:rsidRPr="009B6A29">
        <w:rPr>
          <w:rFonts w:ascii="Times New Roman" w:hAnsi="Times New Roman"/>
          <w:sz w:val="26"/>
          <w:szCs w:val="26"/>
        </w:rPr>
        <w:t>Телефон/факс МФЦ: (81753) 2-10-67 / (81753) 2-11-82.</w:t>
      </w:r>
    </w:p>
    <w:p w:rsidR="00DF5521" w:rsidRPr="009B6A29" w:rsidRDefault="00DF5521" w:rsidP="00DF5521">
      <w:pPr>
        <w:spacing w:after="0" w:line="240" w:lineRule="auto"/>
        <w:ind w:firstLine="709"/>
        <w:jc w:val="both"/>
        <w:rPr>
          <w:rFonts w:ascii="Times New Roman" w:hAnsi="Times New Roman"/>
          <w:sz w:val="26"/>
          <w:szCs w:val="26"/>
        </w:rPr>
      </w:pPr>
    </w:p>
    <w:p w:rsidR="00DF5521" w:rsidRPr="009B6A29" w:rsidRDefault="00DF5521" w:rsidP="00DF5521">
      <w:pPr>
        <w:spacing w:after="0" w:line="240" w:lineRule="auto"/>
        <w:ind w:firstLine="709"/>
        <w:jc w:val="both"/>
        <w:rPr>
          <w:rFonts w:ascii="Times New Roman" w:hAnsi="Times New Roman"/>
          <w:sz w:val="26"/>
          <w:szCs w:val="26"/>
          <w:u w:val="single"/>
        </w:rPr>
      </w:pPr>
      <w:r w:rsidRPr="009B6A29">
        <w:rPr>
          <w:rFonts w:ascii="Times New Roman" w:hAnsi="Times New Roman"/>
          <w:sz w:val="26"/>
          <w:szCs w:val="26"/>
        </w:rPr>
        <w:t xml:space="preserve">Адрес электронной почты МФЦ: </w:t>
      </w:r>
      <w:proofErr w:type="spellStart"/>
      <w:r w:rsidRPr="009B6A29">
        <w:rPr>
          <w:rFonts w:ascii="Times New Roman" w:hAnsi="Times New Roman"/>
          <w:sz w:val="26"/>
          <w:szCs w:val="26"/>
          <w:u w:val="single"/>
          <w:lang w:val="en-US"/>
        </w:rPr>
        <w:t>mfts</w:t>
      </w:r>
      <w:proofErr w:type="spellEnd"/>
      <w:r w:rsidRPr="009B6A29">
        <w:rPr>
          <w:rFonts w:ascii="Times New Roman" w:hAnsi="Times New Roman"/>
          <w:sz w:val="26"/>
          <w:szCs w:val="26"/>
          <w:u w:val="single"/>
        </w:rPr>
        <w:t>.</w:t>
      </w:r>
      <w:proofErr w:type="spellStart"/>
      <w:r w:rsidRPr="009B6A29">
        <w:rPr>
          <w:rFonts w:ascii="Times New Roman" w:hAnsi="Times New Roman"/>
          <w:sz w:val="26"/>
          <w:szCs w:val="26"/>
          <w:u w:val="single"/>
          <w:lang w:val="en-US"/>
        </w:rPr>
        <w:t>uste</w:t>
      </w:r>
      <w:proofErr w:type="spellEnd"/>
      <w:r w:rsidRPr="009B6A29">
        <w:rPr>
          <w:rFonts w:ascii="Times New Roman" w:hAnsi="Times New Roman"/>
          <w:sz w:val="26"/>
          <w:szCs w:val="26"/>
          <w:u w:val="single"/>
        </w:rPr>
        <w:t>@</w:t>
      </w:r>
      <w:r w:rsidRPr="009B6A29">
        <w:rPr>
          <w:rFonts w:ascii="Times New Roman" w:hAnsi="Times New Roman"/>
          <w:sz w:val="26"/>
          <w:szCs w:val="26"/>
          <w:u w:val="single"/>
          <w:lang w:val="en-US"/>
        </w:rPr>
        <w:t>maul</w:t>
      </w:r>
      <w:r w:rsidRPr="009B6A29">
        <w:rPr>
          <w:rFonts w:ascii="Times New Roman" w:hAnsi="Times New Roman"/>
          <w:sz w:val="26"/>
          <w:szCs w:val="26"/>
          <w:u w:val="single"/>
        </w:rPr>
        <w:t>.</w:t>
      </w:r>
      <w:proofErr w:type="spellStart"/>
      <w:r w:rsidRPr="009B6A29">
        <w:rPr>
          <w:rFonts w:ascii="Times New Roman" w:hAnsi="Times New Roman"/>
          <w:sz w:val="26"/>
          <w:szCs w:val="26"/>
          <w:u w:val="single"/>
          <w:lang w:val="en-US"/>
        </w:rPr>
        <w:t>ru</w:t>
      </w:r>
      <w:proofErr w:type="spellEnd"/>
      <w:r w:rsidRPr="009B6A29">
        <w:rPr>
          <w:rFonts w:ascii="Times New Roman" w:hAnsi="Times New Roman"/>
          <w:sz w:val="26"/>
          <w:szCs w:val="26"/>
          <w:u w:val="single"/>
        </w:rPr>
        <w:t>.</w:t>
      </w:r>
    </w:p>
    <w:p w:rsidR="00DF5521" w:rsidRPr="009B6A29" w:rsidRDefault="00DF5521" w:rsidP="00DF5521">
      <w:pPr>
        <w:spacing w:after="0" w:line="240" w:lineRule="auto"/>
        <w:ind w:firstLine="709"/>
        <w:jc w:val="both"/>
        <w:rPr>
          <w:rFonts w:ascii="Times New Roman" w:hAnsi="Times New Roman"/>
          <w:sz w:val="26"/>
          <w:szCs w:val="26"/>
          <w:u w:val="single"/>
        </w:rPr>
      </w:pPr>
    </w:p>
    <w:p w:rsidR="00DF5521" w:rsidRPr="009B6A29" w:rsidRDefault="00DF5521" w:rsidP="00DF5521">
      <w:pPr>
        <w:tabs>
          <w:tab w:val="left" w:pos="851"/>
        </w:tabs>
        <w:spacing w:after="0" w:line="240" w:lineRule="auto"/>
        <w:ind w:firstLine="709"/>
        <w:jc w:val="both"/>
        <w:rPr>
          <w:rFonts w:ascii="Times New Roman" w:hAnsi="Times New Roman"/>
          <w:sz w:val="26"/>
          <w:szCs w:val="26"/>
        </w:rPr>
      </w:pPr>
      <w:r w:rsidRPr="009B6A29">
        <w:rPr>
          <w:rFonts w:ascii="Times New Roman" w:hAnsi="Times New Roman"/>
          <w:sz w:val="26"/>
          <w:szCs w:val="26"/>
        </w:rPr>
        <w:t>График работы МФЦ:</w:t>
      </w:r>
    </w:p>
    <w:p w:rsidR="00DF5521" w:rsidRPr="009B6A29" w:rsidRDefault="00DF5521" w:rsidP="00DF5521">
      <w:pPr>
        <w:tabs>
          <w:tab w:val="left" w:pos="851"/>
        </w:tabs>
        <w:spacing w:after="0" w:line="240" w:lineRule="auto"/>
        <w:ind w:firstLine="709"/>
        <w:jc w:val="both"/>
        <w:rPr>
          <w:rFonts w:ascii="Times New Roman" w:hAnsi="Times New Roman"/>
          <w:sz w:val="26"/>
          <w:szCs w:val="26"/>
        </w:rPr>
      </w:pPr>
    </w:p>
    <w:tbl>
      <w:tblPr>
        <w:tblW w:w="0" w:type="auto"/>
        <w:tblInd w:w="98" w:type="dxa"/>
        <w:tblCellMar>
          <w:left w:w="10" w:type="dxa"/>
          <w:right w:w="10" w:type="dxa"/>
        </w:tblCellMar>
        <w:tblLook w:val="04A0"/>
      </w:tblPr>
      <w:tblGrid>
        <w:gridCol w:w="4433"/>
        <w:gridCol w:w="5040"/>
      </w:tblGrid>
      <w:tr w:rsidR="00DF5521" w:rsidRPr="009B6A29" w:rsidTr="00C76D94">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widowControl w:val="0"/>
              <w:spacing w:after="0" w:line="240" w:lineRule="auto"/>
              <w:ind w:right="-5" w:firstLine="709"/>
              <w:rPr>
                <w:rFonts w:ascii="Times New Roman" w:hAnsi="Times New Roman"/>
                <w:sz w:val="26"/>
                <w:szCs w:val="26"/>
              </w:rPr>
            </w:pPr>
            <w:r w:rsidRPr="009B6A29">
              <w:rPr>
                <w:rFonts w:ascii="Times New Roman" w:hAnsi="Times New Roman"/>
                <w:sz w:val="26"/>
                <w:szCs w:val="26"/>
              </w:rPr>
              <w:t>Понедельник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spacing w:after="0" w:line="240" w:lineRule="auto"/>
              <w:ind w:right="-5" w:firstLine="709"/>
              <w:jc w:val="center"/>
              <w:rPr>
                <w:rFonts w:ascii="Times New Roman" w:eastAsia="Calibri" w:hAnsi="Times New Roman"/>
                <w:sz w:val="26"/>
                <w:szCs w:val="26"/>
              </w:rPr>
            </w:pPr>
            <w:r w:rsidRPr="009B6A29">
              <w:rPr>
                <w:rFonts w:ascii="Times New Roman" w:eastAsia="Calibri" w:hAnsi="Times New Roman"/>
                <w:sz w:val="26"/>
                <w:szCs w:val="26"/>
              </w:rPr>
              <w:t>9.00 – 17.00 (без обеда)</w:t>
            </w:r>
          </w:p>
        </w:tc>
      </w:tr>
      <w:tr w:rsidR="00DF5521" w:rsidRPr="009B6A29" w:rsidTr="00C76D94">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widowControl w:val="0"/>
              <w:spacing w:after="0" w:line="240" w:lineRule="auto"/>
              <w:ind w:right="-5" w:firstLine="709"/>
              <w:rPr>
                <w:rFonts w:ascii="Times New Roman" w:hAnsi="Times New Roman"/>
                <w:sz w:val="26"/>
                <w:szCs w:val="26"/>
              </w:rPr>
            </w:pPr>
            <w:r w:rsidRPr="009B6A29">
              <w:rPr>
                <w:rFonts w:ascii="Times New Roman" w:hAnsi="Times New Roman"/>
                <w:sz w:val="26"/>
                <w:szCs w:val="26"/>
              </w:rPr>
              <w:t>Вторник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DF5521" w:rsidRPr="009B6A29" w:rsidRDefault="00DF5521" w:rsidP="00611E23">
            <w:pPr>
              <w:widowControl w:val="0"/>
              <w:spacing w:after="0" w:line="240" w:lineRule="auto"/>
              <w:ind w:firstLine="709"/>
              <w:jc w:val="center"/>
              <w:rPr>
                <w:rFonts w:ascii="Times New Roman" w:eastAsia="Calibri" w:hAnsi="Times New Roman"/>
                <w:sz w:val="26"/>
                <w:szCs w:val="26"/>
              </w:rPr>
            </w:pPr>
            <w:r w:rsidRPr="009B6A29">
              <w:rPr>
                <w:rFonts w:ascii="Times New Roman" w:eastAsia="Calibri" w:hAnsi="Times New Roman"/>
                <w:sz w:val="26"/>
                <w:szCs w:val="26"/>
              </w:rPr>
              <w:t>9.00 – 1</w:t>
            </w:r>
            <w:r w:rsidR="00611E23">
              <w:rPr>
                <w:rFonts w:ascii="Times New Roman" w:eastAsia="Calibri" w:hAnsi="Times New Roman"/>
                <w:sz w:val="26"/>
                <w:szCs w:val="26"/>
              </w:rPr>
              <w:t>7</w:t>
            </w:r>
            <w:r w:rsidRPr="009B6A29">
              <w:rPr>
                <w:rFonts w:ascii="Times New Roman" w:eastAsia="Calibri" w:hAnsi="Times New Roman"/>
                <w:sz w:val="26"/>
                <w:szCs w:val="26"/>
              </w:rPr>
              <w:t>.00 (по предварительной записи до 20.00) (без обеда)</w:t>
            </w:r>
          </w:p>
        </w:tc>
      </w:tr>
      <w:tr w:rsidR="00DF5521" w:rsidRPr="009B6A29" w:rsidTr="00C76D94">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widowControl w:val="0"/>
              <w:spacing w:after="0" w:line="240" w:lineRule="auto"/>
              <w:ind w:right="-5" w:firstLine="709"/>
              <w:rPr>
                <w:rFonts w:ascii="Times New Roman" w:hAnsi="Times New Roman"/>
                <w:sz w:val="26"/>
                <w:szCs w:val="26"/>
              </w:rPr>
            </w:pPr>
            <w:r w:rsidRPr="009B6A29">
              <w:rPr>
                <w:rFonts w:ascii="Times New Roman" w:hAnsi="Times New Roman"/>
                <w:sz w:val="26"/>
                <w:szCs w:val="26"/>
              </w:rPr>
              <w:t>Среда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DF5521" w:rsidRPr="009B6A29" w:rsidRDefault="00DF5521" w:rsidP="00C76D94">
            <w:pPr>
              <w:widowControl w:val="0"/>
              <w:spacing w:after="0" w:line="240" w:lineRule="auto"/>
              <w:ind w:firstLine="709"/>
              <w:jc w:val="center"/>
              <w:rPr>
                <w:rFonts w:ascii="Times New Roman" w:eastAsia="Calibri" w:hAnsi="Times New Roman"/>
                <w:sz w:val="26"/>
                <w:szCs w:val="26"/>
              </w:rPr>
            </w:pPr>
            <w:r w:rsidRPr="009B6A29">
              <w:rPr>
                <w:rFonts w:ascii="Times New Roman" w:eastAsia="Calibri" w:hAnsi="Times New Roman"/>
                <w:sz w:val="26"/>
                <w:szCs w:val="26"/>
              </w:rPr>
              <w:t>9.00 – 17.00 (без обеда)</w:t>
            </w:r>
          </w:p>
        </w:tc>
      </w:tr>
      <w:tr w:rsidR="00DF5521" w:rsidRPr="009B6A29" w:rsidTr="00C76D94">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widowControl w:val="0"/>
              <w:spacing w:after="0" w:line="240" w:lineRule="auto"/>
              <w:ind w:right="-5" w:firstLine="709"/>
              <w:rPr>
                <w:rFonts w:ascii="Times New Roman" w:hAnsi="Times New Roman"/>
                <w:sz w:val="26"/>
                <w:szCs w:val="26"/>
              </w:rPr>
            </w:pPr>
            <w:r w:rsidRPr="009B6A29">
              <w:rPr>
                <w:rFonts w:ascii="Times New Roman" w:hAnsi="Times New Roman"/>
                <w:sz w:val="26"/>
                <w:szCs w:val="26"/>
              </w:rPr>
              <w:t>Четверг</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DF5521" w:rsidRPr="009B6A29" w:rsidRDefault="00DF5521" w:rsidP="00C76D94">
            <w:pPr>
              <w:widowControl w:val="0"/>
              <w:spacing w:after="0" w:line="240" w:lineRule="auto"/>
              <w:ind w:firstLine="709"/>
              <w:jc w:val="center"/>
              <w:rPr>
                <w:rFonts w:ascii="Times New Roman" w:eastAsia="Calibri" w:hAnsi="Times New Roman"/>
                <w:sz w:val="26"/>
                <w:szCs w:val="26"/>
              </w:rPr>
            </w:pPr>
            <w:r w:rsidRPr="009B6A29">
              <w:rPr>
                <w:rFonts w:ascii="Times New Roman" w:eastAsia="Calibri" w:hAnsi="Times New Roman"/>
                <w:sz w:val="26"/>
                <w:szCs w:val="26"/>
              </w:rPr>
              <w:t>9.00 – 17.00 (без обеда)</w:t>
            </w:r>
          </w:p>
        </w:tc>
      </w:tr>
      <w:tr w:rsidR="00DF5521" w:rsidRPr="009B6A29" w:rsidTr="00C76D94">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widowControl w:val="0"/>
              <w:spacing w:after="0" w:line="240" w:lineRule="auto"/>
              <w:ind w:right="-5" w:firstLine="709"/>
              <w:rPr>
                <w:rFonts w:ascii="Times New Roman" w:hAnsi="Times New Roman"/>
                <w:sz w:val="26"/>
                <w:szCs w:val="26"/>
              </w:rPr>
            </w:pPr>
            <w:r w:rsidRPr="009B6A29">
              <w:rPr>
                <w:rFonts w:ascii="Times New Roman" w:hAnsi="Times New Roman"/>
                <w:sz w:val="26"/>
                <w:szCs w:val="26"/>
              </w:rPr>
              <w:t>Пятница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widowControl w:val="0"/>
              <w:spacing w:after="0" w:line="240" w:lineRule="auto"/>
              <w:ind w:right="-5" w:firstLine="709"/>
              <w:jc w:val="center"/>
              <w:rPr>
                <w:rFonts w:ascii="Times New Roman" w:eastAsia="Calibri" w:hAnsi="Times New Roman"/>
                <w:sz w:val="26"/>
                <w:szCs w:val="26"/>
              </w:rPr>
            </w:pPr>
            <w:r w:rsidRPr="009B6A29">
              <w:rPr>
                <w:rFonts w:ascii="Times New Roman" w:eastAsia="Calibri" w:hAnsi="Times New Roman"/>
                <w:sz w:val="26"/>
                <w:szCs w:val="26"/>
              </w:rPr>
              <w:t>9.00 – 17.00 (без обеда)</w:t>
            </w:r>
          </w:p>
        </w:tc>
      </w:tr>
      <w:tr w:rsidR="00DF5521" w:rsidRPr="009B6A29" w:rsidTr="00C76D94">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widowControl w:val="0"/>
              <w:spacing w:after="0" w:line="240" w:lineRule="auto"/>
              <w:ind w:right="-5" w:firstLine="709"/>
              <w:rPr>
                <w:rFonts w:ascii="Times New Roman" w:hAnsi="Times New Roman"/>
                <w:sz w:val="26"/>
                <w:szCs w:val="26"/>
              </w:rPr>
            </w:pPr>
            <w:r w:rsidRPr="009B6A29">
              <w:rPr>
                <w:rFonts w:ascii="Times New Roman" w:hAnsi="Times New Roman"/>
                <w:sz w:val="26"/>
                <w:szCs w:val="26"/>
              </w:rPr>
              <w:t>Суббота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widowControl w:val="0"/>
              <w:spacing w:after="0" w:line="240" w:lineRule="auto"/>
              <w:ind w:right="-5" w:firstLine="709"/>
              <w:jc w:val="center"/>
              <w:rPr>
                <w:rFonts w:ascii="Times New Roman" w:eastAsia="Calibri" w:hAnsi="Times New Roman"/>
                <w:sz w:val="26"/>
                <w:szCs w:val="26"/>
              </w:rPr>
            </w:pPr>
            <w:r w:rsidRPr="009B6A29">
              <w:rPr>
                <w:rFonts w:ascii="Times New Roman" w:eastAsia="Calibri" w:hAnsi="Times New Roman"/>
                <w:sz w:val="26"/>
                <w:szCs w:val="26"/>
              </w:rPr>
              <w:t>10.00 – 13.00 (без обеда)</w:t>
            </w:r>
          </w:p>
        </w:tc>
      </w:tr>
      <w:tr w:rsidR="00DF5521" w:rsidRPr="009B6A29" w:rsidTr="00C76D94">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widowControl w:val="0"/>
              <w:spacing w:after="0" w:line="240" w:lineRule="auto"/>
              <w:ind w:right="-5" w:firstLine="709"/>
              <w:rPr>
                <w:rFonts w:ascii="Times New Roman" w:hAnsi="Times New Roman"/>
                <w:sz w:val="26"/>
                <w:szCs w:val="26"/>
              </w:rPr>
            </w:pPr>
            <w:r w:rsidRPr="009B6A29">
              <w:rPr>
                <w:rFonts w:ascii="Times New Roman" w:hAnsi="Times New Roman"/>
                <w:sz w:val="26"/>
                <w:szCs w:val="26"/>
              </w:rPr>
              <w:t>Воскресенье</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widowControl w:val="0"/>
              <w:spacing w:after="0" w:line="240" w:lineRule="auto"/>
              <w:ind w:right="-5" w:firstLine="709"/>
              <w:jc w:val="center"/>
              <w:rPr>
                <w:rFonts w:ascii="Times New Roman" w:eastAsia="Calibri" w:hAnsi="Times New Roman"/>
                <w:sz w:val="26"/>
                <w:szCs w:val="26"/>
              </w:rPr>
            </w:pPr>
            <w:r w:rsidRPr="009B6A29">
              <w:rPr>
                <w:rFonts w:ascii="Times New Roman" w:eastAsia="Calibri" w:hAnsi="Times New Roman"/>
                <w:sz w:val="26"/>
                <w:szCs w:val="26"/>
              </w:rPr>
              <w:t xml:space="preserve">Выходной </w:t>
            </w:r>
          </w:p>
        </w:tc>
      </w:tr>
      <w:tr w:rsidR="00DF5521" w:rsidRPr="009B6A29" w:rsidTr="00C76D94">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widowControl w:val="0"/>
              <w:spacing w:after="0" w:line="240" w:lineRule="auto"/>
              <w:ind w:right="-5" w:firstLine="709"/>
              <w:rPr>
                <w:rFonts w:ascii="Times New Roman" w:hAnsi="Times New Roman"/>
                <w:sz w:val="26"/>
                <w:szCs w:val="26"/>
              </w:rPr>
            </w:pPr>
            <w:r w:rsidRPr="009B6A29">
              <w:rPr>
                <w:rFonts w:ascii="Times New Roman" w:hAnsi="Times New Roman"/>
                <w:sz w:val="26"/>
                <w:szCs w:val="26"/>
              </w:rPr>
              <w:t>Предпраздничные дни</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widowControl w:val="0"/>
              <w:spacing w:after="0" w:line="240" w:lineRule="auto"/>
              <w:ind w:right="-5" w:firstLine="709"/>
              <w:jc w:val="center"/>
              <w:rPr>
                <w:rFonts w:ascii="Times New Roman" w:eastAsia="Calibri" w:hAnsi="Times New Roman"/>
                <w:sz w:val="26"/>
                <w:szCs w:val="26"/>
              </w:rPr>
            </w:pPr>
            <w:r w:rsidRPr="009B6A29">
              <w:rPr>
                <w:rFonts w:ascii="Times New Roman" w:eastAsia="Calibri" w:hAnsi="Times New Roman"/>
                <w:sz w:val="26"/>
                <w:szCs w:val="26"/>
              </w:rPr>
              <w:t xml:space="preserve">9.00 – 16.00 </w:t>
            </w:r>
            <w:r w:rsidR="00611E23">
              <w:rPr>
                <w:rFonts w:ascii="Times New Roman" w:eastAsia="Calibri" w:hAnsi="Times New Roman"/>
                <w:sz w:val="26"/>
                <w:szCs w:val="26"/>
              </w:rPr>
              <w:t>(без обеда)</w:t>
            </w:r>
          </w:p>
        </w:tc>
      </w:tr>
    </w:tbl>
    <w:p w:rsidR="00DF5521" w:rsidRPr="009B6A29" w:rsidRDefault="00DF5521" w:rsidP="00DF5521">
      <w:pPr>
        <w:rPr>
          <w:rFonts w:ascii="Times New Roman" w:hAnsi="Times New Roman"/>
          <w:sz w:val="24"/>
          <w:szCs w:val="24"/>
        </w:rPr>
      </w:pPr>
    </w:p>
    <w:p w:rsidR="00DF5521" w:rsidRPr="009B6A29" w:rsidRDefault="00DF5521" w:rsidP="00DF5521">
      <w:pPr>
        <w:shd w:val="clear" w:color="auto" w:fill="FFFFFF"/>
        <w:tabs>
          <w:tab w:val="left" w:pos="4170"/>
        </w:tabs>
        <w:spacing w:after="0" w:line="240" w:lineRule="auto"/>
        <w:jc w:val="both"/>
        <w:rPr>
          <w:rFonts w:ascii="Times New Roman" w:hAnsi="Times New Roman"/>
          <w:sz w:val="24"/>
          <w:szCs w:val="24"/>
        </w:rPr>
      </w:pPr>
    </w:p>
    <w:p w:rsidR="00DF5521" w:rsidRPr="009B6A29" w:rsidRDefault="00DF5521" w:rsidP="00DF5521">
      <w:pPr>
        <w:shd w:val="clear" w:color="auto" w:fill="FFFFFF"/>
        <w:tabs>
          <w:tab w:val="left" w:pos="4170"/>
        </w:tabs>
        <w:spacing w:after="0" w:line="240" w:lineRule="auto"/>
        <w:jc w:val="both"/>
        <w:rPr>
          <w:rFonts w:ascii="Times New Roman" w:hAnsi="Times New Roman"/>
          <w:sz w:val="24"/>
          <w:szCs w:val="24"/>
        </w:rPr>
      </w:pPr>
    </w:p>
    <w:p w:rsidR="00DF5521" w:rsidRPr="009B6A29" w:rsidRDefault="00DF5521" w:rsidP="00DF5521">
      <w:pPr>
        <w:shd w:val="clear" w:color="auto" w:fill="FFFFFF"/>
        <w:tabs>
          <w:tab w:val="left" w:pos="4170"/>
        </w:tabs>
        <w:spacing w:after="0" w:line="240" w:lineRule="auto"/>
        <w:jc w:val="both"/>
        <w:rPr>
          <w:rFonts w:ascii="Times New Roman" w:hAnsi="Times New Roman"/>
          <w:sz w:val="24"/>
          <w:szCs w:val="24"/>
        </w:rPr>
      </w:pPr>
    </w:p>
    <w:p w:rsidR="00DF5521" w:rsidRPr="009B6A29" w:rsidRDefault="00DF5521" w:rsidP="00DF5521">
      <w:pPr>
        <w:shd w:val="clear" w:color="auto" w:fill="FFFFFF"/>
        <w:spacing w:after="0" w:line="240" w:lineRule="auto"/>
        <w:ind w:firstLine="709"/>
        <w:jc w:val="both"/>
        <w:rPr>
          <w:rFonts w:ascii="Times New Roman" w:hAnsi="Times New Roman"/>
          <w:sz w:val="24"/>
          <w:szCs w:val="24"/>
        </w:rPr>
      </w:pPr>
    </w:p>
    <w:p w:rsidR="00DF5521" w:rsidRPr="009B6A29" w:rsidRDefault="00DF5521" w:rsidP="00DF5521">
      <w:pPr>
        <w:shd w:val="clear" w:color="auto" w:fill="FFFFFF"/>
        <w:spacing w:after="0" w:line="240" w:lineRule="auto"/>
        <w:ind w:firstLine="709"/>
        <w:jc w:val="both"/>
        <w:rPr>
          <w:rFonts w:ascii="Times New Roman" w:hAnsi="Times New Roman"/>
          <w:sz w:val="28"/>
          <w:szCs w:val="28"/>
        </w:rPr>
      </w:pPr>
    </w:p>
    <w:p w:rsidR="00DF5521" w:rsidRPr="009B6A29" w:rsidRDefault="00DF5521" w:rsidP="00DF5521">
      <w:pPr>
        <w:shd w:val="clear" w:color="auto" w:fill="FFFFFF"/>
        <w:spacing w:after="0" w:line="240" w:lineRule="auto"/>
        <w:ind w:firstLine="709"/>
        <w:jc w:val="both"/>
        <w:rPr>
          <w:rFonts w:ascii="Times New Roman" w:hAnsi="Times New Roman"/>
          <w:sz w:val="28"/>
          <w:szCs w:val="28"/>
        </w:rPr>
      </w:pPr>
    </w:p>
    <w:p w:rsidR="00DF5521" w:rsidRPr="009B6A29" w:rsidRDefault="00DF5521" w:rsidP="00DF5521">
      <w:pPr>
        <w:shd w:val="clear" w:color="auto" w:fill="FFFFFF"/>
        <w:spacing w:after="0" w:line="240" w:lineRule="auto"/>
        <w:ind w:firstLine="709"/>
        <w:jc w:val="both"/>
        <w:rPr>
          <w:rFonts w:ascii="Times New Roman" w:hAnsi="Times New Roman"/>
          <w:sz w:val="28"/>
          <w:szCs w:val="28"/>
        </w:rPr>
      </w:pPr>
    </w:p>
    <w:p w:rsidR="00DF5521" w:rsidRPr="009B6A29" w:rsidRDefault="00DF5521" w:rsidP="00DF5521">
      <w:pPr>
        <w:shd w:val="clear" w:color="auto" w:fill="FFFFFF"/>
        <w:spacing w:after="0" w:line="240" w:lineRule="auto"/>
        <w:ind w:firstLine="709"/>
        <w:jc w:val="both"/>
        <w:rPr>
          <w:rFonts w:ascii="Times New Roman" w:hAnsi="Times New Roman"/>
          <w:sz w:val="28"/>
          <w:szCs w:val="28"/>
        </w:rPr>
      </w:pPr>
    </w:p>
    <w:p w:rsidR="00DF5521" w:rsidRPr="009B6A29" w:rsidRDefault="00DF5521" w:rsidP="00DF5521">
      <w:pPr>
        <w:shd w:val="clear" w:color="auto" w:fill="FFFFFF"/>
        <w:spacing w:after="0" w:line="240" w:lineRule="auto"/>
        <w:ind w:firstLine="709"/>
        <w:jc w:val="both"/>
        <w:rPr>
          <w:rFonts w:ascii="Times New Roman" w:hAnsi="Times New Roman"/>
          <w:sz w:val="28"/>
          <w:szCs w:val="28"/>
        </w:rPr>
      </w:pPr>
    </w:p>
    <w:p w:rsidR="00DF5521" w:rsidRPr="009B6A29" w:rsidRDefault="00DF5521" w:rsidP="00DF5521">
      <w:pPr>
        <w:shd w:val="clear" w:color="auto" w:fill="FFFFFF"/>
        <w:spacing w:after="0" w:line="240" w:lineRule="auto"/>
        <w:ind w:firstLine="709"/>
        <w:jc w:val="both"/>
        <w:rPr>
          <w:rFonts w:ascii="Times New Roman" w:hAnsi="Times New Roman"/>
          <w:sz w:val="28"/>
          <w:szCs w:val="28"/>
        </w:rPr>
      </w:pPr>
    </w:p>
    <w:p w:rsidR="00DF5521" w:rsidRDefault="00DF5521" w:rsidP="00DF5521">
      <w:pPr>
        <w:shd w:val="clear" w:color="auto" w:fill="FFFFFF"/>
        <w:spacing w:after="0" w:line="240" w:lineRule="auto"/>
        <w:ind w:firstLine="709"/>
        <w:jc w:val="both"/>
        <w:rPr>
          <w:rFonts w:ascii="Times New Roman" w:hAnsi="Times New Roman"/>
          <w:sz w:val="28"/>
          <w:szCs w:val="28"/>
        </w:rPr>
      </w:pPr>
    </w:p>
    <w:p w:rsidR="00C73072" w:rsidRPr="009B6A29" w:rsidRDefault="00C73072" w:rsidP="00DF5521">
      <w:pPr>
        <w:shd w:val="clear" w:color="auto" w:fill="FFFFFF"/>
        <w:spacing w:after="0" w:line="240" w:lineRule="auto"/>
        <w:ind w:firstLine="709"/>
        <w:jc w:val="both"/>
        <w:rPr>
          <w:rFonts w:ascii="Times New Roman" w:hAnsi="Times New Roman"/>
          <w:sz w:val="28"/>
          <w:szCs w:val="28"/>
        </w:rPr>
      </w:pPr>
    </w:p>
    <w:p w:rsidR="00DF5521" w:rsidRPr="009B6A29" w:rsidRDefault="00DF5521" w:rsidP="00DF5521">
      <w:pPr>
        <w:shd w:val="clear" w:color="auto" w:fill="FFFFFF"/>
        <w:spacing w:after="0" w:line="240" w:lineRule="auto"/>
        <w:ind w:firstLine="709"/>
        <w:jc w:val="both"/>
        <w:rPr>
          <w:rFonts w:ascii="Times New Roman" w:hAnsi="Times New Roman"/>
          <w:sz w:val="28"/>
          <w:szCs w:val="28"/>
        </w:rPr>
      </w:pPr>
    </w:p>
    <w:p w:rsidR="00DF5521" w:rsidRPr="009B6A29" w:rsidRDefault="00DF5521" w:rsidP="00DF5521">
      <w:pPr>
        <w:shd w:val="clear" w:color="auto" w:fill="FFFFFF"/>
        <w:spacing w:after="0" w:line="240" w:lineRule="auto"/>
        <w:ind w:firstLine="709"/>
        <w:jc w:val="both"/>
        <w:rPr>
          <w:rFonts w:ascii="Times New Roman" w:hAnsi="Times New Roman"/>
          <w:sz w:val="28"/>
          <w:szCs w:val="28"/>
        </w:rPr>
      </w:pPr>
    </w:p>
    <w:p w:rsidR="00DF5521" w:rsidRPr="009B6A29" w:rsidRDefault="00DF5521" w:rsidP="00DF5521">
      <w:pPr>
        <w:shd w:val="clear" w:color="auto" w:fill="FFFFFF"/>
        <w:spacing w:after="0" w:line="240" w:lineRule="auto"/>
        <w:ind w:left="4111" w:firstLine="709"/>
        <w:jc w:val="right"/>
        <w:rPr>
          <w:rFonts w:ascii="Times New Roman" w:hAnsi="Times New Roman"/>
          <w:sz w:val="26"/>
          <w:szCs w:val="26"/>
        </w:rPr>
      </w:pPr>
      <w:r w:rsidRPr="009B6A29">
        <w:rPr>
          <w:rFonts w:ascii="Times New Roman" w:hAnsi="Times New Roman"/>
          <w:sz w:val="26"/>
          <w:szCs w:val="26"/>
        </w:rPr>
        <w:lastRenderedPageBreak/>
        <w:t xml:space="preserve">Приложение 2 </w:t>
      </w:r>
    </w:p>
    <w:p w:rsidR="00DF5521" w:rsidRPr="009B6A29" w:rsidRDefault="00DF5521" w:rsidP="00DF5521">
      <w:pPr>
        <w:shd w:val="clear" w:color="auto" w:fill="FFFFFF"/>
        <w:spacing w:after="0" w:line="240" w:lineRule="auto"/>
        <w:ind w:left="4111" w:firstLine="709"/>
        <w:jc w:val="right"/>
        <w:rPr>
          <w:rFonts w:ascii="Times New Roman" w:hAnsi="Times New Roman"/>
          <w:sz w:val="26"/>
          <w:szCs w:val="26"/>
        </w:rPr>
      </w:pPr>
      <w:r w:rsidRPr="009B6A29">
        <w:rPr>
          <w:rFonts w:ascii="Times New Roman" w:hAnsi="Times New Roman"/>
          <w:sz w:val="26"/>
          <w:szCs w:val="26"/>
        </w:rPr>
        <w:t>к административному регламенту,</w:t>
      </w:r>
    </w:p>
    <w:p w:rsidR="00DF5521" w:rsidRPr="009B6A29" w:rsidRDefault="00DF5521" w:rsidP="00DF5521">
      <w:pPr>
        <w:pStyle w:val="ConsPlusNormal"/>
        <w:jc w:val="right"/>
        <w:rPr>
          <w:sz w:val="26"/>
          <w:szCs w:val="26"/>
        </w:rPr>
      </w:pPr>
      <w:proofErr w:type="gramStart"/>
      <w:r w:rsidRPr="009B6A29">
        <w:rPr>
          <w:sz w:val="26"/>
          <w:szCs w:val="26"/>
        </w:rPr>
        <w:t>утвержденному</w:t>
      </w:r>
      <w:proofErr w:type="gramEnd"/>
      <w:r w:rsidRPr="009B6A29">
        <w:rPr>
          <w:sz w:val="26"/>
          <w:szCs w:val="26"/>
        </w:rPr>
        <w:t xml:space="preserve"> постановлением</w:t>
      </w:r>
    </w:p>
    <w:p w:rsidR="00DF5521" w:rsidRPr="009B6A29" w:rsidRDefault="00DF5521" w:rsidP="00DF5521">
      <w:pPr>
        <w:pStyle w:val="ConsPlusNormal"/>
        <w:jc w:val="right"/>
        <w:rPr>
          <w:sz w:val="26"/>
          <w:szCs w:val="26"/>
        </w:rPr>
      </w:pPr>
      <w:r w:rsidRPr="009B6A29">
        <w:rPr>
          <w:sz w:val="26"/>
          <w:szCs w:val="26"/>
        </w:rPr>
        <w:t xml:space="preserve">администрации округа </w:t>
      </w:r>
    </w:p>
    <w:p w:rsidR="00DF5521" w:rsidRPr="009B6A29" w:rsidRDefault="00C73072" w:rsidP="00DF5521">
      <w:pPr>
        <w:pStyle w:val="ConsPlusNormal"/>
        <w:jc w:val="right"/>
        <w:rPr>
          <w:sz w:val="26"/>
          <w:szCs w:val="26"/>
        </w:rPr>
      </w:pPr>
      <w:r>
        <w:rPr>
          <w:sz w:val="26"/>
          <w:szCs w:val="26"/>
        </w:rPr>
        <w:t>от 14.03.2023 № 436</w:t>
      </w:r>
    </w:p>
    <w:p w:rsidR="00DF5521" w:rsidRPr="009B6A29" w:rsidRDefault="00DF5521" w:rsidP="00DF5521">
      <w:pPr>
        <w:shd w:val="clear" w:color="auto" w:fill="FFFFFF"/>
        <w:spacing w:after="0" w:line="240" w:lineRule="auto"/>
        <w:ind w:left="4111" w:firstLine="709"/>
        <w:jc w:val="right"/>
        <w:rPr>
          <w:rFonts w:ascii="Times New Roman" w:hAnsi="Times New Roman"/>
          <w:sz w:val="26"/>
          <w:szCs w:val="26"/>
        </w:rPr>
      </w:pPr>
    </w:p>
    <w:p w:rsidR="00DF5521" w:rsidRPr="009B6A29" w:rsidRDefault="00DF5521" w:rsidP="00DF5521">
      <w:pPr>
        <w:autoSpaceDE w:val="0"/>
        <w:autoSpaceDN w:val="0"/>
        <w:adjustRightInd w:val="0"/>
        <w:spacing w:after="0" w:line="240" w:lineRule="auto"/>
        <w:ind w:left="5103" w:right="-1"/>
        <w:jc w:val="right"/>
        <w:rPr>
          <w:rFonts w:ascii="Times New Roman" w:hAnsi="Times New Roman"/>
          <w:sz w:val="26"/>
          <w:szCs w:val="26"/>
          <w:u w:val="single"/>
        </w:rPr>
      </w:pPr>
      <w:r w:rsidRPr="009B6A29">
        <w:rPr>
          <w:rFonts w:ascii="Arial" w:hAnsi="Arial" w:cs="Arial"/>
          <w:sz w:val="20"/>
          <w:szCs w:val="20"/>
        </w:rPr>
        <w:t> </w:t>
      </w:r>
      <w:r w:rsidRPr="009B6A29">
        <w:rPr>
          <w:rFonts w:ascii="Courier New" w:hAnsi="Courier New" w:cs="Courier New"/>
          <w:sz w:val="20"/>
          <w:szCs w:val="20"/>
        </w:rPr>
        <w:t xml:space="preserve">                                    </w:t>
      </w:r>
      <w:r w:rsidRPr="009B6A29">
        <w:rPr>
          <w:rFonts w:ascii="Courier New" w:hAnsi="Courier New" w:cs="Courier New"/>
          <w:sz w:val="20"/>
        </w:rPr>
        <w:t> </w:t>
      </w:r>
      <w:r w:rsidRPr="009B6A29">
        <w:rPr>
          <w:rFonts w:ascii="Times New Roman" w:hAnsi="Times New Roman"/>
          <w:sz w:val="26"/>
          <w:szCs w:val="26"/>
          <w:u w:val="single"/>
        </w:rPr>
        <w:t xml:space="preserve">В Администрацию </w:t>
      </w:r>
      <w:proofErr w:type="spellStart"/>
      <w:r w:rsidRPr="009B6A29">
        <w:rPr>
          <w:rFonts w:ascii="Times New Roman" w:hAnsi="Times New Roman"/>
          <w:sz w:val="26"/>
          <w:szCs w:val="26"/>
          <w:u w:val="single"/>
        </w:rPr>
        <w:t>Усть-Кубинского</w:t>
      </w:r>
      <w:proofErr w:type="spellEnd"/>
      <w:r w:rsidRPr="009B6A29">
        <w:rPr>
          <w:rFonts w:ascii="Times New Roman" w:hAnsi="Times New Roman"/>
          <w:sz w:val="26"/>
          <w:szCs w:val="26"/>
          <w:u w:val="single"/>
        </w:rPr>
        <w:t xml:space="preserve"> муниципального округа</w:t>
      </w:r>
    </w:p>
    <w:p w:rsidR="00DF5521" w:rsidRPr="009B6A29" w:rsidRDefault="00DF5521" w:rsidP="00DF5521">
      <w:pPr>
        <w:autoSpaceDE w:val="0"/>
        <w:autoSpaceDN w:val="0"/>
        <w:adjustRightInd w:val="0"/>
        <w:spacing w:after="0" w:line="240" w:lineRule="auto"/>
        <w:ind w:left="4962" w:hanging="567"/>
        <w:jc w:val="both"/>
        <w:rPr>
          <w:rFonts w:ascii="Times New Roman" w:hAnsi="Times New Roman"/>
          <w:sz w:val="26"/>
          <w:szCs w:val="26"/>
        </w:rPr>
      </w:pPr>
      <w:r w:rsidRPr="009B6A29">
        <w:rPr>
          <w:rFonts w:ascii="Times New Roman" w:hAnsi="Times New Roman"/>
          <w:sz w:val="26"/>
          <w:szCs w:val="26"/>
        </w:rPr>
        <w:t>от ___________________________________</w:t>
      </w:r>
    </w:p>
    <w:p w:rsidR="00DF5521" w:rsidRPr="009B6A29" w:rsidRDefault="00DF5521" w:rsidP="00DF5521">
      <w:pPr>
        <w:autoSpaceDE w:val="0"/>
        <w:autoSpaceDN w:val="0"/>
        <w:adjustRightInd w:val="0"/>
        <w:spacing w:after="0" w:line="240" w:lineRule="auto"/>
        <w:ind w:left="4395"/>
        <w:jc w:val="both"/>
        <w:rPr>
          <w:rFonts w:ascii="Times New Roman" w:hAnsi="Times New Roman"/>
          <w:sz w:val="26"/>
          <w:szCs w:val="26"/>
        </w:rPr>
      </w:pPr>
      <w:r w:rsidRPr="009B6A29">
        <w:rPr>
          <w:rFonts w:ascii="Times New Roman" w:eastAsia="Calibri" w:hAnsi="Times New Roman"/>
          <w:sz w:val="20"/>
          <w:szCs w:val="20"/>
        </w:rPr>
        <w:t>(для юридического лица указывается фирменное наименование, для физического лица указываются фамилия, имя, отчество заявителя; для лица, действующего по доверенности, - фамилия, имя, отчество лица, действующего на основании доверенности)</w:t>
      </w:r>
      <w:r w:rsidRPr="009B6A29">
        <w:rPr>
          <w:rFonts w:ascii="Times New Roman" w:hAnsi="Times New Roman"/>
          <w:sz w:val="26"/>
          <w:szCs w:val="26"/>
        </w:rPr>
        <w:t xml:space="preserve"> ______________________________________</w:t>
      </w:r>
    </w:p>
    <w:p w:rsidR="00DF5521" w:rsidRPr="009B6A29" w:rsidRDefault="00DF5521" w:rsidP="00DF5521">
      <w:pPr>
        <w:autoSpaceDE w:val="0"/>
        <w:autoSpaceDN w:val="0"/>
        <w:adjustRightInd w:val="0"/>
        <w:spacing w:after="0" w:line="240" w:lineRule="auto"/>
        <w:ind w:left="4395"/>
        <w:jc w:val="both"/>
        <w:rPr>
          <w:rFonts w:ascii="Times New Roman" w:eastAsia="Calibri" w:hAnsi="Times New Roman"/>
          <w:sz w:val="26"/>
          <w:szCs w:val="26"/>
        </w:rPr>
      </w:pPr>
      <w:r w:rsidRPr="009B6A29">
        <w:rPr>
          <w:rFonts w:ascii="Times New Roman" w:hAnsi="Times New Roman"/>
          <w:sz w:val="26"/>
          <w:szCs w:val="26"/>
        </w:rPr>
        <w:t>______________________________________</w:t>
      </w:r>
    </w:p>
    <w:p w:rsidR="00DF5521" w:rsidRPr="009B6A29" w:rsidRDefault="00DF5521" w:rsidP="00DF5521">
      <w:pPr>
        <w:autoSpaceDE w:val="0"/>
        <w:autoSpaceDN w:val="0"/>
        <w:adjustRightInd w:val="0"/>
        <w:spacing w:after="0" w:line="240" w:lineRule="auto"/>
        <w:outlineLvl w:val="0"/>
        <w:rPr>
          <w:rFonts w:ascii="Times New Roman" w:hAnsi="Times New Roman"/>
          <w:sz w:val="26"/>
          <w:szCs w:val="26"/>
        </w:rPr>
      </w:pPr>
    </w:p>
    <w:p w:rsidR="00DF5521" w:rsidRPr="009B6A29" w:rsidRDefault="00DF5521" w:rsidP="00DF5521">
      <w:pPr>
        <w:autoSpaceDE w:val="0"/>
        <w:autoSpaceDN w:val="0"/>
        <w:adjustRightInd w:val="0"/>
        <w:spacing w:after="0" w:line="240" w:lineRule="auto"/>
        <w:jc w:val="center"/>
        <w:rPr>
          <w:rFonts w:ascii="Times New Roman" w:hAnsi="Times New Roman"/>
          <w:b/>
          <w:sz w:val="26"/>
          <w:szCs w:val="26"/>
        </w:rPr>
      </w:pPr>
      <w:r w:rsidRPr="009B6A29">
        <w:rPr>
          <w:rFonts w:ascii="Times New Roman" w:hAnsi="Times New Roman"/>
          <w:b/>
          <w:sz w:val="26"/>
          <w:szCs w:val="26"/>
        </w:rPr>
        <w:t>ЗАЯВЛЕНИЕ</w:t>
      </w:r>
    </w:p>
    <w:p w:rsidR="00DF5521" w:rsidRPr="009B6A29" w:rsidRDefault="00DF5521" w:rsidP="00DF5521">
      <w:pPr>
        <w:autoSpaceDE w:val="0"/>
        <w:autoSpaceDN w:val="0"/>
        <w:adjustRightInd w:val="0"/>
        <w:spacing w:after="0" w:line="240" w:lineRule="auto"/>
        <w:jc w:val="center"/>
        <w:rPr>
          <w:rFonts w:ascii="Times New Roman" w:hAnsi="Times New Roman"/>
          <w:b/>
          <w:sz w:val="26"/>
          <w:szCs w:val="26"/>
        </w:rPr>
      </w:pPr>
      <w:r w:rsidRPr="009B6A29">
        <w:rPr>
          <w:rFonts w:ascii="Times New Roman" w:hAnsi="Times New Roman"/>
          <w:b/>
          <w:sz w:val="26"/>
          <w:szCs w:val="26"/>
        </w:rPr>
        <w:t xml:space="preserve">о </w:t>
      </w:r>
      <w:r w:rsidRPr="009B6A29">
        <w:rPr>
          <w:rFonts w:ascii="Times New Roman" w:hAnsi="Times New Roman"/>
          <w:b/>
          <w:sz w:val="24"/>
          <w:szCs w:val="24"/>
        </w:rPr>
        <w:t>принятии решения о подготовке документации по планировке территории</w:t>
      </w:r>
    </w:p>
    <w:p w:rsidR="00DF5521" w:rsidRPr="009B6A29" w:rsidRDefault="00DF5521" w:rsidP="00DF5521">
      <w:pPr>
        <w:spacing w:after="0" w:line="240" w:lineRule="auto"/>
        <w:jc w:val="center"/>
        <w:rPr>
          <w:rFonts w:ascii="Times New Roman" w:hAnsi="Times New Roman"/>
          <w:b/>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743"/>
        <w:gridCol w:w="4601"/>
      </w:tblGrid>
      <w:tr w:rsidR="00DF5521" w:rsidRPr="009B6A29" w:rsidTr="00C76D94">
        <w:trPr>
          <w:cantSplit/>
        </w:trPr>
        <w:tc>
          <w:tcPr>
            <w:tcW w:w="9344" w:type="dxa"/>
            <w:gridSpan w:val="2"/>
          </w:tcPr>
          <w:p w:rsidR="00DF5521" w:rsidRPr="009B6A29" w:rsidRDefault="00DF5521" w:rsidP="00C76D94">
            <w:pPr>
              <w:spacing w:after="0" w:line="240" w:lineRule="auto"/>
              <w:ind w:firstLine="709"/>
              <w:jc w:val="center"/>
              <w:rPr>
                <w:rFonts w:ascii="Times New Roman" w:hAnsi="Times New Roman"/>
                <w:sz w:val="26"/>
                <w:szCs w:val="26"/>
              </w:rPr>
            </w:pPr>
            <w:r w:rsidRPr="009B6A29">
              <w:rPr>
                <w:rFonts w:ascii="Times New Roman" w:hAnsi="Times New Roman"/>
                <w:sz w:val="26"/>
                <w:szCs w:val="26"/>
              </w:rPr>
              <w:t>Сведения о заявителе (физическое лицо)</w:t>
            </w:r>
          </w:p>
        </w:tc>
      </w:tr>
      <w:tr w:rsidR="00DF5521" w:rsidRPr="009B6A29" w:rsidTr="00C76D94">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t>Фамилия, имя, отчество (при наличии)</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trHeight w:val="352"/>
        </w:trPr>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t>Место жительства</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trHeight w:val="352"/>
        </w:trPr>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t>Данные документа, удостоверяющего личность, - для гражданина, в том числе являющегося индивидуальным предпринимателем</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cantSplit/>
          <w:trHeight w:val="345"/>
        </w:trPr>
        <w:tc>
          <w:tcPr>
            <w:tcW w:w="4743" w:type="dxa"/>
          </w:tcPr>
          <w:p w:rsidR="00DF5521" w:rsidRPr="009B6A29" w:rsidRDefault="00DF5521" w:rsidP="00C76D94">
            <w:pPr>
              <w:pStyle w:val="ConsPlusNormal"/>
              <w:jc w:val="both"/>
            </w:pPr>
            <w:r w:rsidRPr="009B6A29">
              <w:t>ИНН - для гражданина, в том числе, являющемся индивидуальным предпринимателем</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cantSplit/>
          <w:trHeight w:val="345"/>
        </w:trPr>
        <w:tc>
          <w:tcPr>
            <w:tcW w:w="4743" w:type="dxa"/>
          </w:tcPr>
          <w:p w:rsidR="00DF5521" w:rsidRPr="009B6A29" w:rsidRDefault="00DF5521" w:rsidP="00C76D94">
            <w:pPr>
              <w:autoSpaceDE w:val="0"/>
              <w:autoSpaceDN w:val="0"/>
              <w:adjustRightInd w:val="0"/>
              <w:spacing w:after="0" w:line="240" w:lineRule="auto"/>
              <w:rPr>
                <w:rFonts w:ascii="Times New Roman" w:hAnsi="Times New Roman"/>
                <w:sz w:val="24"/>
                <w:szCs w:val="24"/>
              </w:rPr>
            </w:pPr>
            <w:r w:rsidRPr="009B6A29">
              <w:rPr>
                <w:rFonts w:ascii="Times New Roman" w:eastAsia="Calibri" w:hAnsi="Times New Roman"/>
                <w:sz w:val="24"/>
                <w:szCs w:val="24"/>
              </w:rPr>
              <w:t>ОГРНИП - для гражданина, являющегося индивидуальным предпринимателем</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t>Контактный телефон</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t>Почтовый адрес, адрес электронной почты (при наличии)</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cantSplit/>
        </w:trPr>
        <w:tc>
          <w:tcPr>
            <w:tcW w:w="9344" w:type="dxa"/>
            <w:gridSpan w:val="2"/>
          </w:tcPr>
          <w:p w:rsidR="00DF5521" w:rsidRPr="009B6A29" w:rsidRDefault="00DF5521" w:rsidP="00C76D94">
            <w:pPr>
              <w:spacing w:after="0" w:line="240" w:lineRule="auto"/>
              <w:ind w:firstLine="709"/>
              <w:jc w:val="center"/>
              <w:rPr>
                <w:rFonts w:ascii="Times New Roman" w:hAnsi="Times New Roman"/>
                <w:sz w:val="26"/>
                <w:szCs w:val="26"/>
              </w:rPr>
            </w:pPr>
            <w:r w:rsidRPr="009B6A29">
              <w:rPr>
                <w:rFonts w:ascii="Times New Roman" w:hAnsi="Times New Roman"/>
                <w:sz w:val="26"/>
                <w:szCs w:val="26"/>
              </w:rPr>
              <w:t>Сведения о заявителе (юридическое лицо)</w:t>
            </w:r>
          </w:p>
        </w:tc>
      </w:tr>
      <w:tr w:rsidR="00DF5521" w:rsidRPr="009B6A29" w:rsidTr="00C76D94">
        <w:tc>
          <w:tcPr>
            <w:tcW w:w="4743" w:type="dxa"/>
          </w:tcPr>
          <w:p w:rsidR="00DF5521" w:rsidRPr="009B6A29" w:rsidRDefault="00DF5521" w:rsidP="00C76D94">
            <w:pPr>
              <w:pStyle w:val="Normal"/>
              <w:snapToGrid/>
              <w:jc w:val="both"/>
            </w:pPr>
            <w:r w:rsidRPr="009B6A29">
              <w:t xml:space="preserve">Полное и сокращенное наименование </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t>Местонахождение</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trHeight w:val="352"/>
        </w:trPr>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t>ИНН</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trHeight w:val="352"/>
        </w:trPr>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t>ОГРН</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trHeight w:val="352"/>
        </w:trPr>
        <w:tc>
          <w:tcPr>
            <w:tcW w:w="4743" w:type="dxa"/>
          </w:tcPr>
          <w:p w:rsidR="00DF5521" w:rsidRPr="009B6A29" w:rsidRDefault="00DF5521" w:rsidP="00C76D94">
            <w:pPr>
              <w:autoSpaceDE w:val="0"/>
              <w:autoSpaceDN w:val="0"/>
              <w:adjustRightInd w:val="0"/>
              <w:spacing w:after="0" w:line="240" w:lineRule="auto"/>
              <w:rPr>
                <w:rFonts w:ascii="Times New Roman" w:hAnsi="Times New Roman"/>
                <w:sz w:val="24"/>
                <w:szCs w:val="24"/>
              </w:rPr>
            </w:pPr>
            <w:r w:rsidRPr="009B6A29">
              <w:rPr>
                <w:rFonts w:ascii="Times New Roman" w:eastAsia="Calibri" w:hAnsi="Times New Roman"/>
                <w:sz w:val="24"/>
                <w:szCs w:val="24"/>
              </w:rPr>
              <w:t>Фамилия, имя, отчество представителя организации, уполномоченного действовать без доверенности</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trHeight w:val="352"/>
        </w:trPr>
        <w:tc>
          <w:tcPr>
            <w:tcW w:w="4743" w:type="dxa"/>
          </w:tcPr>
          <w:p w:rsidR="00DF5521" w:rsidRPr="009B6A29" w:rsidRDefault="00DF5521" w:rsidP="00C76D94">
            <w:pPr>
              <w:autoSpaceDE w:val="0"/>
              <w:autoSpaceDN w:val="0"/>
              <w:adjustRightInd w:val="0"/>
              <w:spacing w:after="0" w:line="240" w:lineRule="auto"/>
              <w:rPr>
                <w:rFonts w:ascii="Times New Roman" w:hAnsi="Times New Roman"/>
                <w:sz w:val="24"/>
                <w:szCs w:val="24"/>
              </w:rPr>
            </w:pPr>
            <w:r w:rsidRPr="009B6A29">
              <w:rPr>
                <w:rFonts w:ascii="Times New Roman" w:eastAsia="Calibri" w:hAnsi="Times New Roman"/>
                <w:sz w:val="24"/>
                <w:szCs w:val="24"/>
              </w:rPr>
              <w:t>Должность представителя, уполномоченного действовать без доверенности</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lastRenderedPageBreak/>
              <w:t>Контактные телефоны</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t>Почтовый адрес, адрес электронной почты (при наличии)</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cantSplit/>
        </w:trPr>
        <w:tc>
          <w:tcPr>
            <w:tcW w:w="9344" w:type="dxa"/>
            <w:gridSpan w:val="2"/>
          </w:tcPr>
          <w:p w:rsidR="00DF5521" w:rsidRPr="009B6A29" w:rsidRDefault="00DF5521" w:rsidP="00C76D94">
            <w:pPr>
              <w:spacing w:after="0" w:line="240" w:lineRule="auto"/>
              <w:ind w:firstLine="709"/>
              <w:jc w:val="center"/>
              <w:rPr>
                <w:rFonts w:ascii="Times New Roman" w:hAnsi="Times New Roman"/>
                <w:sz w:val="26"/>
                <w:szCs w:val="26"/>
              </w:rPr>
            </w:pPr>
            <w:r w:rsidRPr="009B6A29">
              <w:rPr>
                <w:rFonts w:ascii="Times New Roman" w:eastAsia="Calibri" w:hAnsi="Times New Roman"/>
                <w:sz w:val="26"/>
                <w:szCs w:val="26"/>
              </w:rPr>
              <w:t>Для лица, действующего на основании документа, подтверждающего полномочия действовать от имени заявителя</w:t>
            </w:r>
          </w:p>
        </w:tc>
      </w:tr>
      <w:tr w:rsidR="00DF5521" w:rsidRPr="009B6A29" w:rsidTr="00C76D94">
        <w:tc>
          <w:tcPr>
            <w:tcW w:w="4743" w:type="dxa"/>
          </w:tcPr>
          <w:p w:rsidR="00DF5521" w:rsidRPr="009B6A29" w:rsidRDefault="00DF5521" w:rsidP="00C76D94">
            <w:pPr>
              <w:pStyle w:val="ConsPlusNormal"/>
              <w:jc w:val="both"/>
            </w:pPr>
            <w:r w:rsidRPr="009B6A29">
              <w:t>Фамилия, имя, отчество (при наличии) лица, действующего от имени физического или юридического лица</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trHeight w:val="352"/>
        </w:trPr>
        <w:tc>
          <w:tcPr>
            <w:tcW w:w="4743" w:type="dxa"/>
          </w:tcPr>
          <w:p w:rsidR="00DF5521" w:rsidRPr="009B6A29" w:rsidRDefault="00DF5521" w:rsidP="00C76D94">
            <w:pPr>
              <w:autoSpaceDE w:val="0"/>
              <w:autoSpaceDN w:val="0"/>
              <w:adjustRightInd w:val="0"/>
              <w:spacing w:after="0" w:line="240" w:lineRule="auto"/>
              <w:rPr>
                <w:rFonts w:ascii="Times New Roman" w:hAnsi="Times New Roman"/>
                <w:sz w:val="24"/>
                <w:szCs w:val="24"/>
              </w:rPr>
            </w:pPr>
            <w:r w:rsidRPr="009B6A29">
              <w:rPr>
                <w:rFonts w:ascii="Times New Roman" w:eastAsia="Calibri" w:hAnsi="Times New Roman"/>
                <w:sz w:val="24"/>
                <w:szCs w:val="24"/>
              </w:rPr>
              <w:t>Данные документа, подтверждающего полномочия лица действовать от имени физического или юридического лица</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trHeight w:val="352"/>
        </w:trPr>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t>Контактные телефоны</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t>Адрес электронной почты (при наличии)</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bl>
    <w:p w:rsidR="00DF5521" w:rsidRPr="009B6A29" w:rsidRDefault="00DF5521" w:rsidP="00DF5521">
      <w:pPr>
        <w:shd w:val="clear" w:color="auto" w:fill="FFFFFF"/>
        <w:spacing w:after="0" w:line="240" w:lineRule="auto"/>
        <w:jc w:val="both"/>
        <w:rPr>
          <w:rFonts w:ascii="Times New Roman" w:hAnsi="Times New Roman"/>
          <w:sz w:val="20"/>
          <w:szCs w:val="20"/>
        </w:rPr>
      </w:pPr>
      <w:r w:rsidRPr="009B6A29">
        <w:rPr>
          <w:rFonts w:ascii="Times New Roman" w:hAnsi="Times New Roman"/>
          <w:sz w:val="20"/>
          <w:szCs w:val="20"/>
        </w:rPr>
        <w:t xml:space="preserve">        </w:t>
      </w:r>
    </w:p>
    <w:p w:rsidR="00DF5521" w:rsidRPr="009B6A29" w:rsidRDefault="00DF5521" w:rsidP="00DF5521">
      <w:pPr>
        <w:shd w:val="clear" w:color="auto" w:fill="FFFFFF"/>
        <w:spacing w:after="0" w:line="240" w:lineRule="auto"/>
        <w:jc w:val="both"/>
        <w:rPr>
          <w:rFonts w:ascii="Times New Roman" w:hAnsi="Times New Roman"/>
          <w:sz w:val="24"/>
          <w:szCs w:val="24"/>
        </w:rPr>
      </w:pPr>
      <w:r w:rsidRPr="009B6A29">
        <w:rPr>
          <w:rFonts w:ascii="Times New Roman" w:hAnsi="Times New Roman"/>
          <w:sz w:val="24"/>
          <w:szCs w:val="24"/>
        </w:rPr>
        <w:t xml:space="preserve">В соответствии с Градостроительным кодексом Российской Федерации прошу </w:t>
      </w:r>
      <w:r w:rsidRPr="009B6A29">
        <w:rPr>
          <w:rFonts w:ascii="Times New Roman" w:hAnsi="Times New Roman"/>
          <w:sz w:val="24"/>
          <w:szCs w:val="24"/>
          <w:u w:val="single"/>
        </w:rPr>
        <w:t xml:space="preserve">принять  </w:t>
      </w:r>
      <w:r w:rsidRPr="009B6A29">
        <w:rPr>
          <w:rFonts w:ascii="Times New Roman" w:hAnsi="Times New Roman"/>
          <w:b/>
          <w:sz w:val="24"/>
          <w:szCs w:val="24"/>
          <w:u w:val="single"/>
        </w:rPr>
        <w:t xml:space="preserve">решение   </w:t>
      </w:r>
      <w:proofErr w:type="gramStart"/>
      <w:r w:rsidRPr="009B6A29">
        <w:rPr>
          <w:rFonts w:ascii="Times New Roman" w:hAnsi="Times New Roman"/>
          <w:b/>
          <w:sz w:val="24"/>
          <w:szCs w:val="24"/>
          <w:u w:val="single"/>
        </w:rPr>
        <w:t>о подготовке  документации   по планировке   территории/ о подготовке документации по внесению изменений в документацию</w:t>
      </w:r>
      <w:proofErr w:type="gramEnd"/>
      <w:r w:rsidRPr="009B6A29">
        <w:rPr>
          <w:rFonts w:ascii="Times New Roman" w:hAnsi="Times New Roman"/>
          <w:b/>
          <w:sz w:val="24"/>
          <w:szCs w:val="24"/>
          <w:u w:val="single"/>
        </w:rPr>
        <w:t xml:space="preserve"> по планировке территории</w:t>
      </w:r>
      <w:r w:rsidRPr="009B6A29">
        <w:rPr>
          <w:rFonts w:ascii="Times New Roman" w:hAnsi="Times New Roman"/>
          <w:sz w:val="24"/>
          <w:szCs w:val="24"/>
          <w:u w:val="single"/>
        </w:rPr>
        <w:t xml:space="preserve">          </w:t>
      </w:r>
      <w:r w:rsidRPr="009B6A29">
        <w:rPr>
          <w:rFonts w:ascii="Times New Roman" w:hAnsi="Times New Roman"/>
          <w:sz w:val="20"/>
          <w:szCs w:val="20"/>
        </w:rPr>
        <w:t>(ненужное зачеркнуть)</w:t>
      </w:r>
    </w:p>
    <w:p w:rsidR="00DF5521" w:rsidRPr="009B6A29" w:rsidRDefault="00DF5521" w:rsidP="00DF5521">
      <w:pPr>
        <w:shd w:val="clear" w:color="auto" w:fill="FFFFFF"/>
        <w:spacing w:after="0" w:line="240" w:lineRule="auto"/>
        <w:jc w:val="center"/>
        <w:rPr>
          <w:rFonts w:ascii="Times New Roman" w:hAnsi="Times New Roman"/>
        </w:rPr>
      </w:pPr>
      <w:r w:rsidRPr="009B6A29">
        <w:rPr>
          <w:rFonts w:ascii="Times New Roman" w:hAnsi="Times New Roman"/>
        </w:rPr>
        <w:t>_____________________________________________________________________________________</w:t>
      </w:r>
    </w:p>
    <w:p w:rsidR="00DF5521" w:rsidRPr="009B6A29" w:rsidRDefault="00DF5521" w:rsidP="00DF5521">
      <w:pPr>
        <w:shd w:val="clear" w:color="auto" w:fill="FFFFFF"/>
        <w:spacing w:after="0" w:line="240" w:lineRule="auto"/>
        <w:jc w:val="center"/>
        <w:rPr>
          <w:rFonts w:ascii="Times New Roman" w:hAnsi="Times New Roman"/>
        </w:rPr>
      </w:pPr>
      <w:r w:rsidRPr="009B6A29">
        <w:rPr>
          <w:rFonts w:ascii="Times New Roman" w:hAnsi="Times New Roman"/>
        </w:rPr>
        <w:t xml:space="preserve">_____________________________________________________________________________________                     </w:t>
      </w:r>
      <w:r w:rsidRPr="009B6A29">
        <w:rPr>
          <w:rFonts w:ascii="Times New Roman" w:hAnsi="Times New Roman"/>
        </w:rPr>
        <w:br/>
        <w:t> (указать вид  и наименование документации по планировке территории: проект планировки территории и проект межевания территории / проект межевания территории)</w:t>
      </w:r>
    </w:p>
    <w:p w:rsidR="00DF5521" w:rsidRPr="009B6A29" w:rsidRDefault="00DF5521" w:rsidP="00DF5521">
      <w:pPr>
        <w:shd w:val="clear" w:color="auto" w:fill="FFFFFF"/>
        <w:spacing w:after="0" w:line="240" w:lineRule="auto"/>
        <w:jc w:val="both"/>
        <w:rPr>
          <w:rFonts w:ascii="Times New Roman" w:hAnsi="Times New Roman"/>
          <w:sz w:val="20"/>
          <w:szCs w:val="20"/>
        </w:rPr>
      </w:pPr>
    </w:p>
    <w:p w:rsidR="00DF5521" w:rsidRPr="009B6A29" w:rsidRDefault="00DF5521" w:rsidP="00DF5521">
      <w:pPr>
        <w:shd w:val="clear" w:color="auto" w:fill="FFFFFF"/>
        <w:spacing w:after="0" w:line="240" w:lineRule="auto"/>
        <w:ind w:firstLine="708"/>
        <w:jc w:val="both"/>
        <w:rPr>
          <w:rFonts w:ascii="Times New Roman" w:hAnsi="Times New Roman"/>
        </w:rPr>
      </w:pPr>
      <w:r w:rsidRPr="009B6A29">
        <w:rPr>
          <w:rFonts w:ascii="Times New Roman" w:hAnsi="Times New Roman"/>
          <w:sz w:val="24"/>
        </w:rPr>
        <w:t>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w:t>
      </w:r>
      <w:r w:rsidRPr="009B6A29">
        <w:rPr>
          <w:rFonts w:ascii="Times New Roman" w:hAnsi="Times New Roman"/>
        </w:rPr>
        <w:t>______________________________________________________________</w:t>
      </w:r>
    </w:p>
    <w:p w:rsidR="00DF5521" w:rsidRPr="009B6A29" w:rsidRDefault="00DF5521" w:rsidP="00DF5521">
      <w:pPr>
        <w:shd w:val="clear" w:color="auto" w:fill="FFFFFF"/>
        <w:spacing w:after="0" w:line="240" w:lineRule="auto"/>
        <w:jc w:val="both"/>
        <w:rPr>
          <w:rFonts w:ascii="Times New Roman" w:hAnsi="Times New Roman"/>
        </w:rPr>
      </w:pPr>
      <w:r w:rsidRPr="009B6A29">
        <w:rPr>
          <w:rFonts w:ascii="Times New Roman" w:hAnsi="Times New Roman"/>
        </w:rPr>
        <w:t>_____________________________________________________________________________________</w:t>
      </w:r>
    </w:p>
    <w:p w:rsidR="00DF5521" w:rsidRPr="009B6A29" w:rsidRDefault="00DF5521" w:rsidP="00DF5521">
      <w:pPr>
        <w:shd w:val="clear" w:color="auto" w:fill="FFFFFF"/>
        <w:spacing w:after="0" w:line="240" w:lineRule="auto"/>
        <w:ind w:firstLine="708"/>
        <w:jc w:val="center"/>
        <w:rPr>
          <w:rFonts w:ascii="Times New Roman" w:hAnsi="Times New Roman"/>
        </w:rPr>
      </w:pPr>
      <w:r w:rsidRPr="009B6A29">
        <w:rPr>
          <w:rFonts w:ascii="Times New Roman" w:hAnsi="Times New Roman"/>
        </w:rPr>
        <w:t>(указывается в случае, если необходимость выполнения инженерных изысканий для подготовки документации по планировке территории отсутствует)</w:t>
      </w:r>
    </w:p>
    <w:p w:rsidR="00DF5521" w:rsidRPr="009B6A29" w:rsidRDefault="00DF5521" w:rsidP="00DF5521">
      <w:pPr>
        <w:shd w:val="clear" w:color="auto" w:fill="FFFFFF"/>
        <w:tabs>
          <w:tab w:val="left" w:pos="0"/>
        </w:tabs>
        <w:spacing w:after="0" w:line="240" w:lineRule="auto"/>
        <w:jc w:val="both"/>
        <w:rPr>
          <w:rFonts w:ascii="Times New Roman" w:hAnsi="Times New Roman"/>
          <w:sz w:val="24"/>
        </w:rPr>
      </w:pPr>
      <w:r w:rsidRPr="009B6A29">
        <w:rPr>
          <w:rFonts w:ascii="Times New Roman" w:hAnsi="Times New Roman"/>
          <w:sz w:val="24"/>
        </w:rPr>
        <w:tab/>
        <w:t>Предполагаемое назначение и параметры развития территории, характеристики планируемого размещению объекта (объектов)_____________________________________</w:t>
      </w:r>
    </w:p>
    <w:p w:rsidR="00DF5521" w:rsidRPr="009B6A29" w:rsidRDefault="00DF5521" w:rsidP="00DF5521">
      <w:pPr>
        <w:shd w:val="clear" w:color="auto" w:fill="FFFFFF"/>
        <w:tabs>
          <w:tab w:val="left" w:pos="0"/>
        </w:tabs>
        <w:spacing w:after="0" w:line="240" w:lineRule="auto"/>
        <w:jc w:val="both"/>
        <w:rPr>
          <w:rFonts w:ascii="Times New Roman" w:hAnsi="Times New Roman"/>
          <w:sz w:val="24"/>
        </w:rPr>
      </w:pPr>
      <w:r w:rsidRPr="009B6A29">
        <w:rPr>
          <w:rFonts w:ascii="Times New Roman" w:hAnsi="Times New Roman"/>
          <w:sz w:val="24"/>
        </w:rPr>
        <w:t>_____________________________________________________________________________</w:t>
      </w:r>
    </w:p>
    <w:p w:rsidR="00DF5521" w:rsidRPr="009B6A29" w:rsidRDefault="00DF5521" w:rsidP="00DF5521">
      <w:pPr>
        <w:shd w:val="clear" w:color="auto" w:fill="FFFFFF"/>
        <w:tabs>
          <w:tab w:val="left" w:pos="0"/>
        </w:tabs>
        <w:spacing w:after="0" w:line="240" w:lineRule="auto"/>
        <w:jc w:val="both"/>
        <w:rPr>
          <w:rFonts w:ascii="Times New Roman" w:hAnsi="Times New Roman"/>
          <w:sz w:val="24"/>
        </w:rPr>
      </w:pPr>
      <w:r w:rsidRPr="009B6A29">
        <w:rPr>
          <w:rFonts w:ascii="Times New Roman" w:hAnsi="Times New Roman"/>
          <w:sz w:val="24"/>
        </w:rPr>
        <w:t>_____________________________________________________________________________</w:t>
      </w:r>
      <w:r w:rsidRPr="009B6A29">
        <w:rPr>
          <w:rFonts w:ascii="Times New Roman" w:hAnsi="Times New Roman"/>
          <w:sz w:val="24"/>
        </w:rPr>
        <w:tab/>
      </w:r>
      <w:r w:rsidRPr="009B6A29">
        <w:rPr>
          <w:rFonts w:ascii="Times New Roman" w:hAnsi="Times New Roman"/>
          <w:sz w:val="24"/>
        </w:rPr>
        <w:tab/>
        <w:t>Планируемый срок разработки документации по планировке территории__________________________________________________________________</w:t>
      </w:r>
      <w:r w:rsidRPr="009B6A29">
        <w:rPr>
          <w:rFonts w:ascii="Times New Roman" w:hAnsi="Times New Roman"/>
          <w:sz w:val="24"/>
        </w:rPr>
        <w:tab/>
        <w:t xml:space="preserve"> </w:t>
      </w:r>
    </w:p>
    <w:p w:rsidR="00DF5521" w:rsidRPr="009B6A29" w:rsidRDefault="00DF5521" w:rsidP="00DF5521">
      <w:pPr>
        <w:shd w:val="clear" w:color="auto" w:fill="FFFFFF"/>
        <w:spacing w:after="0" w:line="240" w:lineRule="auto"/>
        <w:ind w:firstLine="708"/>
        <w:jc w:val="both"/>
        <w:rPr>
          <w:rFonts w:ascii="Times New Roman" w:hAnsi="Times New Roman"/>
          <w:sz w:val="24"/>
        </w:rPr>
      </w:pPr>
      <w:r w:rsidRPr="009B6A29">
        <w:rPr>
          <w:rFonts w:ascii="Times New Roman" w:hAnsi="Times New Roman"/>
          <w:sz w:val="24"/>
        </w:rPr>
        <w:t>Источник финансирования работ по подготовке документации по планировке территории____________________________________________________________________</w:t>
      </w:r>
    </w:p>
    <w:p w:rsidR="00DF5521" w:rsidRPr="009B6A29" w:rsidRDefault="00DF5521" w:rsidP="00DF5521">
      <w:pPr>
        <w:shd w:val="clear" w:color="auto" w:fill="FFFFFF"/>
        <w:spacing w:after="0" w:line="240" w:lineRule="auto"/>
        <w:jc w:val="both"/>
        <w:rPr>
          <w:rFonts w:ascii="Times New Roman" w:hAnsi="Times New Roman"/>
          <w:sz w:val="20"/>
          <w:szCs w:val="20"/>
        </w:rPr>
      </w:pPr>
      <w:r w:rsidRPr="009B6A29">
        <w:rPr>
          <w:rFonts w:ascii="Times New Roman" w:hAnsi="Times New Roman"/>
          <w:sz w:val="20"/>
          <w:szCs w:val="20"/>
        </w:rPr>
        <w:t> </w:t>
      </w:r>
    </w:p>
    <w:p w:rsidR="00DF5521" w:rsidRPr="009B6A29" w:rsidRDefault="00DF5521" w:rsidP="00DF5521">
      <w:pPr>
        <w:shd w:val="clear" w:color="auto" w:fill="FFFFFF"/>
        <w:spacing w:after="0" w:line="240" w:lineRule="auto"/>
        <w:jc w:val="both"/>
        <w:rPr>
          <w:rFonts w:ascii="Times New Roman" w:hAnsi="Times New Roman"/>
          <w:sz w:val="24"/>
          <w:szCs w:val="24"/>
        </w:rPr>
      </w:pPr>
      <w:r w:rsidRPr="009B6A29">
        <w:rPr>
          <w:rFonts w:ascii="Times New Roman" w:hAnsi="Times New Roman"/>
          <w:sz w:val="24"/>
          <w:szCs w:val="24"/>
        </w:rPr>
        <w:t xml:space="preserve">              </w:t>
      </w:r>
      <w:r w:rsidRPr="009B6A29">
        <w:rPr>
          <w:rFonts w:ascii="Times New Roman" w:hAnsi="Times New Roman"/>
          <w:sz w:val="26"/>
          <w:szCs w:val="26"/>
        </w:rPr>
        <w:t xml:space="preserve"> </w:t>
      </w:r>
      <w:r w:rsidRPr="009B6A29">
        <w:rPr>
          <w:rFonts w:ascii="Times New Roman" w:hAnsi="Times New Roman"/>
          <w:sz w:val="24"/>
          <w:szCs w:val="24"/>
        </w:rPr>
        <w:t>Прилагаю  документы  (информацию,  сведения,  данные),  необходимые </w:t>
      </w:r>
      <w:proofErr w:type="gramStart"/>
      <w:r w:rsidRPr="009B6A29">
        <w:rPr>
          <w:rFonts w:ascii="Times New Roman" w:hAnsi="Times New Roman"/>
          <w:sz w:val="24"/>
          <w:szCs w:val="24"/>
        </w:rPr>
        <w:t>для</w:t>
      </w:r>
      <w:proofErr w:type="gramEnd"/>
    </w:p>
    <w:p w:rsidR="00DF5521" w:rsidRPr="009B6A29" w:rsidRDefault="00DF5521" w:rsidP="00DF5521">
      <w:pPr>
        <w:shd w:val="clear" w:color="auto" w:fill="FFFFFF"/>
        <w:spacing w:after="0" w:line="240" w:lineRule="auto"/>
        <w:jc w:val="both"/>
        <w:rPr>
          <w:rFonts w:ascii="Times New Roman" w:hAnsi="Times New Roman"/>
          <w:sz w:val="24"/>
          <w:szCs w:val="24"/>
        </w:rPr>
      </w:pPr>
      <w:r w:rsidRPr="009B6A29">
        <w:rPr>
          <w:rFonts w:ascii="Times New Roman" w:hAnsi="Times New Roman"/>
          <w:sz w:val="24"/>
          <w:szCs w:val="24"/>
        </w:rPr>
        <w:t>получения муниципальной услуги, в составе:</w:t>
      </w:r>
    </w:p>
    <w:p w:rsidR="00DF5521" w:rsidRPr="009B6A29" w:rsidRDefault="00DF5521" w:rsidP="00DF5521">
      <w:pPr>
        <w:shd w:val="clear" w:color="auto" w:fill="FFFFFF"/>
        <w:spacing w:after="0" w:line="240" w:lineRule="auto"/>
        <w:jc w:val="both"/>
        <w:rPr>
          <w:rFonts w:ascii="Times New Roman" w:hAnsi="Times New Roman"/>
          <w:sz w:val="24"/>
          <w:szCs w:val="24"/>
        </w:rPr>
      </w:pPr>
      <w:r w:rsidRPr="009B6A29">
        <w:rPr>
          <w:rFonts w:ascii="Times New Roman" w:hAnsi="Times New Roman"/>
          <w:sz w:val="24"/>
          <w:szCs w:val="24"/>
        </w:rPr>
        <w:t xml:space="preserve">    1)_________________________________________________________________________; </w:t>
      </w:r>
    </w:p>
    <w:p w:rsidR="00DF5521" w:rsidRPr="009B6A29" w:rsidRDefault="00DF5521" w:rsidP="00DF5521">
      <w:pPr>
        <w:shd w:val="clear" w:color="auto" w:fill="FFFFFF"/>
        <w:spacing w:after="0" w:line="240" w:lineRule="auto"/>
        <w:jc w:val="both"/>
        <w:rPr>
          <w:rFonts w:ascii="Times New Roman" w:hAnsi="Times New Roman"/>
          <w:sz w:val="24"/>
          <w:szCs w:val="24"/>
        </w:rPr>
      </w:pPr>
      <w:r w:rsidRPr="009B6A29">
        <w:rPr>
          <w:rFonts w:ascii="Times New Roman" w:hAnsi="Times New Roman"/>
          <w:sz w:val="24"/>
          <w:szCs w:val="24"/>
        </w:rPr>
        <w:t xml:space="preserve">    2)_________________________________________________________________________; </w:t>
      </w:r>
    </w:p>
    <w:p w:rsidR="00DF5521" w:rsidRPr="009B6A29" w:rsidRDefault="00DF5521" w:rsidP="00DF5521">
      <w:pPr>
        <w:shd w:val="clear" w:color="auto" w:fill="FFFFFF"/>
        <w:spacing w:after="0" w:line="240" w:lineRule="auto"/>
        <w:jc w:val="both"/>
        <w:rPr>
          <w:rFonts w:ascii="Times New Roman" w:hAnsi="Times New Roman"/>
          <w:sz w:val="24"/>
          <w:szCs w:val="24"/>
        </w:rPr>
      </w:pPr>
      <w:r w:rsidRPr="009B6A29">
        <w:rPr>
          <w:rFonts w:ascii="Times New Roman" w:hAnsi="Times New Roman"/>
          <w:sz w:val="24"/>
          <w:szCs w:val="24"/>
        </w:rPr>
        <w:t>    3)_________________________________________________________________________.</w:t>
      </w:r>
      <w:r w:rsidRPr="009B6A29">
        <w:rPr>
          <w:rFonts w:ascii="Times New Roman" w:hAnsi="Times New Roman"/>
          <w:sz w:val="26"/>
          <w:szCs w:val="26"/>
        </w:rPr>
        <w:t>    </w:t>
      </w:r>
      <w:r w:rsidRPr="009B6A29">
        <w:rPr>
          <w:rFonts w:ascii="Times New Roman" w:hAnsi="Times New Roman"/>
          <w:sz w:val="24"/>
          <w:szCs w:val="24"/>
        </w:rPr>
        <w:t>Результат  предоставления муниципальной  услуги прошу вручить лично, направить  по  месту  фактического  проживания (месту нахождения) по почте, представить через МФЦ (</w:t>
      </w:r>
      <w:proofErr w:type="gramStart"/>
      <w:r w:rsidRPr="009B6A29">
        <w:rPr>
          <w:rFonts w:ascii="Times New Roman" w:hAnsi="Times New Roman"/>
          <w:sz w:val="24"/>
          <w:szCs w:val="24"/>
        </w:rPr>
        <w:t>нужное</w:t>
      </w:r>
      <w:proofErr w:type="gramEnd"/>
      <w:r w:rsidRPr="009B6A29">
        <w:rPr>
          <w:rFonts w:ascii="Times New Roman" w:hAnsi="Times New Roman"/>
          <w:sz w:val="24"/>
          <w:szCs w:val="24"/>
        </w:rPr>
        <w:t> подчеркнуть), в личном кабинете на Едином портале.</w:t>
      </w:r>
    </w:p>
    <w:p w:rsidR="00DF5521" w:rsidRPr="009B6A29" w:rsidRDefault="00DF5521" w:rsidP="00DF5521">
      <w:pPr>
        <w:shd w:val="clear" w:color="auto" w:fill="FFFFFF"/>
        <w:spacing w:after="0" w:line="240" w:lineRule="auto"/>
        <w:jc w:val="both"/>
        <w:rPr>
          <w:rFonts w:ascii="Times New Roman" w:hAnsi="Times New Roman"/>
          <w:sz w:val="20"/>
          <w:szCs w:val="20"/>
        </w:rPr>
      </w:pPr>
      <w:r w:rsidRPr="009B6A29">
        <w:rPr>
          <w:rFonts w:ascii="Times New Roman" w:hAnsi="Times New Roman"/>
          <w:sz w:val="24"/>
          <w:szCs w:val="24"/>
        </w:rPr>
        <w:t>      Заявитель</w:t>
      </w:r>
      <w:r w:rsidRPr="009B6A29">
        <w:rPr>
          <w:rFonts w:ascii="Times New Roman" w:hAnsi="Times New Roman"/>
          <w:sz w:val="20"/>
          <w:szCs w:val="20"/>
        </w:rPr>
        <w:t xml:space="preserve"> __________________________________/____________________________________________/</w:t>
      </w:r>
    </w:p>
    <w:p w:rsidR="00DF5521" w:rsidRPr="009B6A29" w:rsidRDefault="00DF5521" w:rsidP="00DF5521">
      <w:pPr>
        <w:shd w:val="clear" w:color="auto" w:fill="FFFFFF"/>
        <w:tabs>
          <w:tab w:val="left" w:pos="6874"/>
        </w:tabs>
        <w:spacing w:after="0" w:line="240" w:lineRule="auto"/>
        <w:jc w:val="both"/>
        <w:rPr>
          <w:rFonts w:ascii="Times New Roman" w:hAnsi="Times New Roman"/>
          <w:sz w:val="20"/>
          <w:szCs w:val="20"/>
        </w:rPr>
      </w:pPr>
      <w:r w:rsidRPr="009B6A29">
        <w:rPr>
          <w:rFonts w:ascii="Times New Roman" w:hAnsi="Times New Roman"/>
          <w:sz w:val="20"/>
          <w:szCs w:val="20"/>
        </w:rPr>
        <w:t xml:space="preserve">                                          </w:t>
      </w:r>
      <w:r w:rsidRPr="009B6A29">
        <w:rPr>
          <w:rFonts w:ascii="Times New Roman" w:hAnsi="Times New Roman"/>
          <w:sz w:val="20"/>
        </w:rPr>
        <w:t> </w:t>
      </w:r>
      <w:r w:rsidRPr="009B6A29">
        <w:rPr>
          <w:rFonts w:ascii="Times New Roman" w:hAnsi="Times New Roman"/>
          <w:sz w:val="20"/>
          <w:szCs w:val="20"/>
        </w:rPr>
        <w:t>(подпись)                                                         (расшифровка подписи)</w:t>
      </w:r>
    </w:p>
    <w:p w:rsidR="00DF5521" w:rsidRPr="009B6A29" w:rsidRDefault="00DF5521" w:rsidP="00DF5521">
      <w:pPr>
        <w:shd w:val="clear" w:color="auto" w:fill="FFFFFF"/>
        <w:spacing w:after="0" w:line="240" w:lineRule="auto"/>
        <w:jc w:val="both"/>
        <w:rPr>
          <w:rFonts w:ascii="Times New Roman" w:hAnsi="Times New Roman"/>
          <w:sz w:val="20"/>
          <w:szCs w:val="20"/>
        </w:rPr>
      </w:pPr>
      <w:r w:rsidRPr="009B6A29">
        <w:rPr>
          <w:rFonts w:ascii="Times New Roman" w:hAnsi="Times New Roman"/>
          <w:sz w:val="20"/>
          <w:szCs w:val="20"/>
        </w:rPr>
        <w:t>"______" _______________________ 20 __ г.</w:t>
      </w:r>
    </w:p>
    <w:p w:rsidR="00DF5521" w:rsidRPr="009B6A29" w:rsidRDefault="00DF5521" w:rsidP="00DF5521">
      <w:pPr>
        <w:shd w:val="clear" w:color="auto" w:fill="FFFFFF"/>
        <w:spacing w:after="0" w:line="240" w:lineRule="auto"/>
        <w:rPr>
          <w:rFonts w:ascii="Times New Roman" w:hAnsi="Times New Roman"/>
        </w:rPr>
      </w:pPr>
    </w:p>
    <w:p w:rsidR="00DF5521" w:rsidRPr="009B6A29" w:rsidRDefault="00DF5521" w:rsidP="00DF5521">
      <w:pPr>
        <w:shd w:val="clear" w:color="auto" w:fill="FFFFFF"/>
        <w:spacing w:after="0" w:line="240" w:lineRule="auto"/>
        <w:rPr>
          <w:rFonts w:ascii="Times New Roman" w:hAnsi="Times New Roman"/>
        </w:rPr>
        <w:sectPr w:rsidR="00DF5521" w:rsidRPr="009B6A29" w:rsidSect="00C76D94">
          <w:footerReference w:type="default" r:id="rId19"/>
          <w:pgSz w:w="11906" w:h="16838"/>
          <w:pgMar w:top="1134" w:right="850" w:bottom="993" w:left="1701" w:header="708" w:footer="708" w:gutter="0"/>
          <w:cols w:space="708"/>
          <w:docGrid w:linePitch="360"/>
        </w:sectPr>
      </w:pPr>
      <w:r w:rsidRPr="009B6A29">
        <w:rPr>
          <w:rFonts w:ascii="Times New Roman" w:hAnsi="Times New Roman"/>
        </w:rPr>
        <w:t>м.п. (при наличии)</w:t>
      </w:r>
    </w:p>
    <w:p w:rsidR="00DF5521" w:rsidRPr="009B6A29" w:rsidRDefault="00DF5521" w:rsidP="00DF5521">
      <w:pPr>
        <w:shd w:val="clear" w:color="auto" w:fill="FFFFFF"/>
        <w:spacing w:after="0" w:line="240" w:lineRule="auto"/>
        <w:ind w:left="4111" w:firstLine="709"/>
        <w:jc w:val="right"/>
        <w:rPr>
          <w:rFonts w:ascii="Times New Roman" w:hAnsi="Times New Roman"/>
          <w:sz w:val="26"/>
          <w:szCs w:val="26"/>
        </w:rPr>
      </w:pPr>
      <w:r w:rsidRPr="009B6A29">
        <w:rPr>
          <w:rFonts w:ascii="Times New Roman" w:hAnsi="Times New Roman"/>
          <w:sz w:val="26"/>
          <w:szCs w:val="26"/>
        </w:rPr>
        <w:lastRenderedPageBreak/>
        <w:t xml:space="preserve">Приложение 3 </w:t>
      </w:r>
    </w:p>
    <w:p w:rsidR="00DF5521" w:rsidRPr="009B6A29" w:rsidRDefault="00DF5521" w:rsidP="00DF5521">
      <w:pPr>
        <w:shd w:val="clear" w:color="auto" w:fill="FFFFFF"/>
        <w:spacing w:after="0" w:line="240" w:lineRule="auto"/>
        <w:ind w:left="4111" w:firstLine="709"/>
        <w:jc w:val="right"/>
        <w:rPr>
          <w:rFonts w:ascii="Times New Roman" w:hAnsi="Times New Roman"/>
          <w:sz w:val="26"/>
          <w:szCs w:val="26"/>
        </w:rPr>
      </w:pPr>
      <w:r w:rsidRPr="009B6A29">
        <w:rPr>
          <w:rFonts w:ascii="Times New Roman" w:hAnsi="Times New Roman"/>
          <w:sz w:val="26"/>
          <w:szCs w:val="26"/>
        </w:rPr>
        <w:t>к административному регламенту,</w:t>
      </w:r>
    </w:p>
    <w:p w:rsidR="00DF5521" w:rsidRPr="009B6A29" w:rsidRDefault="00DF5521" w:rsidP="00DF5521">
      <w:pPr>
        <w:pStyle w:val="ConsPlusNormal"/>
        <w:jc w:val="right"/>
        <w:rPr>
          <w:sz w:val="26"/>
          <w:szCs w:val="26"/>
        </w:rPr>
      </w:pPr>
      <w:proofErr w:type="gramStart"/>
      <w:r w:rsidRPr="009B6A29">
        <w:rPr>
          <w:sz w:val="26"/>
          <w:szCs w:val="26"/>
        </w:rPr>
        <w:t>утвержденному</w:t>
      </w:r>
      <w:proofErr w:type="gramEnd"/>
      <w:r w:rsidRPr="009B6A29">
        <w:rPr>
          <w:sz w:val="26"/>
          <w:szCs w:val="26"/>
        </w:rPr>
        <w:t xml:space="preserve"> постановлением</w:t>
      </w:r>
    </w:p>
    <w:p w:rsidR="00DF5521" w:rsidRPr="009B6A29" w:rsidRDefault="00DF5521" w:rsidP="00DF5521">
      <w:pPr>
        <w:pStyle w:val="ConsPlusNormal"/>
        <w:jc w:val="right"/>
        <w:rPr>
          <w:sz w:val="26"/>
          <w:szCs w:val="26"/>
        </w:rPr>
      </w:pPr>
      <w:r w:rsidRPr="009B6A29">
        <w:rPr>
          <w:sz w:val="26"/>
          <w:szCs w:val="26"/>
        </w:rPr>
        <w:t xml:space="preserve">администрации округа </w:t>
      </w:r>
    </w:p>
    <w:p w:rsidR="00DF5521" w:rsidRPr="009B6A29" w:rsidRDefault="00C73072" w:rsidP="00DF5521">
      <w:pPr>
        <w:pStyle w:val="ConsPlusNormal"/>
        <w:jc w:val="right"/>
        <w:rPr>
          <w:sz w:val="26"/>
          <w:szCs w:val="26"/>
        </w:rPr>
      </w:pPr>
      <w:r>
        <w:rPr>
          <w:sz w:val="26"/>
          <w:szCs w:val="26"/>
        </w:rPr>
        <w:t>от 14.03.2023 № 436</w:t>
      </w:r>
    </w:p>
    <w:p w:rsidR="00DF5521" w:rsidRPr="009B6A29" w:rsidRDefault="00DF5521" w:rsidP="00DF5521">
      <w:pPr>
        <w:shd w:val="clear" w:color="auto" w:fill="FFFFFF"/>
        <w:spacing w:after="0" w:line="240" w:lineRule="auto"/>
        <w:ind w:left="4111" w:firstLine="709"/>
        <w:jc w:val="right"/>
        <w:rPr>
          <w:rFonts w:ascii="Times New Roman" w:hAnsi="Times New Roman"/>
          <w:sz w:val="26"/>
          <w:szCs w:val="26"/>
        </w:rPr>
      </w:pPr>
    </w:p>
    <w:p w:rsidR="00DF5521" w:rsidRPr="009B6A29" w:rsidRDefault="00DF5521" w:rsidP="00DF5521">
      <w:pPr>
        <w:autoSpaceDE w:val="0"/>
        <w:autoSpaceDN w:val="0"/>
        <w:adjustRightInd w:val="0"/>
        <w:spacing w:after="0" w:line="240" w:lineRule="auto"/>
        <w:ind w:left="5103"/>
        <w:jc w:val="right"/>
        <w:rPr>
          <w:rFonts w:ascii="Times New Roman" w:hAnsi="Times New Roman"/>
          <w:sz w:val="26"/>
          <w:szCs w:val="26"/>
          <w:u w:val="single"/>
        </w:rPr>
      </w:pPr>
      <w:r w:rsidRPr="009B6A29">
        <w:rPr>
          <w:rFonts w:ascii="Arial" w:hAnsi="Arial" w:cs="Arial"/>
          <w:sz w:val="20"/>
          <w:szCs w:val="20"/>
        </w:rPr>
        <w:t> </w:t>
      </w:r>
      <w:r w:rsidRPr="009B6A29">
        <w:rPr>
          <w:rFonts w:ascii="Courier New" w:hAnsi="Courier New" w:cs="Courier New"/>
          <w:sz w:val="20"/>
          <w:szCs w:val="20"/>
        </w:rPr>
        <w:t xml:space="preserve">                                    </w:t>
      </w:r>
      <w:r w:rsidRPr="009B6A29">
        <w:rPr>
          <w:rFonts w:ascii="Courier New" w:hAnsi="Courier New" w:cs="Courier New"/>
          <w:sz w:val="20"/>
        </w:rPr>
        <w:t> </w:t>
      </w:r>
      <w:r w:rsidRPr="009B6A29">
        <w:rPr>
          <w:rFonts w:ascii="Times New Roman" w:hAnsi="Times New Roman"/>
          <w:sz w:val="26"/>
          <w:szCs w:val="26"/>
          <w:u w:val="single"/>
        </w:rPr>
        <w:t xml:space="preserve">В Администрацию </w:t>
      </w:r>
      <w:proofErr w:type="spellStart"/>
      <w:r w:rsidRPr="009B6A29">
        <w:rPr>
          <w:rFonts w:ascii="Times New Roman" w:hAnsi="Times New Roman"/>
          <w:sz w:val="26"/>
          <w:szCs w:val="26"/>
          <w:u w:val="single"/>
        </w:rPr>
        <w:t>Усть-Кубинского</w:t>
      </w:r>
      <w:proofErr w:type="spellEnd"/>
      <w:r w:rsidRPr="009B6A29">
        <w:rPr>
          <w:rFonts w:ascii="Times New Roman" w:hAnsi="Times New Roman"/>
          <w:sz w:val="26"/>
          <w:szCs w:val="26"/>
          <w:u w:val="single"/>
        </w:rPr>
        <w:t xml:space="preserve"> муниципального округа</w:t>
      </w:r>
    </w:p>
    <w:p w:rsidR="00DF5521" w:rsidRPr="009B6A29" w:rsidRDefault="00DF5521" w:rsidP="00DF5521">
      <w:pPr>
        <w:autoSpaceDE w:val="0"/>
        <w:autoSpaceDN w:val="0"/>
        <w:adjustRightInd w:val="0"/>
        <w:spacing w:after="0" w:line="240" w:lineRule="auto"/>
        <w:ind w:left="4962" w:hanging="567"/>
        <w:jc w:val="both"/>
        <w:rPr>
          <w:rFonts w:ascii="Times New Roman" w:hAnsi="Times New Roman"/>
          <w:sz w:val="26"/>
          <w:szCs w:val="26"/>
        </w:rPr>
      </w:pPr>
      <w:r w:rsidRPr="009B6A29">
        <w:rPr>
          <w:rFonts w:ascii="Times New Roman" w:hAnsi="Times New Roman"/>
          <w:sz w:val="26"/>
          <w:szCs w:val="26"/>
        </w:rPr>
        <w:t>от ___________________________________</w:t>
      </w:r>
    </w:p>
    <w:p w:rsidR="00DF5521" w:rsidRPr="009B6A29" w:rsidRDefault="00DF5521" w:rsidP="00DF5521">
      <w:pPr>
        <w:autoSpaceDE w:val="0"/>
        <w:autoSpaceDN w:val="0"/>
        <w:adjustRightInd w:val="0"/>
        <w:spacing w:after="0" w:line="240" w:lineRule="auto"/>
        <w:ind w:left="4395"/>
        <w:jc w:val="both"/>
        <w:rPr>
          <w:rFonts w:ascii="Times New Roman" w:hAnsi="Times New Roman"/>
          <w:sz w:val="26"/>
          <w:szCs w:val="26"/>
        </w:rPr>
      </w:pPr>
      <w:r w:rsidRPr="009B6A29">
        <w:rPr>
          <w:rFonts w:ascii="Times New Roman" w:eastAsia="Calibri" w:hAnsi="Times New Roman"/>
          <w:sz w:val="20"/>
          <w:szCs w:val="20"/>
        </w:rPr>
        <w:t>(для юридического лица указывается фирменное наименование, для физического лица указываются фамилия, имя, отчество заявителя; для лица, действующего по доверенности, - фамилия, имя, отчество лица, действующего на основании доверенности)</w:t>
      </w:r>
      <w:r w:rsidRPr="009B6A29">
        <w:rPr>
          <w:rFonts w:ascii="Times New Roman" w:hAnsi="Times New Roman"/>
          <w:sz w:val="26"/>
          <w:szCs w:val="26"/>
        </w:rPr>
        <w:t xml:space="preserve"> ______________________________________</w:t>
      </w:r>
    </w:p>
    <w:p w:rsidR="00DF5521" w:rsidRPr="009B6A29" w:rsidRDefault="00DF5521" w:rsidP="00DF5521">
      <w:pPr>
        <w:autoSpaceDE w:val="0"/>
        <w:autoSpaceDN w:val="0"/>
        <w:adjustRightInd w:val="0"/>
        <w:spacing w:after="0" w:line="240" w:lineRule="auto"/>
        <w:ind w:left="4395"/>
        <w:jc w:val="both"/>
        <w:rPr>
          <w:rFonts w:ascii="Times New Roman" w:eastAsia="Calibri" w:hAnsi="Times New Roman"/>
          <w:sz w:val="26"/>
          <w:szCs w:val="26"/>
        </w:rPr>
      </w:pPr>
      <w:r w:rsidRPr="009B6A29">
        <w:rPr>
          <w:rFonts w:ascii="Times New Roman" w:hAnsi="Times New Roman"/>
          <w:sz w:val="26"/>
          <w:szCs w:val="26"/>
        </w:rPr>
        <w:t>______________________________________</w:t>
      </w:r>
    </w:p>
    <w:p w:rsidR="00DF5521" w:rsidRPr="009B6A29" w:rsidRDefault="00DF5521" w:rsidP="00DF5521">
      <w:pPr>
        <w:autoSpaceDE w:val="0"/>
        <w:autoSpaceDN w:val="0"/>
        <w:adjustRightInd w:val="0"/>
        <w:spacing w:after="0" w:line="240" w:lineRule="auto"/>
        <w:outlineLvl w:val="0"/>
        <w:rPr>
          <w:rFonts w:ascii="Times New Roman" w:hAnsi="Times New Roman"/>
          <w:sz w:val="26"/>
          <w:szCs w:val="26"/>
        </w:rPr>
      </w:pPr>
    </w:p>
    <w:p w:rsidR="00DF5521" w:rsidRPr="009B6A29" w:rsidRDefault="00DF5521" w:rsidP="00DF5521">
      <w:pPr>
        <w:autoSpaceDE w:val="0"/>
        <w:autoSpaceDN w:val="0"/>
        <w:adjustRightInd w:val="0"/>
        <w:spacing w:after="0" w:line="240" w:lineRule="auto"/>
        <w:jc w:val="center"/>
        <w:rPr>
          <w:rFonts w:ascii="Times New Roman" w:hAnsi="Times New Roman"/>
          <w:b/>
          <w:sz w:val="26"/>
          <w:szCs w:val="26"/>
        </w:rPr>
      </w:pPr>
      <w:r w:rsidRPr="009B6A29">
        <w:rPr>
          <w:rFonts w:ascii="Times New Roman" w:hAnsi="Times New Roman"/>
          <w:b/>
          <w:sz w:val="26"/>
          <w:szCs w:val="26"/>
        </w:rPr>
        <w:t>ЗАЯВЛЕНИЕ</w:t>
      </w:r>
    </w:p>
    <w:p w:rsidR="00DF5521" w:rsidRPr="009B6A29" w:rsidRDefault="00DF5521" w:rsidP="00DF5521">
      <w:pPr>
        <w:autoSpaceDE w:val="0"/>
        <w:autoSpaceDN w:val="0"/>
        <w:adjustRightInd w:val="0"/>
        <w:spacing w:after="0" w:line="240" w:lineRule="auto"/>
        <w:jc w:val="center"/>
        <w:rPr>
          <w:rFonts w:ascii="Times New Roman" w:hAnsi="Times New Roman"/>
          <w:b/>
          <w:sz w:val="26"/>
          <w:szCs w:val="26"/>
        </w:rPr>
      </w:pPr>
      <w:r w:rsidRPr="009B6A29">
        <w:rPr>
          <w:rFonts w:ascii="Times New Roman" w:hAnsi="Times New Roman"/>
          <w:b/>
          <w:sz w:val="26"/>
          <w:szCs w:val="26"/>
        </w:rPr>
        <w:t xml:space="preserve">о принятии решения об утверждении </w:t>
      </w:r>
      <w:r w:rsidRPr="009B6A29">
        <w:rPr>
          <w:rFonts w:ascii="Times New Roman" w:hAnsi="Times New Roman"/>
          <w:b/>
          <w:sz w:val="24"/>
          <w:szCs w:val="24"/>
        </w:rPr>
        <w:t>документации по планировке территории</w:t>
      </w:r>
    </w:p>
    <w:p w:rsidR="00DF5521" w:rsidRPr="009B6A29" w:rsidRDefault="00DF5521" w:rsidP="00DF5521">
      <w:pPr>
        <w:spacing w:after="0" w:line="240" w:lineRule="auto"/>
        <w:jc w:val="center"/>
        <w:rPr>
          <w:rFonts w:ascii="Times New Roman" w:hAnsi="Times New Roman"/>
          <w:b/>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743"/>
        <w:gridCol w:w="4601"/>
      </w:tblGrid>
      <w:tr w:rsidR="00DF5521" w:rsidRPr="009B6A29" w:rsidTr="00C76D94">
        <w:trPr>
          <w:cantSplit/>
        </w:trPr>
        <w:tc>
          <w:tcPr>
            <w:tcW w:w="9344" w:type="dxa"/>
            <w:gridSpan w:val="2"/>
          </w:tcPr>
          <w:p w:rsidR="00DF5521" w:rsidRPr="009B6A29" w:rsidRDefault="00DF5521" w:rsidP="00C76D94">
            <w:pPr>
              <w:spacing w:after="0" w:line="240" w:lineRule="auto"/>
              <w:ind w:firstLine="709"/>
              <w:jc w:val="center"/>
              <w:rPr>
                <w:rFonts w:ascii="Times New Roman" w:hAnsi="Times New Roman"/>
                <w:sz w:val="26"/>
                <w:szCs w:val="26"/>
              </w:rPr>
            </w:pPr>
            <w:r w:rsidRPr="009B6A29">
              <w:rPr>
                <w:rFonts w:ascii="Times New Roman" w:hAnsi="Times New Roman"/>
                <w:sz w:val="26"/>
                <w:szCs w:val="26"/>
              </w:rPr>
              <w:t>Сведения о заявителе (физическое лицо)</w:t>
            </w:r>
          </w:p>
        </w:tc>
      </w:tr>
      <w:tr w:rsidR="00DF5521" w:rsidRPr="009B6A29" w:rsidTr="00C76D94">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t>Фамилия, имя, отчество (при наличии)</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trHeight w:val="352"/>
        </w:trPr>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t>Место жительства</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trHeight w:val="352"/>
        </w:trPr>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t>Данные документа, удостоверяющего личность, - для гражданина, в том числе являющегося индивидуальным предпринимателем</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cantSplit/>
          <w:trHeight w:val="345"/>
        </w:trPr>
        <w:tc>
          <w:tcPr>
            <w:tcW w:w="4743" w:type="dxa"/>
          </w:tcPr>
          <w:p w:rsidR="00DF5521" w:rsidRPr="009B6A29" w:rsidRDefault="00DF5521" w:rsidP="00C76D94">
            <w:pPr>
              <w:pStyle w:val="ConsPlusNormal"/>
              <w:jc w:val="both"/>
            </w:pPr>
            <w:r w:rsidRPr="009B6A29">
              <w:t>ИНН - для гражданина, в том числе, являющемся индивидуальным предпринимателем</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cantSplit/>
          <w:trHeight w:val="345"/>
        </w:trPr>
        <w:tc>
          <w:tcPr>
            <w:tcW w:w="4743" w:type="dxa"/>
          </w:tcPr>
          <w:p w:rsidR="00DF5521" w:rsidRPr="009B6A29" w:rsidRDefault="00DF5521" w:rsidP="00C76D94">
            <w:pPr>
              <w:autoSpaceDE w:val="0"/>
              <w:autoSpaceDN w:val="0"/>
              <w:adjustRightInd w:val="0"/>
              <w:spacing w:after="0" w:line="240" w:lineRule="auto"/>
              <w:rPr>
                <w:rFonts w:ascii="Times New Roman" w:hAnsi="Times New Roman"/>
                <w:sz w:val="24"/>
                <w:szCs w:val="24"/>
              </w:rPr>
            </w:pPr>
            <w:r w:rsidRPr="009B6A29">
              <w:rPr>
                <w:rFonts w:ascii="Times New Roman" w:eastAsia="Calibri" w:hAnsi="Times New Roman"/>
                <w:sz w:val="24"/>
                <w:szCs w:val="24"/>
              </w:rPr>
              <w:t>ОГРНИП - для гражданина, являющегося индивидуальным предпринимателем</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t>Контактный телефон</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t>Почтовый адрес, адрес электронной почты (при наличии)</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cantSplit/>
        </w:trPr>
        <w:tc>
          <w:tcPr>
            <w:tcW w:w="9344" w:type="dxa"/>
            <w:gridSpan w:val="2"/>
          </w:tcPr>
          <w:p w:rsidR="00DF5521" w:rsidRPr="009B6A29" w:rsidRDefault="00DF5521" w:rsidP="00C76D94">
            <w:pPr>
              <w:spacing w:after="0" w:line="240" w:lineRule="auto"/>
              <w:ind w:firstLine="709"/>
              <w:jc w:val="center"/>
              <w:rPr>
                <w:rFonts w:ascii="Times New Roman" w:hAnsi="Times New Roman"/>
                <w:sz w:val="26"/>
                <w:szCs w:val="26"/>
              </w:rPr>
            </w:pPr>
            <w:r w:rsidRPr="009B6A29">
              <w:rPr>
                <w:rFonts w:ascii="Times New Roman" w:hAnsi="Times New Roman"/>
                <w:sz w:val="26"/>
                <w:szCs w:val="26"/>
              </w:rPr>
              <w:t>Сведения о заявителе (юридическое лицо)</w:t>
            </w:r>
          </w:p>
        </w:tc>
      </w:tr>
      <w:tr w:rsidR="00DF5521" w:rsidRPr="009B6A29" w:rsidTr="00C76D94">
        <w:tc>
          <w:tcPr>
            <w:tcW w:w="4743" w:type="dxa"/>
          </w:tcPr>
          <w:p w:rsidR="00DF5521" w:rsidRPr="009B6A29" w:rsidRDefault="00DF5521" w:rsidP="00C76D94">
            <w:pPr>
              <w:pStyle w:val="Normal"/>
              <w:snapToGrid/>
              <w:jc w:val="both"/>
            </w:pPr>
            <w:r w:rsidRPr="009B6A29">
              <w:t xml:space="preserve">Полное и сокращенное наименование </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t>Местонахождение</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trHeight w:val="352"/>
        </w:trPr>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t>ИНН</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trHeight w:val="352"/>
        </w:trPr>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t>ОГРН</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trHeight w:val="352"/>
        </w:trPr>
        <w:tc>
          <w:tcPr>
            <w:tcW w:w="4743" w:type="dxa"/>
          </w:tcPr>
          <w:p w:rsidR="00DF5521" w:rsidRPr="009B6A29" w:rsidRDefault="00DF5521" w:rsidP="00C76D94">
            <w:pPr>
              <w:autoSpaceDE w:val="0"/>
              <w:autoSpaceDN w:val="0"/>
              <w:adjustRightInd w:val="0"/>
              <w:spacing w:after="0" w:line="240" w:lineRule="auto"/>
              <w:rPr>
                <w:rFonts w:ascii="Times New Roman" w:hAnsi="Times New Roman"/>
                <w:sz w:val="24"/>
                <w:szCs w:val="24"/>
              </w:rPr>
            </w:pPr>
            <w:r w:rsidRPr="009B6A29">
              <w:rPr>
                <w:rFonts w:ascii="Times New Roman" w:eastAsia="Calibri" w:hAnsi="Times New Roman"/>
                <w:sz w:val="24"/>
                <w:szCs w:val="24"/>
              </w:rPr>
              <w:t>Фамилия, имя, отчество представителя организации, уполномоченного действовать без доверенности</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trHeight w:val="352"/>
        </w:trPr>
        <w:tc>
          <w:tcPr>
            <w:tcW w:w="4743" w:type="dxa"/>
          </w:tcPr>
          <w:p w:rsidR="00DF5521" w:rsidRPr="009B6A29" w:rsidRDefault="00DF5521" w:rsidP="00C76D94">
            <w:pPr>
              <w:autoSpaceDE w:val="0"/>
              <w:autoSpaceDN w:val="0"/>
              <w:adjustRightInd w:val="0"/>
              <w:spacing w:after="0" w:line="240" w:lineRule="auto"/>
              <w:rPr>
                <w:rFonts w:ascii="Times New Roman" w:hAnsi="Times New Roman"/>
                <w:sz w:val="24"/>
                <w:szCs w:val="24"/>
              </w:rPr>
            </w:pPr>
            <w:r w:rsidRPr="009B6A29">
              <w:rPr>
                <w:rFonts w:ascii="Times New Roman" w:eastAsia="Calibri" w:hAnsi="Times New Roman"/>
                <w:sz w:val="24"/>
                <w:szCs w:val="24"/>
              </w:rPr>
              <w:t>Должность представителя, уполномоченного действовать без доверенности</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t>Контактные телефоны</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lastRenderedPageBreak/>
              <w:t>Почтовый адрес, адрес электронной почты (при наличии)</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cantSplit/>
        </w:trPr>
        <w:tc>
          <w:tcPr>
            <w:tcW w:w="9344" w:type="dxa"/>
            <w:gridSpan w:val="2"/>
          </w:tcPr>
          <w:p w:rsidR="00DF5521" w:rsidRPr="009B6A29" w:rsidRDefault="00DF5521" w:rsidP="00C76D94">
            <w:pPr>
              <w:spacing w:after="0" w:line="240" w:lineRule="auto"/>
              <w:ind w:firstLine="709"/>
              <w:jc w:val="center"/>
              <w:rPr>
                <w:rFonts w:ascii="Times New Roman" w:hAnsi="Times New Roman"/>
                <w:sz w:val="26"/>
                <w:szCs w:val="26"/>
              </w:rPr>
            </w:pPr>
            <w:r w:rsidRPr="009B6A29">
              <w:rPr>
                <w:rFonts w:ascii="Times New Roman" w:eastAsia="Calibri" w:hAnsi="Times New Roman"/>
                <w:sz w:val="26"/>
                <w:szCs w:val="26"/>
              </w:rPr>
              <w:t>Для лица, действующего на основании документа, подтверждающего полномочия действовать от имени заявителя</w:t>
            </w:r>
          </w:p>
        </w:tc>
      </w:tr>
      <w:tr w:rsidR="00DF5521" w:rsidRPr="009B6A29" w:rsidTr="00C76D94">
        <w:tc>
          <w:tcPr>
            <w:tcW w:w="4743" w:type="dxa"/>
          </w:tcPr>
          <w:p w:rsidR="00DF5521" w:rsidRPr="009B6A29" w:rsidRDefault="00DF5521" w:rsidP="00C76D94">
            <w:pPr>
              <w:pStyle w:val="ConsPlusNormal"/>
              <w:jc w:val="both"/>
            </w:pPr>
            <w:r w:rsidRPr="009B6A29">
              <w:t>Фамилия, имя, отчество (при наличии) лица, действующего от имени физического или юридического лица</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trHeight w:val="352"/>
        </w:trPr>
        <w:tc>
          <w:tcPr>
            <w:tcW w:w="4743" w:type="dxa"/>
          </w:tcPr>
          <w:p w:rsidR="00DF5521" w:rsidRPr="009B6A29" w:rsidRDefault="00DF5521" w:rsidP="00C76D94">
            <w:pPr>
              <w:autoSpaceDE w:val="0"/>
              <w:autoSpaceDN w:val="0"/>
              <w:adjustRightInd w:val="0"/>
              <w:spacing w:after="0" w:line="240" w:lineRule="auto"/>
              <w:rPr>
                <w:rFonts w:ascii="Times New Roman" w:hAnsi="Times New Roman"/>
                <w:sz w:val="24"/>
                <w:szCs w:val="24"/>
              </w:rPr>
            </w:pPr>
            <w:r w:rsidRPr="009B6A29">
              <w:rPr>
                <w:rFonts w:ascii="Times New Roman" w:eastAsia="Calibri" w:hAnsi="Times New Roman"/>
                <w:sz w:val="24"/>
                <w:szCs w:val="24"/>
              </w:rPr>
              <w:t>Данные документа, подтверждающего полномочия лица действовать от имени физического или юридического лица</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rPr>
          <w:trHeight w:val="352"/>
        </w:trPr>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t>Контактные телефоны</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r w:rsidR="00DF5521" w:rsidRPr="009B6A29" w:rsidTr="00C76D94">
        <w:tc>
          <w:tcPr>
            <w:tcW w:w="4743" w:type="dxa"/>
          </w:tcPr>
          <w:p w:rsidR="00DF5521" w:rsidRPr="009B6A29" w:rsidRDefault="00DF5521" w:rsidP="00C76D94">
            <w:pPr>
              <w:spacing w:after="0" w:line="240" w:lineRule="auto"/>
              <w:rPr>
                <w:rFonts w:ascii="Times New Roman" w:hAnsi="Times New Roman"/>
                <w:sz w:val="24"/>
                <w:szCs w:val="24"/>
              </w:rPr>
            </w:pPr>
            <w:r w:rsidRPr="009B6A29">
              <w:rPr>
                <w:rFonts w:ascii="Times New Roman" w:hAnsi="Times New Roman"/>
                <w:sz w:val="24"/>
                <w:szCs w:val="24"/>
              </w:rPr>
              <w:t>Адрес электронной почты (при наличии)</w:t>
            </w:r>
          </w:p>
        </w:tc>
        <w:tc>
          <w:tcPr>
            <w:tcW w:w="4601" w:type="dxa"/>
          </w:tcPr>
          <w:p w:rsidR="00DF5521" w:rsidRPr="009B6A29" w:rsidRDefault="00DF5521" w:rsidP="00C76D94">
            <w:pPr>
              <w:spacing w:after="0" w:line="240" w:lineRule="auto"/>
              <w:ind w:firstLine="709"/>
              <w:rPr>
                <w:rFonts w:ascii="Times New Roman" w:hAnsi="Times New Roman"/>
                <w:sz w:val="26"/>
                <w:szCs w:val="26"/>
              </w:rPr>
            </w:pPr>
          </w:p>
        </w:tc>
      </w:tr>
    </w:tbl>
    <w:p w:rsidR="00DF5521" w:rsidRPr="009B6A29" w:rsidRDefault="00DF5521" w:rsidP="00DF5521">
      <w:pPr>
        <w:shd w:val="clear" w:color="auto" w:fill="FFFFFF"/>
        <w:spacing w:after="0" w:line="240" w:lineRule="auto"/>
        <w:jc w:val="both"/>
        <w:rPr>
          <w:rFonts w:ascii="Times New Roman" w:hAnsi="Times New Roman"/>
          <w:sz w:val="20"/>
          <w:szCs w:val="20"/>
        </w:rPr>
      </w:pPr>
      <w:r w:rsidRPr="009B6A29">
        <w:rPr>
          <w:rFonts w:ascii="Times New Roman" w:hAnsi="Times New Roman"/>
          <w:sz w:val="24"/>
          <w:szCs w:val="24"/>
        </w:rPr>
        <w:br/>
        <w:t xml:space="preserve">    </w:t>
      </w:r>
      <w:r w:rsidRPr="009B6A29">
        <w:rPr>
          <w:rFonts w:ascii="Times New Roman" w:hAnsi="Times New Roman"/>
          <w:sz w:val="28"/>
          <w:szCs w:val="24"/>
        </w:rPr>
        <w:tab/>
      </w:r>
      <w:r w:rsidRPr="009B6A29">
        <w:rPr>
          <w:rFonts w:ascii="Times New Roman" w:hAnsi="Times New Roman"/>
          <w:sz w:val="24"/>
          <w:szCs w:val="24"/>
        </w:rPr>
        <w:t xml:space="preserve">В соответствии с Градостроительным кодексом Российской Федерации прошу </w:t>
      </w:r>
      <w:r w:rsidRPr="009B6A29">
        <w:rPr>
          <w:rFonts w:ascii="Times New Roman" w:hAnsi="Times New Roman"/>
          <w:b/>
          <w:sz w:val="24"/>
          <w:szCs w:val="24"/>
          <w:u w:val="single"/>
        </w:rPr>
        <w:t>принять решение</w:t>
      </w:r>
      <w:r w:rsidRPr="009B6A29">
        <w:rPr>
          <w:rFonts w:ascii="Times New Roman" w:hAnsi="Times New Roman"/>
          <w:sz w:val="24"/>
          <w:szCs w:val="24"/>
          <w:u w:val="single"/>
        </w:rPr>
        <w:t xml:space="preserve"> </w:t>
      </w:r>
      <w:proofErr w:type="gramStart"/>
      <w:r w:rsidRPr="009B6A29">
        <w:rPr>
          <w:rFonts w:ascii="Times New Roman" w:hAnsi="Times New Roman"/>
          <w:b/>
          <w:sz w:val="24"/>
          <w:szCs w:val="24"/>
          <w:u w:val="single"/>
        </w:rPr>
        <w:t>об утверждении прилагаемой документации по планировке территории /</w:t>
      </w:r>
      <w:r w:rsidRPr="009B6A29">
        <w:rPr>
          <w:rFonts w:ascii="Times New Roman" w:hAnsi="Times New Roman"/>
          <w:b/>
          <w:sz w:val="26"/>
          <w:szCs w:val="26"/>
          <w:u w:val="single"/>
        </w:rPr>
        <w:t xml:space="preserve"> о внесении изменений в документацию по планировке</w:t>
      </w:r>
      <w:proofErr w:type="gramEnd"/>
      <w:r w:rsidRPr="009B6A29">
        <w:rPr>
          <w:rFonts w:ascii="Times New Roman" w:hAnsi="Times New Roman"/>
          <w:b/>
          <w:sz w:val="26"/>
          <w:szCs w:val="26"/>
          <w:u w:val="single"/>
        </w:rPr>
        <w:t xml:space="preserve"> территории</w:t>
      </w:r>
      <w:r w:rsidRPr="009B6A29">
        <w:rPr>
          <w:rFonts w:ascii="Times New Roman" w:hAnsi="Times New Roman"/>
          <w:sz w:val="24"/>
          <w:szCs w:val="24"/>
        </w:rPr>
        <w:t xml:space="preserve"> _____________________________________________________________________________</w:t>
      </w:r>
    </w:p>
    <w:p w:rsidR="00DF5521" w:rsidRPr="009B6A29" w:rsidRDefault="00DF5521" w:rsidP="00DF5521">
      <w:pPr>
        <w:shd w:val="clear" w:color="auto" w:fill="FFFFFF"/>
        <w:spacing w:after="0" w:line="240" w:lineRule="auto"/>
        <w:jc w:val="both"/>
        <w:rPr>
          <w:rFonts w:ascii="Times New Roman" w:hAnsi="Times New Roman"/>
        </w:rPr>
      </w:pPr>
      <w:r w:rsidRPr="009B6A29">
        <w:rPr>
          <w:rFonts w:ascii="Times New Roman" w:hAnsi="Times New Roman"/>
        </w:rPr>
        <w:t>_____________________________________________________________________________________</w:t>
      </w:r>
    </w:p>
    <w:p w:rsidR="00DF5521" w:rsidRPr="009B6A29" w:rsidRDefault="00DF5521" w:rsidP="00DF5521">
      <w:pPr>
        <w:shd w:val="clear" w:color="auto" w:fill="FFFFFF"/>
        <w:spacing w:after="0" w:line="240" w:lineRule="auto"/>
        <w:jc w:val="center"/>
        <w:rPr>
          <w:rFonts w:ascii="Times New Roman" w:hAnsi="Times New Roman"/>
        </w:rPr>
      </w:pPr>
      <w:r w:rsidRPr="009B6A29">
        <w:rPr>
          <w:rFonts w:ascii="Times New Roman" w:hAnsi="Times New Roman"/>
          <w:sz w:val="20"/>
          <w:szCs w:val="20"/>
        </w:rPr>
        <w:t>(указать вид и наименование документации по планировке территории: проект планировки территории и проект межевания территории / проект межевания территории)</w:t>
      </w:r>
      <w:r w:rsidRPr="009B6A29">
        <w:rPr>
          <w:rFonts w:ascii="Times New Roman" w:hAnsi="Times New Roman"/>
        </w:rPr>
        <w:t xml:space="preserve"> </w:t>
      </w:r>
    </w:p>
    <w:p w:rsidR="00DF5521" w:rsidRPr="009B6A29" w:rsidRDefault="00DF5521" w:rsidP="00DF5521">
      <w:pPr>
        <w:shd w:val="clear" w:color="auto" w:fill="FFFFFF"/>
        <w:spacing w:after="0" w:line="240" w:lineRule="auto"/>
        <w:jc w:val="both"/>
        <w:rPr>
          <w:rFonts w:ascii="Times New Roman" w:hAnsi="Times New Roman"/>
        </w:rPr>
      </w:pPr>
      <w:r w:rsidRPr="009B6A29">
        <w:rPr>
          <w:rFonts w:ascii="Times New Roman" w:hAnsi="Times New Roman"/>
        </w:rPr>
        <w:t xml:space="preserve">_____________________________________________________________________________________                                   </w:t>
      </w:r>
      <w:r w:rsidRPr="009B6A29">
        <w:rPr>
          <w:rFonts w:ascii="Times New Roman" w:hAnsi="Times New Roman"/>
        </w:rPr>
        <w:br/>
      </w:r>
      <w:proofErr w:type="gramStart"/>
      <w:r w:rsidRPr="009B6A29">
        <w:rPr>
          <w:rFonts w:ascii="Times New Roman" w:hAnsi="Times New Roman"/>
          <w:sz w:val="24"/>
        </w:rPr>
        <w:t>подготовленной</w:t>
      </w:r>
      <w:proofErr w:type="gramEnd"/>
      <w:r w:rsidRPr="009B6A29">
        <w:rPr>
          <w:rFonts w:ascii="Times New Roman" w:hAnsi="Times New Roman"/>
          <w:sz w:val="24"/>
        </w:rPr>
        <w:t xml:space="preserve"> на основании решения </w:t>
      </w:r>
      <w:r w:rsidRPr="009B6A29">
        <w:rPr>
          <w:rFonts w:ascii="Times New Roman" w:hAnsi="Times New Roman"/>
        </w:rPr>
        <w:t>от «__» _______ 20_____ года №___________________________________________________________________________________</w:t>
      </w:r>
    </w:p>
    <w:p w:rsidR="00DF5521" w:rsidRPr="009B6A29" w:rsidRDefault="00DF5521" w:rsidP="00DF5521">
      <w:pPr>
        <w:shd w:val="clear" w:color="auto" w:fill="FFFFFF"/>
        <w:spacing w:after="0" w:line="240" w:lineRule="auto"/>
        <w:ind w:firstLine="708"/>
        <w:jc w:val="both"/>
        <w:rPr>
          <w:rFonts w:ascii="Times New Roman" w:hAnsi="Times New Roman"/>
        </w:rPr>
      </w:pPr>
      <w:r w:rsidRPr="009B6A29">
        <w:rPr>
          <w:rFonts w:ascii="Times New Roman" w:hAnsi="Times New Roman"/>
          <w:sz w:val="24"/>
        </w:rPr>
        <w:t xml:space="preserve">Сведения о принятом </w:t>
      </w:r>
      <w:proofErr w:type="gramStart"/>
      <w:r w:rsidRPr="009B6A29">
        <w:rPr>
          <w:rFonts w:ascii="Times New Roman" w:hAnsi="Times New Roman"/>
          <w:sz w:val="24"/>
        </w:rPr>
        <w:t>решении</w:t>
      </w:r>
      <w:proofErr w:type="gramEnd"/>
      <w:r w:rsidRPr="009B6A29">
        <w:rPr>
          <w:rFonts w:ascii="Times New Roman" w:hAnsi="Times New Roman"/>
          <w:sz w:val="24"/>
        </w:rPr>
        <w:t xml:space="preserve"> о подготовке документации по планировке территории</w:t>
      </w:r>
      <w:r w:rsidRPr="009B6A29">
        <w:rPr>
          <w:rFonts w:ascii="Times New Roman" w:hAnsi="Times New Roman"/>
        </w:rPr>
        <w:t xml:space="preserve"> </w:t>
      </w:r>
      <w:r w:rsidRPr="009B6A29">
        <w:rPr>
          <w:rFonts w:ascii="Times New Roman" w:hAnsi="Times New Roman"/>
          <w:sz w:val="26"/>
          <w:szCs w:val="26"/>
        </w:rPr>
        <w:t>в случаях, предусмотренных частью 1.1 статьи 45 Градостроительного кодекса Российской Федерации____________________________________________</w:t>
      </w:r>
    </w:p>
    <w:p w:rsidR="00DF5521" w:rsidRPr="009B6A29" w:rsidRDefault="00DF5521" w:rsidP="00DF5521">
      <w:pPr>
        <w:shd w:val="clear" w:color="auto" w:fill="FFFFFF"/>
        <w:spacing w:after="0" w:line="240" w:lineRule="auto"/>
        <w:jc w:val="both"/>
        <w:rPr>
          <w:rFonts w:ascii="Times New Roman" w:hAnsi="Times New Roman"/>
          <w:sz w:val="24"/>
          <w:szCs w:val="24"/>
        </w:rPr>
      </w:pPr>
      <w:r w:rsidRPr="009B6A29">
        <w:rPr>
          <w:rFonts w:ascii="Times New Roman" w:hAnsi="Times New Roman"/>
        </w:rPr>
        <w:t>_____________________________________________________________________________________</w:t>
      </w:r>
      <w:r w:rsidRPr="009B6A29">
        <w:rPr>
          <w:rFonts w:ascii="Times New Roman" w:hAnsi="Times New Roman"/>
        </w:rPr>
        <w:br/>
      </w:r>
    </w:p>
    <w:p w:rsidR="00DF5521" w:rsidRPr="009B6A29" w:rsidRDefault="00DF5521" w:rsidP="00DF5521">
      <w:pPr>
        <w:shd w:val="clear" w:color="auto" w:fill="FFFFFF"/>
        <w:spacing w:after="0" w:line="240" w:lineRule="auto"/>
        <w:jc w:val="both"/>
        <w:rPr>
          <w:rFonts w:ascii="Times New Roman" w:hAnsi="Times New Roman"/>
          <w:sz w:val="24"/>
          <w:szCs w:val="24"/>
        </w:rPr>
      </w:pPr>
      <w:r w:rsidRPr="009B6A29">
        <w:rPr>
          <w:rFonts w:ascii="Times New Roman" w:hAnsi="Times New Roman"/>
          <w:sz w:val="24"/>
          <w:szCs w:val="24"/>
        </w:rPr>
        <w:t>Прилагаю  документы  (информацию,  сведения,  данные),  необходимые </w:t>
      </w:r>
      <w:proofErr w:type="gramStart"/>
      <w:r w:rsidRPr="009B6A29">
        <w:rPr>
          <w:rFonts w:ascii="Times New Roman" w:hAnsi="Times New Roman"/>
          <w:sz w:val="24"/>
          <w:szCs w:val="24"/>
        </w:rPr>
        <w:t>для</w:t>
      </w:r>
      <w:proofErr w:type="gramEnd"/>
    </w:p>
    <w:p w:rsidR="00DF5521" w:rsidRPr="009B6A29" w:rsidRDefault="00DF5521" w:rsidP="00DF5521">
      <w:pPr>
        <w:shd w:val="clear" w:color="auto" w:fill="FFFFFF"/>
        <w:spacing w:after="0" w:line="240" w:lineRule="auto"/>
        <w:jc w:val="both"/>
        <w:rPr>
          <w:rFonts w:ascii="Times New Roman" w:hAnsi="Times New Roman"/>
          <w:sz w:val="24"/>
          <w:szCs w:val="24"/>
        </w:rPr>
      </w:pPr>
      <w:r w:rsidRPr="009B6A29">
        <w:rPr>
          <w:rFonts w:ascii="Times New Roman" w:hAnsi="Times New Roman"/>
          <w:sz w:val="24"/>
          <w:szCs w:val="24"/>
        </w:rPr>
        <w:t>получения муниципальной услуги, в составе:</w:t>
      </w:r>
    </w:p>
    <w:p w:rsidR="00DF5521" w:rsidRPr="009B6A29" w:rsidRDefault="00DF5521" w:rsidP="00DF5521">
      <w:pPr>
        <w:shd w:val="clear" w:color="auto" w:fill="FFFFFF"/>
        <w:spacing w:after="0" w:line="240" w:lineRule="auto"/>
        <w:jc w:val="both"/>
        <w:rPr>
          <w:rFonts w:ascii="Times New Roman" w:hAnsi="Times New Roman"/>
          <w:sz w:val="24"/>
          <w:szCs w:val="24"/>
        </w:rPr>
      </w:pPr>
      <w:r w:rsidRPr="009B6A29">
        <w:rPr>
          <w:rFonts w:ascii="Times New Roman" w:hAnsi="Times New Roman"/>
          <w:sz w:val="24"/>
          <w:szCs w:val="24"/>
        </w:rPr>
        <w:t xml:space="preserve">    1)_________________________________________________________________________; </w:t>
      </w:r>
    </w:p>
    <w:p w:rsidR="00DF5521" w:rsidRPr="009B6A29" w:rsidRDefault="00DF5521" w:rsidP="00DF5521">
      <w:pPr>
        <w:shd w:val="clear" w:color="auto" w:fill="FFFFFF"/>
        <w:spacing w:after="0" w:line="240" w:lineRule="auto"/>
        <w:jc w:val="both"/>
        <w:rPr>
          <w:rFonts w:ascii="Times New Roman" w:hAnsi="Times New Roman"/>
          <w:sz w:val="24"/>
          <w:szCs w:val="24"/>
        </w:rPr>
      </w:pPr>
      <w:r w:rsidRPr="009B6A29">
        <w:rPr>
          <w:rFonts w:ascii="Times New Roman" w:hAnsi="Times New Roman"/>
          <w:sz w:val="24"/>
          <w:szCs w:val="24"/>
        </w:rPr>
        <w:t xml:space="preserve">    2)_________________________________________________________________________; </w:t>
      </w:r>
    </w:p>
    <w:p w:rsidR="00DF5521" w:rsidRPr="009B6A29" w:rsidRDefault="00DF5521" w:rsidP="00DF5521">
      <w:pPr>
        <w:shd w:val="clear" w:color="auto" w:fill="FFFFFF"/>
        <w:spacing w:after="0" w:line="240" w:lineRule="auto"/>
        <w:jc w:val="both"/>
        <w:rPr>
          <w:rFonts w:ascii="Times New Roman" w:hAnsi="Times New Roman"/>
          <w:sz w:val="26"/>
          <w:szCs w:val="26"/>
        </w:rPr>
      </w:pPr>
      <w:r w:rsidRPr="009B6A29">
        <w:rPr>
          <w:rFonts w:ascii="Times New Roman" w:hAnsi="Times New Roman"/>
          <w:sz w:val="24"/>
          <w:szCs w:val="24"/>
        </w:rPr>
        <w:t>    3)_________________________________________________________________________.</w:t>
      </w:r>
      <w:r w:rsidRPr="009B6A29">
        <w:rPr>
          <w:rFonts w:ascii="Times New Roman" w:hAnsi="Times New Roman"/>
          <w:sz w:val="26"/>
          <w:szCs w:val="26"/>
        </w:rPr>
        <w:t>    </w:t>
      </w:r>
    </w:p>
    <w:p w:rsidR="00DF5521" w:rsidRPr="009B6A29" w:rsidRDefault="00DF5521" w:rsidP="00DF5521">
      <w:pPr>
        <w:shd w:val="clear" w:color="auto" w:fill="FFFFFF"/>
        <w:spacing w:after="0" w:line="240" w:lineRule="auto"/>
        <w:jc w:val="both"/>
        <w:rPr>
          <w:rFonts w:ascii="Times New Roman" w:hAnsi="Times New Roman"/>
          <w:sz w:val="24"/>
          <w:szCs w:val="24"/>
        </w:rPr>
      </w:pPr>
      <w:r w:rsidRPr="009B6A29">
        <w:rPr>
          <w:rFonts w:ascii="Times New Roman" w:hAnsi="Times New Roman"/>
          <w:sz w:val="24"/>
          <w:szCs w:val="24"/>
        </w:rPr>
        <w:t>Результат  предоставления муниципальной  услуги прошу вручить лично, направить  по  месту  фактического  проживания (месту нахождения) по почте, представить через МФЦ (</w:t>
      </w:r>
      <w:proofErr w:type="gramStart"/>
      <w:r w:rsidRPr="009B6A29">
        <w:rPr>
          <w:rFonts w:ascii="Times New Roman" w:hAnsi="Times New Roman"/>
          <w:sz w:val="24"/>
          <w:szCs w:val="24"/>
        </w:rPr>
        <w:t>нужное</w:t>
      </w:r>
      <w:proofErr w:type="gramEnd"/>
      <w:r w:rsidRPr="009B6A29">
        <w:rPr>
          <w:rFonts w:ascii="Times New Roman" w:hAnsi="Times New Roman"/>
          <w:sz w:val="24"/>
          <w:szCs w:val="24"/>
        </w:rPr>
        <w:t> подчеркнуть), в личном кабинете на Едином портале.</w:t>
      </w:r>
    </w:p>
    <w:p w:rsidR="00DF5521" w:rsidRPr="009B6A29" w:rsidRDefault="00DF5521" w:rsidP="00DF5521">
      <w:pPr>
        <w:shd w:val="clear" w:color="auto" w:fill="FFFFFF"/>
        <w:spacing w:after="0" w:line="240" w:lineRule="auto"/>
        <w:jc w:val="both"/>
        <w:rPr>
          <w:rFonts w:ascii="Times New Roman" w:hAnsi="Times New Roman"/>
          <w:sz w:val="24"/>
          <w:szCs w:val="24"/>
        </w:rPr>
      </w:pPr>
      <w:r w:rsidRPr="009B6A29">
        <w:rPr>
          <w:rFonts w:ascii="Times New Roman" w:hAnsi="Times New Roman"/>
          <w:sz w:val="24"/>
          <w:szCs w:val="24"/>
        </w:rPr>
        <w:t>   </w:t>
      </w:r>
    </w:p>
    <w:p w:rsidR="00DF5521" w:rsidRPr="009B6A29" w:rsidRDefault="00DF5521" w:rsidP="00DF5521">
      <w:pPr>
        <w:shd w:val="clear" w:color="auto" w:fill="FFFFFF"/>
        <w:spacing w:after="0" w:line="240" w:lineRule="auto"/>
        <w:jc w:val="both"/>
        <w:rPr>
          <w:rFonts w:ascii="Times New Roman" w:hAnsi="Times New Roman"/>
          <w:sz w:val="20"/>
          <w:szCs w:val="20"/>
        </w:rPr>
      </w:pPr>
      <w:r w:rsidRPr="009B6A29">
        <w:rPr>
          <w:rFonts w:ascii="Times New Roman" w:hAnsi="Times New Roman"/>
          <w:sz w:val="24"/>
          <w:szCs w:val="24"/>
        </w:rPr>
        <w:t>    Заявитель</w:t>
      </w:r>
      <w:r w:rsidRPr="009B6A29">
        <w:rPr>
          <w:rFonts w:ascii="Times New Roman" w:hAnsi="Times New Roman"/>
          <w:sz w:val="20"/>
          <w:szCs w:val="20"/>
        </w:rPr>
        <w:t xml:space="preserve"> __________________________________/____________________________________________/</w:t>
      </w:r>
    </w:p>
    <w:p w:rsidR="00DF5521" w:rsidRPr="009B6A29" w:rsidRDefault="00DF5521" w:rsidP="00DF5521">
      <w:pPr>
        <w:shd w:val="clear" w:color="auto" w:fill="FFFFFF"/>
        <w:tabs>
          <w:tab w:val="left" w:pos="6874"/>
        </w:tabs>
        <w:spacing w:after="0" w:line="240" w:lineRule="auto"/>
        <w:jc w:val="both"/>
        <w:rPr>
          <w:rFonts w:ascii="Times New Roman" w:hAnsi="Times New Roman"/>
          <w:sz w:val="20"/>
          <w:szCs w:val="20"/>
        </w:rPr>
      </w:pPr>
      <w:r w:rsidRPr="009B6A29">
        <w:rPr>
          <w:rFonts w:ascii="Times New Roman" w:hAnsi="Times New Roman"/>
          <w:sz w:val="20"/>
          <w:szCs w:val="20"/>
        </w:rPr>
        <w:t xml:space="preserve">                                          </w:t>
      </w:r>
      <w:r w:rsidRPr="009B6A29">
        <w:rPr>
          <w:rFonts w:ascii="Times New Roman" w:hAnsi="Times New Roman"/>
          <w:sz w:val="20"/>
        </w:rPr>
        <w:t> </w:t>
      </w:r>
      <w:r w:rsidRPr="009B6A29">
        <w:rPr>
          <w:rFonts w:ascii="Times New Roman" w:hAnsi="Times New Roman"/>
          <w:sz w:val="20"/>
          <w:szCs w:val="20"/>
        </w:rPr>
        <w:t>(подпись)                                                         (расшифровка подписи)</w:t>
      </w:r>
    </w:p>
    <w:p w:rsidR="00DF5521" w:rsidRPr="009B6A29" w:rsidRDefault="00DF5521" w:rsidP="00DF5521">
      <w:pPr>
        <w:shd w:val="clear" w:color="auto" w:fill="FFFFFF"/>
        <w:tabs>
          <w:tab w:val="left" w:pos="6874"/>
        </w:tabs>
        <w:spacing w:after="0" w:line="240" w:lineRule="auto"/>
        <w:jc w:val="both"/>
        <w:rPr>
          <w:rFonts w:ascii="Times New Roman" w:hAnsi="Times New Roman"/>
          <w:sz w:val="20"/>
          <w:szCs w:val="20"/>
        </w:rPr>
      </w:pPr>
    </w:p>
    <w:p w:rsidR="00DF5521" w:rsidRPr="009B6A29" w:rsidRDefault="00DF5521" w:rsidP="00DF5521">
      <w:pPr>
        <w:shd w:val="clear" w:color="auto" w:fill="FFFFFF"/>
        <w:spacing w:after="0" w:line="240" w:lineRule="auto"/>
        <w:jc w:val="both"/>
        <w:rPr>
          <w:rFonts w:ascii="Times New Roman" w:hAnsi="Times New Roman"/>
          <w:sz w:val="20"/>
          <w:szCs w:val="20"/>
        </w:rPr>
      </w:pPr>
      <w:r w:rsidRPr="009B6A29">
        <w:rPr>
          <w:rFonts w:ascii="Times New Roman" w:hAnsi="Times New Roman"/>
          <w:sz w:val="20"/>
          <w:szCs w:val="20"/>
        </w:rPr>
        <w:t>"______" _______________________ 20 __ г.</w:t>
      </w:r>
    </w:p>
    <w:p w:rsidR="00DF5521" w:rsidRPr="009B6A29" w:rsidRDefault="00DF5521" w:rsidP="00DF5521">
      <w:pPr>
        <w:shd w:val="clear" w:color="auto" w:fill="FFFFFF"/>
        <w:spacing w:after="0" w:line="240" w:lineRule="auto"/>
        <w:rPr>
          <w:rFonts w:ascii="Times New Roman" w:hAnsi="Times New Roman"/>
        </w:rPr>
      </w:pPr>
    </w:p>
    <w:p w:rsidR="00DF5521" w:rsidRPr="009B6A29" w:rsidRDefault="00DF5521" w:rsidP="00DF5521">
      <w:pPr>
        <w:shd w:val="clear" w:color="auto" w:fill="FFFFFF"/>
        <w:spacing w:after="0" w:line="240" w:lineRule="auto"/>
        <w:rPr>
          <w:rFonts w:ascii="Times New Roman" w:hAnsi="Times New Roman"/>
        </w:rPr>
        <w:sectPr w:rsidR="00DF5521" w:rsidRPr="009B6A29" w:rsidSect="00C76D94">
          <w:pgSz w:w="11906" w:h="16838"/>
          <w:pgMar w:top="1134" w:right="849" w:bottom="993" w:left="1701" w:header="708" w:footer="708" w:gutter="0"/>
          <w:cols w:space="708"/>
          <w:docGrid w:linePitch="360"/>
        </w:sectPr>
      </w:pPr>
      <w:r w:rsidRPr="009B6A29">
        <w:rPr>
          <w:rFonts w:ascii="Times New Roman" w:hAnsi="Times New Roman"/>
        </w:rPr>
        <w:t>м.п. (при наличии)</w:t>
      </w:r>
    </w:p>
    <w:p w:rsidR="00DF5521" w:rsidRPr="009B6A29" w:rsidRDefault="00DF5521" w:rsidP="00DF5521">
      <w:pPr>
        <w:shd w:val="clear" w:color="auto" w:fill="FFFFFF"/>
        <w:spacing w:after="0" w:line="240" w:lineRule="auto"/>
        <w:jc w:val="right"/>
        <w:rPr>
          <w:rFonts w:ascii="Times New Roman" w:hAnsi="Times New Roman"/>
          <w:sz w:val="26"/>
          <w:szCs w:val="26"/>
        </w:rPr>
      </w:pPr>
      <w:r w:rsidRPr="009B6A29">
        <w:rPr>
          <w:sz w:val="26"/>
          <w:szCs w:val="26"/>
        </w:rPr>
        <w:lastRenderedPageBreak/>
        <w:t xml:space="preserve">                                                                                    </w:t>
      </w:r>
      <w:r w:rsidRPr="009B6A29">
        <w:rPr>
          <w:rFonts w:ascii="Times New Roman" w:hAnsi="Times New Roman"/>
          <w:sz w:val="26"/>
          <w:szCs w:val="26"/>
        </w:rPr>
        <w:t> Приложение 4</w:t>
      </w:r>
    </w:p>
    <w:p w:rsidR="00DF5521" w:rsidRPr="009B6A29" w:rsidRDefault="00DF5521" w:rsidP="00DF5521">
      <w:pPr>
        <w:shd w:val="clear" w:color="auto" w:fill="FFFFFF"/>
        <w:spacing w:after="0" w:line="240" w:lineRule="auto"/>
        <w:ind w:left="3540" w:firstLine="708"/>
        <w:jc w:val="right"/>
        <w:rPr>
          <w:rFonts w:ascii="Times New Roman" w:hAnsi="Times New Roman"/>
          <w:sz w:val="26"/>
          <w:szCs w:val="26"/>
        </w:rPr>
      </w:pPr>
      <w:r w:rsidRPr="009B6A29">
        <w:rPr>
          <w:rFonts w:ascii="Times New Roman" w:hAnsi="Times New Roman"/>
          <w:sz w:val="26"/>
          <w:szCs w:val="26"/>
        </w:rPr>
        <w:t>к административному регламенту,</w:t>
      </w:r>
    </w:p>
    <w:p w:rsidR="00DF5521" w:rsidRPr="009B6A29" w:rsidRDefault="00DF5521" w:rsidP="00DF5521">
      <w:pPr>
        <w:pStyle w:val="ConsPlusNormal"/>
        <w:jc w:val="right"/>
        <w:rPr>
          <w:sz w:val="26"/>
          <w:szCs w:val="26"/>
        </w:rPr>
      </w:pPr>
      <w:proofErr w:type="gramStart"/>
      <w:r w:rsidRPr="009B6A29">
        <w:rPr>
          <w:sz w:val="26"/>
          <w:szCs w:val="26"/>
        </w:rPr>
        <w:t>утвержденному</w:t>
      </w:r>
      <w:proofErr w:type="gramEnd"/>
      <w:r w:rsidRPr="009B6A29">
        <w:rPr>
          <w:sz w:val="26"/>
          <w:szCs w:val="26"/>
        </w:rPr>
        <w:t xml:space="preserve"> постановлением</w:t>
      </w:r>
    </w:p>
    <w:p w:rsidR="00DF5521" w:rsidRPr="009B6A29" w:rsidRDefault="00DF5521" w:rsidP="00DF5521">
      <w:pPr>
        <w:pStyle w:val="ConsPlusNormal"/>
        <w:jc w:val="right"/>
        <w:rPr>
          <w:sz w:val="26"/>
          <w:szCs w:val="26"/>
        </w:rPr>
      </w:pPr>
      <w:r w:rsidRPr="009B6A29">
        <w:rPr>
          <w:sz w:val="26"/>
          <w:szCs w:val="26"/>
        </w:rPr>
        <w:t xml:space="preserve">администрации округа </w:t>
      </w:r>
    </w:p>
    <w:p w:rsidR="00DF5521" w:rsidRPr="009B6A29" w:rsidRDefault="00C73072" w:rsidP="00DF5521">
      <w:pPr>
        <w:pStyle w:val="ConsPlusNormal"/>
        <w:jc w:val="right"/>
        <w:rPr>
          <w:sz w:val="26"/>
          <w:szCs w:val="26"/>
        </w:rPr>
      </w:pPr>
      <w:r>
        <w:rPr>
          <w:sz w:val="26"/>
          <w:szCs w:val="26"/>
        </w:rPr>
        <w:t>от 14.03.2023 № 436</w:t>
      </w:r>
    </w:p>
    <w:p w:rsidR="00DF5521" w:rsidRPr="009B6A29" w:rsidRDefault="00DF5521" w:rsidP="00DF5521">
      <w:pPr>
        <w:shd w:val="clear" w:color="auto" w:fill="FFFFFF"/>
        <w:spacing w:after="0" w:line="240" w:lineRule="auto"/>
        <w:ind w:left="3540" w:firstLine="708"/>
        <w:jc w:val="right"/>
        <w:rPr>
          <w:rFonts w:ascii="Times New Roman" w:hAnsi="Times New Roman"/>
          <w:sz w:val="26"/>
          <w:szCs w:val="26"/>
        </w:rPr>
      </w:pPr>
    </w:p>
    <w:p w:rsidR="00DF5521" w:rsidRPr="009B6A29" w:rsidRDefault="00DF5521" w:rsidP="00DF5521">
      <w:pPr>
        <w:shd w:val="clear" w:color="auto" w:fill="FFFFFF"/>
        <w:spacing w:after="0" w:line="240" w:lineRule="auto"/>
        <w:rPr>
          <w:rFonts w:ascii="Times New Roman" w:hAnsi="Times New Roman"/>
          <w:sz w:val="27"/>
          <w:szCs w:val="27"/>
        </w:rPr>
      </w:pPr>
      <w:r w:rsidRPr="009B6A29">
        <w:t> </w:t>
      </w:r>
    </w:p>
    <w:p w:rsidR="00DF5521" w:rsidRPr="009B6A29" w:rsidRDefault="00DF5521" w:rsidP="00DF5521">
      <w:pPr>
        <w:pStyle w:val="af"/>
        <w:jc w:val="center"/>
        <w:rPr>
          <w:rFonts w:ascii="Times New Roman" w:hAnsi="Times New Roman"/>
          <w:b/>
          <w:sz w:val="26"/>
          <w:szCs w:val="26"/>
        </w:rPr>
      </w:pPr>
    </w:p>
    <w:p w:rsidR="00DF5521" w:rsidRPr="009B6A29" w:rsidRDefault="00DF5521" w:rsidP="00DF5521">
      <w:pPr>
        <w:pStyle w:val="af"/>
        <w:jc w:val="center"/>
        <w:rPr>
          <w:rFonts w:ascii="Times New Roman" w:hAnsi="Times New Roman"/>
          <w:b/>
          <w:sz w:val="26"/>
          <w:szCs w:val="26"/>
        </w:rPr>
      </w:pPr>
    </w:p>
    <w:p w:rsidR="00DF5521" w:rsidRPr="009B6A29" w:rsidRDefault="00DF5521" w:rsidP="00DF5521">
      <w:pPr>
        <w:pStyle w:val="af"/>
        <w:jc w:val="center"/>
        <w:rPr>
          <w:rFonts w:ascii="Times New Roman" w:hAnsi="Times New Roman"/>
          <w:b/>
          <w:sz w:val="26"/>
          <w:szCs w:val="26"/>
        </w:rPr>
      </w:pPr>
      <w:r w:rsidRPr="009B6A29">
        <w:rPr>
          <w:rFonts w:ascii="Times New Roman" w:hAnsi="Times New Roman"/>
          <w:b/>
          <w:sz w:val="26"/>
          <w:szCs w:val="26"/>
        </w:rPr>
        <w:t>БЛОК-СХЕМА</w:t>
      </w:r>
    </w:p>
    <w:p w:rsidR="00DF5521" w:rsidRPr="009B6A29" w:rsidRDefault="00DF5521" w:rsidP="00DF5521">
      <w:pPr>
        <w:pStyle w:val="af"/>
        <w:jc w:val="center"/>
        <w:rPr>
          <w:rFonts w:ascii="Times New Roman" w:hAnsi="Times New Roman"/>
          <w:b/>
          <w:sz w:val="26"/>
          <w:szCs w:val="26"/>
        </w:rPr>
      </w:pPr>
      <w:r w:rsidRPr="009B6A29">
        <w:rPr>
          <w:rFonts w:ascii="Times New Roman" w:hAnsi="Times New Roman"/>
          <w:b/>
          <w:sz w:val="26"/>
          <w:szCs w:val="26"/>
        </w:rPr>
        <w:t xml:space="preserve">последовательности административных процедур </w:t>
      </w:r>
    </w:p>
    <w:p w:rsidR="00DF5521" w:rsidRPr="009B6A29" w:rsidRDefault="00DF5521" w:rsidP="00DF5521">
      <w:pPr>
        <w:pStyle w:val="af"/>
        <w:jc w:val="center"/>
        <w:rPr>
          <w:rFonts w:ascii="Times New Roman" w:hAnsi="Times New Roman"/>
          <w:b/>
          <w:sz w:val="26"/>
          <w:szCs w:val="26"/>
        </w:rPr>
      </w:pPr>
      <w:r w:rsidRPr="009B6A29">
        <w:rPr>
          <w:rFonts w:ascii="Times New Roman" w:hAnsi="Times New Roman"/>
          <w:b/>
          <w:sz w:val="26"/>
          <w:szCs w:val="26"/>
        </w:rPr>
        <w:t xml:space="preserve">при предоставлении муниципальной услуги </w:t>
      </w:r>
    </w:p>
    <w:p w:rsidR="00DF5521" w:rsidRPr="009B6A29" w:rsidRDefault="00DF5521" w:rsidP="00DF5521">
      <w:pPr>
        <w:pStyle w:val="af"/>
        <w:jc w:val="center"/>
        <w:rPr>
          <w:rFonts w:ascii="Times New Roman" w:hAnsi="Times New Roman"/>
          <w:b/>
          <w:sz w:val="26"/>
          <w:szCs w:val="26"/>
        </w:rPr>
      </w:pPr>
      <w:r w:rsidRPr="009B6A29">
        <w:rPr>
          <w:rFonts w:ascii="Times New Roman" w:hAnsi="Times New Roman"/>
          <w:b/>
          <w:sz w:val="26"/>
          <w:szCs w:val="26"/>
        </w:rPr>
        <w:t>по принятию решения о подготовке документации по планировке территории</w:t>
      </w:r>
      <w:r w:rsidRPr="009B6A29">
        <w:rPr>
          <w:rFonts w:ascii="Times New Roman" w:hAnsi="Times New Roman"/>
          <w:b/>
          <w:spacing w:val="-4"/>
          <w:sz w:val="26"/>
          <w:szCs w:val="26"/>
        </w:rPr>
        <w:t> </w:t>
      </w:r>
    </w:p>
    <w:p w:rsidR="00DF5521" w:rsidRPr="009B6A29" w:rsidRDefault="00DF5521" w:rsidP="00DF5521">
      <w:pPr>
        <w:tabs>
          <w:tab w:val="left" w:pos="708"/>
        </w:tabs>
        <w:spacing w:after="0" w:line="240" w:lineRule="auto"/>
        <w:jc w:val="center"/>
        <w:rPr>
          <w:rFonts w:ascii="Times New Roman" w:hAnsi="Times New Roman"/>
          <w:sz w:val="26"/>
          <w:szCs w:val="26"/>
        </w:rPr>
      </w:pPr>
    </w:p>
    <w:tbl>
      <w:tblPr>
        <w:tblW w:w="0" w:type="auto"/>
        <w:jc w:val="center"/>
        <w:tblInd w:w="108" w:type="dxa"/>
        <w:tblCellMar>
          <w:left w:w="10" w:type="dxa"/>
          <w:right w:w="10" w:type="dxa"/>
        </w:tblCellMar>
        <w:tblLook w:val="04A0"/>
      </w:tblPr>
      <w:tblGrid>
        <w:gridCol w:w="6072"/>
      </w:tblGrid>
      <w:tr w:rsidR="00DF5521" w:rsidRPr="009B6A29" w:rsidTr="00C76D94">
        <w:trPr>
          <w:trHeight w:val="776"/>
          <w:jc w:val="center"/>
        </w:trPr>
        <w:tc>
          <w:tcPr>
            <w:tcW w:w="607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spacing w:after="0" w:line="240" w:lineRule="auto"/>
              <w:jc w:val="center"/>
              <w:rPr>
                <w:rFonts w:ascii="Times New Roman" w:hAnsi="Times New Roman"/>
                <w:sz w:val="26"/>
                <w:szCs w:val="26"/>
              </w:rPr>
            </w:pPr>
            <w:r w:rsidRPr="009B6A29">
              <w:rPr>
                <w:rFonts w:ascii="Times New Roman" w:hAnsi="Times New Roman"/>
                <w:sz w:val="26"/>
                <w:szCs w:val="26"/>
              </w:rPr>
              <w:t>Прием и регистрация заявления и прилагаемых документов - 1 рабочий день со дня поступления заявления и прилагаемых документов</w:t>
            </w:r>
          </w:p>
          <w:p w:rsidR="00DF5521" w:rsidRPr="009B6A29" w:rsidRDefault="00DF5521" w:rsidP="00C76D94">
            <w:pPr>
              <w:spacing w:after="0" w:line="240" w:lineRule="auto"/>
              <w:jc w:val="center"/>
              <w:rPr>
                <w:rFonts w:ascii="Times New Roman" w:hAnsi="Times New Roman"/>
                <w:sz w:val="26"/>
                <w:szCs w:val="26"/>
              </w:rPr>
            </w:pPr>
          </w:p>
          <w:p w:rsidR="00DF5521" w:rsidRPr="009B6A29" w:rsidRDefault="00DF5521" w:rsidP="00C76D94">
            <w:pPr>
              <w:spacing w:after="0" w:line="240" w:lineRule="auto"/>
              <w:jc w:val="center"/>
              <w:rPr>
                <w:rFonts w:ascii="Times New Roman" w:hAnsi="Times New Roman"/>
                <w:sz w:val="26"/>
                <w:szCs w:val="26"/>
              </w:rPr>
            </w:pPr>
            <w:r w:rsidRPr="009B6A29">
              <w:rPr>
                <w:rFonts w:ascii="Times New Roman" w:hAnsi="Times New Roman"/>
                <w:sz w:val="26"/>
                <w:szCs w:val="26"/>
              </w:rPr>
              <w:t xml:space="preserve">(п.3.2.4 настоящего административного регламента) </w:t>
            </w:r>
          </w:p>
        </w:tc>
      </w:tr>
    </w:tbl>
    <w:p w:rsidR="00DF5521" w:rsidRPr="009B6A29" w:rsidRDefault="00E12393" w:rsidP="00DF5521">
      <w:pPr>
        <w:tabs>
          <w:tab w:val="left" w:pos="708"/>
        </w:tabs>
        <w:spacing w:after="0" w:line="240" w:lineRule="auto"/>
        <w:jc w:val="center"/>
        <w:rPr>
          <w:rFonts w:ascii="Times New Roman" w:hAnsi="Times New Roman"/>
          <w:sz w:val="26"/>
          <w:szCs w:val="26"/>
        </w:rPr>
      </w:pPr>
      <w:r>
        <w:rPr>
          <w:rFonts w:ascii="Times New Roman" w:hAnsi="Times New Roman"/>
          <w:noProof/>
          <w:sz w:val="26"/>
          <w:szCs w:val="26"/>
        </w:rPr>
        <w:pict>
          <v:shapetype id="_x0000_t32" coordsize="21600,21600" o:spt="32" o:oned="t" path="m,l21600,21600e" filled="f">
            <v:path arrowok="t" fillok="f" o:connecttype="none"/>
            <o:lock v:ext="edit" shapetype="t"/>
          </v:shapetype>
          <v:shape id="_x0000_s1026" type="#_x0000_t32" style="position:absolute;left:0;text-align:left;margin-left:228.6pt;margin-top:-.3pt;width:.65pt;height:30.05pt;z-index:251660288;mso-position-horizontal-relative:text;mso-position-vertical-relative:text" o:connectortype="straight">
            <v:stroke endarrow="block"/>
          </v:shape>
        </w:pict>
      </w:r>
    </w:p>
    <w:p w:rsidR="00DF5521" w:rsidRPr="009B6A29" w:rsidRDefault="00DF5521" w:rsidP="00DF5521">
      <w:pPr>
        <w:tabs>
          <w:tab w:val="left" w:pos="708"/>
        </w:tabs>
        <w:spacing w:after="0" w:line="240" w:lineRule="auto"/>
        <w:jc w:val="center"/>
        <w:rPr>
          <w:rFonts w:ascii="Times New Roman" w:hAnsi="Times New Roman"/>
          <w:sz w:val="26"/>
          <w:szCs w:val="26"/>
        </w:rPr>
      </w:pPr>
    </w:p>
    <w:tbl>
      <w:tblPr>
        <w:tblW w:w="0" w:type="auto"/>
        <w:jc w:val="center"/>
        <w:tblInd w:w="108" w:type="dxa"/>
        <w:tblCellMar>
          <w:left w:w="10" w:type="dxa"/>
          <w:right w:w="10" w:type="dxa"/>
        </w:tblCellMar>
        <w:tblLook w:val="04A0"/>
      </w:tblPr>
      <w:tblGrid>
        <w:gridCol w:w="6072"/>
      </w:tblGrid>
      <w:tr w:rsidR="00DF5521" w:rsidRPr="009B6A29" w:rsidTr="00C76D94">
        <w:trPr>
          <w:trHeight w:val="1007"/>
          <w:jc w:val="center"/>
        </w:trPr>
        <w:tc>
          <w:tcPr>
            <w:tcW w:w="607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spacing w:after="0" w:line="240" w:lineRule="auto"/>
              <w:jc w:val="both"/>
              <w:rPr>
                <w:rFonts w:ascii="Times New Roman" w:hAnsi="Times New Roman"/>
                <w:sz w:val="26"/>
                <w:szCs w:val="26"/>
              </w:rPr>
            </w:pPr>
            <w:r w:rsidRPr="009B6A29">
              <w:rPr>
                <w:rFonts w:ascii="Times New Roman" w:hAnsi="Times New Roman"/>
                <w:sz w:val="26"/>
                <w:szCs w:val="26"/>
              </w:rPr>
              <w:t>Рассмотрение заявления, принятие решения о подготовке документации по планировке территории</w:t>
            </w:r>
            <w:r w:rsidRPr="009B6A29">
              <w:rPr>
                <w:rFonts w:ascii="Times New Roman" w:hAnsi="Times New Roman"/>
                <w:spacing w:val="-4"/>
                <w:sz w:val="26"/>
                <w:szCs w:val="26"/>
              </w:rPr>
              <w:t> </w:t>
            </w:r>
            <w:r w:rsidRPr="009B6A29">
              <w:rPr>
                <w:rFonts w:ascii="Times New Roman" w:hAnsi="Times New Roman"/>
                <w:sz w:val="26"/>
                <w:szCs w:val="26"/>
              </w:rPr>
              <w:t>или по внесению изменений в документацию по планировке территории либо о мотивированном отказе в предоставлении услуги – 14 рабочих дней со дня регистрации заявления и прилагаемых документов.</w:t>
            </w:r>
          </w:p>
          <w:p w:rsidR="00DF5521" w:rsidRPr="009B6A29" w:rsidRDefault="00DF5521" w:rsidP="00C76D94">
            <w:pPr>
              <w:suppressAutoHyphens/>
              <w:spacing w:after="0" w:line="240" w:lineRule="auto"/>
              <w:rPr>
                <w:rFonts w:ascii="Times New Roman" w:hAnsi="Times New Roman"/>
                <w:sz w:val="26"/>
                <w:szCs w:val="26"/>
              </w:rPr>
            </w:pPr>
          </w:p>
          <w:p w:rsidR="00DF5521" w:rsidRPr="009B6A29" w:rsidRDefault="00DF5521" w:rsidP="00C76D94">
            <w:pPr>
              <w:spacing w:after="0" w:line="240" w:lineRule="auto"/>
              <w:jc w:val="center"/>
              <w:rPr>
                <w:rFonts w:ascii="Times New Roman" w:hAnsi="Times New Roman"/>
                <w:sz w:val="26"/>
                <w:szCs w:val="26"/>
              </w:rPr>
            </w:pPr>
            <w:r w:rsidRPr="009B6A29">
              <w:rPr>
                <w:rFonts w:ascii="Times New Roman" w:hAnsi="Times New Roman"/>
                <w:sz w:val="26"/>
                <w:szCs w:val="26"/>
              </w:rPr>
              <w:t xml:space="preserve">(п.3.3.8 настоящего административного регламента) </w:t>
            </w:r>
          </w:p>
        </w:tc>
      </w:tr>
    </w:tbl>
    <w:p w:rsidR="00DF5521" w:rsidRPr="009B6A29" w:rsidRDefault="00E12393" w:rsidP="00DF5521">
      <w:pPr>
        <w:tabs>
          <w:tab w:val="left" w:pos="708"/>
        </w:tabs>
        <w:spacing w:after="0" w:line="240" w:lineRule="auto"/>
        <w:jc w:val="center"/>
        <w:rPr>
          <w:rFonts w:ascii="Times New Roman" w:hAnsi="Times New Roman"/>
          <w:sz w:val="26"/>
          <w:szCs w:val="26"/>
        </w:rPr>
      </w:pPr>
      <w:r>
        <w:rPr>
          <w:rFonts w:ascii="Times New Roman" w:hAnsi="Times New Roman"/>
          <w:noProof/>
          <w:sz w:val="26"/>
          <w:szCs w:val="26"/>
        </w:rPr>
        <w:pict>
          <v:shape id="_x0000_s1027" type="#_x0000_t32" style="position:absolute;left:0;text-align:left;margin-left:229.25pt;margin-top:.3pt;width:0;height:30.7pt;z-index:251661312;mso-position-horizontal-relative:text;mso-position-vertical-relative:text" o:connectortype="straight">
            <v:stroke endarrow="block"/>
          </v:shape>
        </w:pict>
      </w:r>
    </w:p>
    <w:p w:rsidR="00DF5521" w:rsidRPr="009B6A29" w:rsidRDefault="00DF5521" w:rsidP="00DF5521">
      <w:pPr>
        <w:tabs>
          <w:tab w:val="left" w:pos="708"/>
        </w:tabs>
        <w:spacing w:after="0" w:line="240" w:lineRule="auto"/>
        <w:jc w:val="center"/>
        <w:rPr>
          <w:rFonts w:ascii="Times New Roman" w:hAnsi="Times New Roman"/>
          <w:sz w:val="26"/>
          <w:szCs w:val="26"/>
        </w:rPr>
      </w:pPr>
    </w:p>
    <w:tbl>
      <w:tblPr>
        <w:tblW w:w="0" w:type="auto"/>
        <w:jc w:val="center"/>
        <w:tblInd w:w="108" w:type="dxa"/>
        <w:tblCellMar>
          <w:left w:w="10" w:type="dxa"/>
          <w:right w:w="10" w:type="dxa"/>
        </w:tblCellMar>
        <w:tblLook w:val="04A0"/>
      </w:tblPr>
      <w:tblGrid>
        <w:gridCol w:w="6106"/>
      </w:tblGrid>
      <w:tr w:rsidR="00DF5521" w:rsidRPr="009B6A29" w:rsidTr="00C76D94">
        <w:trPr>
          <w:trHeight w:val="373"/>
          <w:jc w:val="center"/>
        </w:trPr>
        <w:tc>
          <w:tcPr>
            <w:tcW w:w="61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spacing w:after="0" w:line="240" w:lineRule="auto"/>
              <w:jc w:val="center"/>
              <w:rPr>
                <w:rFonts w:ascii="Times New Roman" w:hAnsi="Times New Roman"/>
                <w:sz w:val="26"/>
                <w:szCs w:val="26"/>
              </w:rPr>
            </w:pPr>
            <w:r w:rsidRPr="009B6A29">
              <w:rPr>
                <w:rFonts w:ascii="Times New Roman" w:hAnsi="Times New Roman"/>
                <w:sz w:val="26"/>
                <w:szCs w:val="26"/>
              </w:rPr>
              <w:t>Направление (вручение) решения о подготовке документации по планировке территории</w:t>
            </w:r>
            <w:r w:rsidRPr="009B6A29">
              <w:rPr>
                <w:rFonts w:ascii="Times New Roman" w:hAnsi="Times New Roman"/>
                <w:spacing w:val="-4"/>
                <w:sz w:val="26"/>
                <w:szCs w:val="26"/>
              </w:rPr>
              <w:t> </w:t>
            </w:r>
            <w:r w:rsidRPr="009B6A29">
              <w:rPr>
                <w:rFonts w:ascii="Times New Roman" w:hAnsi="Times New Roman"/>
                <w:sz w:val="26"/>
                <w:szCs w:val="26"/>
              </w:rPr>
              <w:t>или по внесению изменений в документацию по планировке территорий либо о мотивированном отказе в предоставлении услуги -1 рабочий день</w:t>
            </w:r>
          </w:p>
          <w:p w:rsidR="00DF5521" w:rsidRPr="009B6A29" w:rsidRDefault="00DF5521" w:rsidP="00C76D94">
            <w:pPr>
              <w:spacing w:after="0" w:line="240" w:lineRule="auto"/>
              <w:jc w:val="center"/>
              <w:rPr>
                <w:rFonts w:ascii="Times New Roman" w:hAnsi="Times New Roman"/>
                <w:sz w:val="26"/>
                <w:szCs w:val="26"/>
              </w:rPr>
            </w:pPr>
          </w:p>
          <w:p w:rsidR="00DF5521" w:rsidRPr="009B6A29" w:rsidRDefault="00DF5521" w:rsidP="00C76D94">
            <w:pPr>
              <w:spacing w:after="0" w:line="240" w:lineRule="auto"/>
              <w:jc w:val="center"/>
              <w:rPr>
                <w:rFonts w:ascii="Times New Roman" w:hAnsi="Times New Roman"/>
                <w:sz w:val="26"/>
                <w:szCs w:val="26"/>
              </w:rPr>
            </w:pPr>
            <w:r w:rsidRPr="009B6A29">
              <w:rPr>
                <w:rFonts w:ascii="Times New Roman" w:hAnsi="Times New Roman"/>
                <w:sz w:val="26"/>
                <w:szCs w:val="26"/>
              </w:rPr>
              <w:t>(п.3.4.4 настоящего административного регламента)</w:t>
            </w:r>
          </w:p>
        </w:tc>
      </w:tr>
    </w:tbl>
    <w:p w:rsidR="00DF5521" w:rsidRPr="009B6A29" w:rsidRDefault="00DF5521" w:rsidP="00DF5521">
      <w:pPr>
        <w:shd w:val="clear" w:color="auto" w:fill="FFFFFF"/>
        <w:spacing w:after="0" w:line="240" w:lineRule="auto"/>
        <w:jc w:val="center"/>
        <w:rPr>
          <w:rFonts w:ascii="Times New Roman" w:hAnsi="Times New Roman"/>
          <w:sz w:val="28"/>
          <w:szCs w:val="28"/>
        </w:rPr>
      </w:pPr>
    </w:p>
    <w:p w:rsidR="00DF5521" w:rsidRPr="009B6A29" w:rsidRDefault="00DF5521" w:rsidP="00DF5521">
      <w:pPr>
        <w:shd w:val="clear" w:color="auto" w:fill="FFFFFF"/>
        <w:spacing w:after="0" w:line="240" w:lineRule="auto"/>
        <w:jc w:val="center"/>
        <w:rPr>
          <w:rFonts w:ascii="Times New Roman" w:hAnsi="Times New Roman"/>
          <w:sz w:val="28"/>
          <w:szCs w:val="28"/>
        </w:rPr>
      </w:pPr>
    </w:p>
    <w:p w:rsidR="00DF5521" w:rsidRPr="009B6A29" w:rsidRDefault="00DF5521" w:rsidP="00DF5521">
      <w:pPr>
        <w:shd w:val="clear" w:color="auto" w:fill="FFFFFF"/>
        <w:spacing w:after="0" w:line="240" w:lineRule="auto"/>
        <w:jc w:val="center"/>
        <w:rPr>
          <w:rFonts w:ascii="Times New Roman" w:hAnsi="Times New Roman"/>
          <w:sz w:val="28"/>
          <w:szCs w:val="28"/>
        </w:rPr>
      </w:pPr>
    </w:p>
    <w:p w:rsidR="00DF5521" w:rsidRPr="009B6A29" w:rsidRDefault="00DF5521" w:rsidP="00DF5521">
      <w:pPr>
        <w:shd w:val="clear" w:color="auto" w:fill="FFFFFF"/>
        <w:spacing w:after="0" w:line="240" w:lineRule="auto"/>
        <w:jc w:val="center"/>
        <w:rPr>
          <w:rFonts w:ascii="Times New Roman" w:hAnsi="Times New Roman"/>
          <w:sz w:val="28"/>
          <w:szCs w:val="28"/>
        </w:rPr>
      </w:pPr>
    </w:p>
    <w:p w:rsidR="00DF5521" w:rsidRPr="009B6A29" w:rsidRDefault="00DF5521" w:rsidP="00DF5521">
      <w:pPr>
        <w:shd w:val="clear" w:color="auto" w:fill="FFFFFF"/>
        <w:spacing w:after="0" w:line="240" w:lineRule="auto"/>
        <w:rPr>
          <w:rFonts w:ascii="Times New Roman" w:hAnsi="Times New Roman"/>
          <w:sz w:val="27"/>
          <w:szCs w:val="27"/>
        </w:rPr>
      </w:pPr>
    </w:p>
    <w:p w:rsidR="00DF5521" w:rsidRPr="009B6A29" w:rsidRDefault="00DF5521" w:rsidP="00DF5521">
      <w:pPr>
        <w:shd w:val="clear" w:color="auto" w:fill="FFFFFF"/>
        <w:spacing w:after="0" w:line="240" w:lineRule="auto"/>
        <w:rPr>
          <w:rFonts w:ascii="Times New Roman" w:hAnsi="Times New Roman"/>
          <w:sz w:val="27"/>
          <w:szCs w:val="27"/>
        </w:rPr>
      </w:pPr>
      <w:r w:rsidRPr="009B6A29">
        <w:rPr>
          <w:rFonts w:ascii="Times New Roman" w:hAnsi="Times New Roman"/>
        </w:rPr>
        <w:t> </w:t>
      </w:r>
    </w:p>
    <w:p w:rsidR="00DF5521" w:rsidRPr="009B6A29" w:rsidRDefault="00DF5521" w:rsidP="00DF5521">
      <w:pPr>
        <w:shd w:val="clear" w:color="auto" w:fill="FFFFFF"/>
        <w:spacing w:after="0" w:line="240" w:lineRule="auto"/>
        <w:rPr>
          <w:rFonts w:ascii="Times New Roman" w:hAnsi="Times New Roman"/>
          <w:sz w:val="27"/>
          <w:szCs w:val="27"/>
        </w:rPr>
      </w:pPr>
      <w:r w:rsidRPr="009B6A29">
        <w:rPr>
          <w:rFonts w:ascii="Times New Roman" w:hAnsi="Times New Roman"/>
        </w:rPr>
        <w:t> </w:t>
      </w:r>
    </w:p>
    <w:p w:rsidR="00DF5521" w:rsidRPr="009B6A29" w:rsidRDefault="00DF5521" w:rsidP="00DF5521">
      <w:pPr>
        <w:shd w:val="clear" w:color="auto" w:fill="FFFFFF"/>
        <w:spacing w:after="0" w:line="240" w:lineRule="auto"/>
        <w:rPr>
          <w:rFonts w:ascii="Times New Roman" w:hAnsi="Times New Roman"/>
          <w:sz w:val="26"/>
          <w:szCs w:val="26"/>
        </w:rPr>
      </w:pPr>
      <w:r w:rsidRPr="009B6A29">
        <w:lastRenderedPageBreak/>
        <w:t xml:space="preserve">                                                                                                                                                         </w:t>
      </w:r>
      <w:r w:rsidRPr="009B6A29">
        <w:rPr>
          <w:rFonts w:ascii="Times New Roman" w:hAnsi="Times New Roman"/>
          <w:sz w:val="28"/>
          <w:szCs w:val="28"/>
        </w:rPr>
        <w:t> </w:t>
      </w:r>
      <w:r w:rsidRPr="009B6A29">
        <w:rPr>
          <w:rFonts w:ascii="Times New Roman" w:hAnsi="Times New Roman"/>
          <w:sz w:val="26"/>
          <w:szCs w:val="26"/>
        </w:rPr>
        <w:t>Приложение 5</w:t>
      </w:r>
    </w:p>
    <w:p w:rsidR="00DF5521" w:rsidRPr="009B6A29" w:rsidRDefault="00DF5521" w:rsidP="00DF5521">
      <w:pPr>
        <w:shd w:val="clear" w:color="auto" w:fill="FFFFFF"/>
        <w:spacing w:after="0" w:line="240" w:lineRule="auto"/>
        <w:ind w:left="3540" w:firstLine="708"/>
        <w:jc w:val="right"/>
        <w:rPr>
          <w:rFonts w:ascii="Times New Roman" w:hAnsi="Times New Roman"/>
          <w:sz w:val="26"/>
          <w:szCs w:val="26"/>
        </w:rPr>
      </w:pPr>
      <w:r w:rsidRPr="009B6A29">
        <w:rPr>
          <w:rFonts w:ascii="Times New Roman" w:hAnsi="Times New Roman"/>
          <w:sz w:val="26"/>
          <w:szCs w:val="26"/>
        </w:rPr>
        <w:t>к административному регламенту,</w:t>
      </w:r>
    </w:p>
    <w:p w:rsidR="00DF5521" w:rsidRPr="009B6A29" w:rsidRDefault="00DF5521" w:rsidP="00DF5521">
      <w:pPr>
        <w:pStyle w:val="ConsPlusNormal"/>
        <w:jc w:val="right"/>
        <w:rPr>
          <w:sz w:val="26"/>
          <w:szCs w:val="26"/>
        </w:rPr>
      </w:pPr>
      <w:proofErr w:type="gramStart"/>
      <w:r w:rsidRPr="009B6A29">
        <w:rPr>
          <w:sz w:val="26"/>
          <w:szCs w:val="26"/>
        </w:rPr>
        <w:t>утвержденному</w:t>
      </w:r>
      <w:proofErr w:type="gramEnd"/>
      <w:r w:rsidRPr="009B6A29">
        <w:rPr>
          <w:sz w:val="26"/>
          <w:szCs w:val="26"/>
        </w:rPr>
        <w:t xml:space="preserve"> постановлением</w:t>
      </w:r>
    </w:p>
    <w:p w:rsidR="00DF5521" w:rsidRPr="009B6A29" w:rsidRDefault="00DF5521" w:rsidP="00DF5521">
      <w:pPr>
        <w:pStyle w:val="ConsPlusNormal"/>
        <w:jc w:val="right"/>
        <w:rPr>
          <w:sz w:val="26"/>
          <w:szCs w:val="26"/>
        </w:rPr>
      </w:pPr>
      <w:r w:rsidRPr="009B6A29">
        <w:rPr>
          <w:sz w:val="26"/>
          <w:szCs w:val="26"/>
        </w:rPr>
        <w:t xml:space="preserve">администрации округа </w:t>
      </w:r>
    </w:p>
    <w:p w:rsidR="00DF5521" w:rsidRPr="009B6A29" w:rsidRDefault="00C73072" w:rsidP="00DF5521">
      <w:pPr>
        <w:pStyle w:val="ConsPlusNormal"/>
        <w:jc w:val="right"/>
        <w:rPr>
          <w:sz w:val="26"/>
          <w:szCs w:val="26"/>
        </w:rPr>
      </w:pPr>
      <w:r>
        <w:rPr>
          <w:sz w:val="26"/>
          <w:szCs w:val="26"/>
        </w:rPr>
        <w:t>от 14.03.2023 № 436</w:t>
      </w:r>
    </w:p>
    <w:p w:rsidR="00DF5521" w:rsidRPr="009B6A29" w:rsidRDefault="00DF5521" w:rsidP="00DF5521">
      <w:pPr>
        <w:shd w:val="clear" w:color="auto" w:fill="FFFFFF"/>
        <w:spacing w:after="0" w:line="240" w:lineRule="auto"/>
        <w:ind w:left="3540" w:firstLine="708"/>
        <w:jc w:val="right"/>
        <w:rPr>
          <w:rFonts w:ascii="Times New Roman" w:hAnsi="Times New Roman"/>
          <w:sz w:val="28"/>
          <w:szCs w:val="28"/>
        </w:rPr>
      </w:pPr>
    </w:p>
    <w:p w:rsidR="00DF5521" w:rsidRPr="009B6A29" w:rsidRDefault="00DF5521" w:rsidP="00DF5521">
      <w:pPr>
        <w:shd w:val="clear" w:color="auto" w:fill="FFFFFF"/>
        <w:spacing w:after="0" w:line="240" w:lineRule="auto"/>
        <w:ind w:left="3540" w:firstLine="708"/>
        <w:jc w:val="right"/>
        <w:rPr>
          <w:rFonts w:ascii="Times New Roman" w:hAnsi="Times New Roman"/>
          <w:sz w:val="28"/>
          <w:szCs w:val="28"/>
        </w:rPr>
      </w:pPr>
    </w:p>
    <w:p w:rsidR="00DF5521" w:rsidRPr="009B6A29" w:rsidRDefault="00DF5521" w:rsidP="00DF5521">
      <w:pPr>
        <w:pStyle w:val="af"/>
        <w:jc w:val="center"/>
        <w:rPr>
          <w:rFonts w:ascii="Times New Roman" w:hAnsi="Times New Roman"/>
          <w:b/>
          <w:sz w:val="26"/>
          <w:szCs w:val="26"/>
        </w:rPr>
      </w:pPr>
      <w:r w:rsidRPr="009B6A29">
        <w:t> </w:t>
      </w:r>
      <w:r w:rsidRPr="009B6A29">
        <w:rPr>
          <w:rFonts w:ascii="Times New Roman" w:hAnsi="Times New Roman"/>
          <w:b/>
          <w:sz w:val="26"/>
          <w:szCs w:val="26"/>
        </w:rPr>
        <w:t>БЛОК-СХЕМА</w:t>
      </w:r>
    </w:p>
    <w:p w:rsidR="00DF5521" w:rsidRPr="009B6A29" w:rsidRDefault="00DF5521" w:rsidP="00DF5521">
      <w:pPr>
        <w:pStyle w:val="af"/>
        <w:jc w:val="center"/>
        <w:rPr>
          <w:rFonts w:ascii="Times New Roman" w:hAnsi="Times New Roman"/>
          <w:b/>
          <w:sz w:val="26"/>
          <w:szCs w:val="26"/>
        </w:rPr>
      </w:pPr>
      <w:r w:rsidRPr="009B6A29">
        <w:rPr>
          <w:rFonts w:ascii="Times New Roman" w:hAnsi="Times New Roman"/>
          <w:b/>
          <w:sz w:val="26"/>
          <w:szCs w:val="26"/>
        </w:rPr>
        <w:t xml:space="preserve">последовательности административных процедур </w:t>
      </w:r>
    </w:p>
    <w:p w:rsidR="00DF5521" w:rsidRPr="009B6A29" w:rsidRDefault="00DF5521" w:rsidP="00DF5521">
      <w:pPr>
        <w:pStyle w:val="af"/>
        <w:jc w:val="center"/>
        <w:rPr>
          <w:rFonts w:ascii="Times New Roman" w:hAnsi="Times New Roman"/>
          <w:b/>
          <w:sz w:val="26"/>
          <w:szCs w:val="26"/>
        </w:rPr>
      </w:pPr>
      <w:r w:rsidRPr="009B6A29">
        <w:rPr>
          <w:rFonts w:ascii="Times New Roman" w:hAnsi="Times New Roman"/>
          <w:b/>
          <w:sz w:val="26"/>
          <w:szCs w:val="26"/>
        </w:rPr>
        <w:t xml:space="preserve">при предоставлении муниципальной услуги </w:t>
      </w:r>
    </w:p>
    <w:p w:rsidR="00DF5521" w:rsidRPr="009B6A29" w:rsidRDefault="00DF5521" w:rsidP="00DF5521">
      <w:pPr>
        <w:pStyle w:val="af"/>
        <w:jc w:val="center"/>
        <w:rPr>
          <w:rFonts w:ascii="Times New Roman" w:hAnsi="Times New Roman"/>
          <w:b/>
          <w:sz w:val="26"/>
          <w:szCs w:val="26"/>
        </w:rPr>
      </w:pPr>
      <w:r w:rsidRPr="009B6A29">
        <w:rPr>
          <w:rFonts w:ascii="Times New Roman" w:hAnsi="Times New Roman"/>
          <w:b/>
          <w:sz w:val="26"/>
          <w:szCs w:val="26"/>
        </w:rPr>
        <w:t>по принятию решения об утверждении документации по планировке территории</w:t>
      </w:r>
      <w:r w:rsidRPr="009B6A29">
        <w:rPr>
          <w:rFonts w:ascii="Times New Roman" w:hAnsi="Times New Roman"/>
          <w:b/>
          <w:spacing w:val="-4"/>
          <w:sz w:val="26"/>
          <w:szCs w:val="26"/>
        </w:rPr>
        <w:t> </w:t>
      </w:r>
    </w:p>
    <w:p w:rsidR="00DF5521" w:rsidRPr="009B6A29" w:rsidRDefault="00DF5521" w:rsidP="00DF5521">
      <w:pPr>
        <w:tabs>
          <w:tab w:val="left" w:pos="708"/>
        </w:tabs>
        <w:spacing w:after="0" w:line="240" w:lineRule="auto"/>
        <w:jc w:val="center"/>
        <w:rPr>
          <w:rFonts w:ascii="Times New Roman" w:hAnsi="Times New Roman"/>
          <w:sz w:val="26"/>
          <w:szCs w:val="26"/>
        </w:rPr>
      </w:pPr>
    </w:p>
    <w:tbl>
      <w:tblPr>
        <w:tblW w:w="0" w:type="auto"/>
        <w:jc w:val="center"/>
        <w:tblInd w:w="108" w:type="dxa"/>
        <w:tblCellMar>
          <w:left w:w="10" w:type="dxa"/>
          <w:right w:w="10" w:type="dxa"/>
        </w:tblCellMar>
        <w:tblLook w:val="04A0"/>
      </w:tblPr>
      <w:tblGrid>
        <w:gridCol w:w="6072"/>
      </w:tblGrid>
      <w:tr w:rsidR="00DF5521" w:rsidRPr="009B6A29" w:rsidTr="00C76D94">
        <w:trPr>
          <w:trHeight w:val="776"/>
          <w:jc w:val="center"/>
        </w:trPr>
        <w:tc>
          <w:tcPr>
            <w:tcW w:w="607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spacing w:after="0" w:line="240" w:lineRule="auto"/>
              <w:jc w:val="center"/>
              <w:rPr>
                <w:rFonts w:ascii="Times New Roman" w:hAnsi="Times New Roman"/>
              </w:rPr>
            </w:pPr>
            <w:r w:rsidRPr="009B6A29">
              <w:rPr>
                <w:rFonts w:ascii="Times New Roman" w:hAnsi="Times New Roman"/>
              </w:rPr>
              <w:t>Прием и регистрация заявления и прилагаемых документов - 1 рабочий день со дня поступления заявления и прилагаемых документов</w:t>
            </w:r>
          </w:p>
          <w:p w:rsidR="00DF5521" w:rsidRPr="009B6A29" w:rsidRDefault="00DF5521" w:rsidP="00C76D94">
            <w:pPr>
              <w:spacing w:after="0" w:line="240" w:lineRule="auto"/>
              <w:jc w:val="center"/>
              <w:rPr>
                <w:rFonts w:ascii="Times New Roman" w:hAnsi="Times New Roman"/>
              </w:rPr>
            </w:pPr>
          </w:p>
          <w:p w:rsidR="00DF5521" w:rsidRPr="009B6A29" w:rsidRDefault="00DF5521" w:rsidP="00C76D94">
            <w:pPr>
              <w:spacing w:after="0" w:line="240" w:lineRule="auto"/>
              <w:jc w:val="center"/>
              <w:rPr>
                <w:rFonts w:ascii="Times New Roman" w:hAnsi="Times New Roman"/>
              </w:rPr>
            </w:pPr>
            <w:r w:rsidRPr="009B6A29">
              <w:rPr>
                <w:rFonts w:ascii="Times New Roman" w:hAnsi="Times New Roman"/>
              </w:rPr>
              <w:t xml:space="preserve">(п.3.5.4 настоящего административного регламента) </w:t>
            </w:r>
          </w:p>
        </w:tc>
      </w:tr>
    </w:tbl>
    <w:p w:rsidR="00DF5521" w:rsidRPr="009B6A29" w:rsidRDefault="00E12393" w:rsidP="00DF5521">
      <w:pPr>
        <w:tabs>
          <w:tab w:val="left" w:pos="708"/>
        </w:tabs>
        <w:spacing w:after="0" w:line="240" w:lineRule="auto"/>
        <w:jc w:val="center"/>
        <w:rPr>
          <w:rFonts w:ascii="Times New Roman" w:hAnsi="Times New Roman"/>
          <w:sz w:val="26"/>
          <w:szCs w:val="26"/>
        </w:rPr>
      </w:pPr>
      <w:r>
        <w:rPr>
          <w:rFonts w:ascii="Times New Roman" w:hAnsi="Times New Roman"/>
          <w:noProof/>
          <w:sz w:val="26"/>
          <w:szCs w:val="26"/>
        </w:rPr>
        <w:pict>
          <v:shape id="_x0000_s1028" type="#_x0000_t32" style="position:absolute;left:0;text-align:left;margin-left:228.6pt;margin-top:-.3pt;width:.65pt;height:30.05pt;z-index:251662336;mso-position-horizontal-relative:text;mso-position-vertical-relative:text" o:connectortype="straight">
            <v:stroke endarrow="block"/>
          </v:shape>
        </w:pict>
      </w:r>
    </w:p>
    <w:p w:rsidR="00DF5521" w:rsidRPr="009B6A29" w:rsidRDefault="00DF5521" w:rsidP="00DF5521">
      <w:pPr>
        <w:tabs>
          <w:tab w:val="left" w:pos="708"/>
        </w:tabs>
        <w:spacing w:after="0" w:line="240" w:lineRule="auto"/>
        <w:jc w:val="center"/>
        <w:rPr>
          <w:rFonts w:ascii="Times New Roman" w:hAnsi="Times New Roman"/>
          <w:sz w:val="26"/>
          <w:szCs w:val="26"/>
        </w:rPr>
      </w:pPr>
    </w:p>
    <w:tbl>
      <w:tblPr>
        <w:tblW w:w="0" w:type="auto"/>
        <w:jc w:val="center"/>
        <w:tblInd w:w="108" w:type="dxa"/>
        <w:tblCellMar>
          <w:left w:w="10" w:type="dxa"/>
          <w:right w:w="10" w:type="dxa"/>
        </w:tblCellMar>
        <w:tblLook w:val="04A0"/>
      </w:tblPr>
      <w:tblGrid>
        <w:gridCol w:w="6072"/>
      </w:tblGrid>
      <w:tr w:rsidR="00DF5521" w:rsidRPr="009B6A29" w:rsidTr="00C76D94">
        <w:trPr>
          <w:trHeight w:val="1007"/>
          <w:jc w:val="center"/>
        </w:trPr>
        <w:tc>
          <w:tcPr>
            <w:tcW w:w="607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spacing w:after="0" w:line="240" w:lineRule="auto"/>
              <w:jc w:val="both"/>
              <w:rPr>
                <w:rFonts w:ascii="Times New Roman" w:hAnsi="Times New Roman"/>
              </w:rPr>
            </w:pPr>
            <w:r w:rsidRPr="009B6A29">
              <w:rPr>
                <w:rFonts w:ascii="Times New Roman" w:hAnsi="Times New Roman"/>
              </w:rPr>
              <w:t>Рассмотрение заявления, принятие решения об утверждении документации по планировке территории или о внесении изменений в документацию по планировке территорий либо о мотивированном отказе в предоставлении услуги – 74 рабочих дня со дня регистрации заявления и прилагаемых документов.</w:t>
            </w:r>
          </w:p>
          <w:p w:rsidR="00DF5521" w:rsidRPr="009B6A29" w:rsidRDefault="00DF5521" w:rsidP="00C76D94">
            <w:pPr>
              <w:spacing w:after="0" w:line="240" w:lineRule="auto"/>
              <w:jc w:val="center"/>
              <w:rPr>
                <w:rFonts w:ascii="Times New Roman" w:hAnsi="Times New Roman"/>
              </w:rPr>
            </w:pPr>
          </w:p>
          <w:p w:rsidR="00DF5521" w:rsidRPr="009B6A29" w:rsidRDefault="00DF5521" w:rsidP="00C76D94">
            <w:pPr>
              <w:spacing w:after="0" w:line="240" w:lineRule="auto"/>
              <w:rPr>
                <w:rFonts w:ascii="Times New Roman" w:hAnsi="Times New Roman"/>
              </w:rPr>
            </w:pPr>
            <w:r w:rsidRPr="009B6A29">
              <w:rPr>
                <w:rFonts w:ascii="Times New Roman" w:hAnsi="Times New Roman"/>
              </w:rPr>
              <w:t>(19 рабочих дней - в случае, указанном в подпункте 2 пункта 2.4.1 настоящего административного регламента)</w:t>
            </w:r>
          </w:p>
          <w:p w:rsidR="00DF5521" w:rsidRPr="009B6A29" w:rsidRDefault="00DF5521" w:rsidP="00C76D94">
            <w:pPr>
              <w:suppressAutoHyphens/>
              <w:spacing w:after="0" w:line="240" w:lineRule="auto"/>
              <w:rPr>
                <w:rFonts w:ascii="Times New Roman" w:hAnsi="Times New Roman"/>
              </w:rPr>
            </w:pPr>
          </w:p>
          <w:p w:rsidR="00DF5521" w:rsidRPr="009B6A29" w:rsidRDefault="00DF5521" w:rsidP="00C76D94">
            <w:pPr>
              <w:spacing w:after="0" w:line="240" w:lineRule="auto"/>
              <w:jc w:val="center"/>
              <w:rPr>
                <w:rFonts w:ascii="Times New Roman" w:hAnsi="Times New Roman"/>
              </w:rPr>
            </w:pPr>
            <w:r w:rsidRPr="009B6A29">
              <w:rPr>
                <w:rFonts w:ascii="Times New Roman" w:hAnsi="Times New Roman"/>
              </w:rPr>
              <w:t xml:space="preserve">(п.3.6.10, 3.6.11 настоящего административного регламента) </w:t>
            </w:r>
          </w:p>
        </w:tc>
      </w:tr>
    </w:tbl>
    <w:p w:rsidR="00DF5521" w:rsidRPr="009B6A29" w:rsidRDefault="00E12393" w:rsidP="00DF5521">
      <w:pPr>
        <w:tabs>
          <w:tab w:val="left" w:pos="708"/>
        </w:tabs>
        <w:spacing w:after="0" w:line="240" w:lineRule="auto"/>
        <w:jc w:val="center"/>
        <w:rPr>
          <w:rFonts w:ascii="Times New Roman" w:hAnsi="Times New Roman"/>
          <w:sz w:val="26"/>
          <w:szCs w:val="26"/>
        </w:rPr>
      </w:pPr>
      <w:r>
        <w:rPr>
          <w:rFonts w:ascii="Times New Roman" w:hAnsi="Times New Roman"/>
          <w:noProof/>
          <w:sz w:val="26"/>
          <w:szCs w:val="26"/>
        </w:rPr>
        <w:pict>
          <v:shape id="_x0000_s1029" type="#_x0000_t32" style="position:absolute;left:0;text-align:left;margin-left:229.25pt;margin-top:.3pt;width:0;height:30.7pt;z-index:251663360;mso-position-horizontal-relative:text;mso-position-vertical-relative:text" o:connectortype="straight">
            <v:stroke endarrow="block"/>
          </v:shape>
        </w:pict>
      </w:r>
    </w:p>
    <w:p w:rsidR="00DF5521" w:rsidRPr="009B6A29" w:rsidRDefault="00DF5521" w:rsidP="00DF5521">
      <w:pPr>
        <w:tabs>
          <w:tab w:val="left" w:pos="708"/>
        </w:tabs>
        <w:spacing w:after="0" w:line="240" w:lineRule="auto"/>
        <w:jc w:val="center"/>
        <w:rPr>
          <w:rFonts w:ascii="Times New Roman" w:hAnsi="Times New Roman"/>
          <w:sz w:val="26"/>
          <w:szCs w:val="26"/>
        </w:rPr>
      </w:pPr>
    </w:p>
    <w:tbl>
      <w:tblPr>
        <w:tblW w:w="0" w:type="auto"/>
        <w:jc w:val="center"/>
        <w:tblInd w:w="108" w:type="dxa"/>
        <w:tblCellMar>
          <w:left w:w="10" w:type="dxa"/>
          <w:right w:w="10" w:type="dxa"/>
        </w:tblCellMar>
        <w:tblLook w:val="04A0"/>
      </w:tblPr>
      <w:tblGrid>
        <w:gridCol w:w="6106"/>
      </w:tblGrid>
      <w:tr w:rsidR="00DF5521" w:rsidRPr="009B6A29" w:rsidTr="00C76D94">
        <w:trPr>
          <w:trHeight w:val="373"/>
          <w:jc w:val="center"/>
        </w:trPr>
        <w:tc>
          <w:tcPr>
            <w:tcW w:w="61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5521" w:rsidRPr="009B6A29" w:rsidRDefault="00DF5521" w:rsidP="00C76D94">
            <w:pPr>
              <w:spacing w:after="0" w:line="240" w:lineRule="auto"/>
              <w:jc w:val="center"/>
              <w:rPr>
                <w:rFonts w:ascii="Times New Roman" w:hAnsi="Times New Roman"/>
              </w:rPr>
            </w:pPr>
            <w:r w:rsidRPr="009B6A29">
              <w:rPr>
                <w:rFonts w:ascii="Times New Roman" w:hAnsi="Times New Roman"/>
              </w:rPr>
              <w:t>Направление (вручение) решения об утверждении документации по планировке территории</w:t>
            </w:r>
            <w:r w:rsidRPr="009B6A29">
              <w:rPr>
                <w:rFonts w:ascii="Times New Roman" w:hAnsi="Times New Roman"/>
                <w:spacing w:val="-4"/>
              </w:rPr>
              <w:t> </w:t>
            </w:r>
            <w:r w:rsidRPr="009B6A29">
              <w:rPr>
                <w:rFonts w:ascii="Times New Roman" w:hAnsi="Times New Roman"/>
              </w:rPr>
              <w:t>или о внесении изменений в документацию по планировке территории либо о мотивированном отказе в предоставлении услуги -1 рабочий день</w:t>
            </w:r>
          </w:p>
          <w:p w:rsidR="00DF5521" w:rsidRPr="009B6A29" w:rsidRDefault="00DF5521" w:rsidP="00C76D94">
            <w:pPr>
              <w:spacing w:after="0" w:line="240" w:lineRule="auto"/>
              <w:jc w:val="center"/>
              <w:rPr>
                <w:rFonts w:ascii="Times New Roman" w:hAnsi="Times New Roman"/>
              </w:rPr>
            </w:pPr>
          </w:p>
          <w:p w:rsidR="00DF5521" w:rsidRPr="009B6A29" w:rsidRDefault="00DF5521" w:rsidP="00C76D94">
            <w:pPr>
              <w:spacing w:after="0" w:line="240" w:lineRule="auto"/>
              <w:jc w:val="center"/>
              <w:rPr>
                <w:rFonts w:ascii="Times New Roman" w:hAnsi="Times New Roman"/>
              </w:rPr>
            </w:pPr>
            <w:r w:rsidRPr="009B6A29">
              <w:rPr>
                <w:rFonts w:ascii="Times New Roman" w:hAnsi="Times New Roman"/>
              </w:rPr>
              <w:t>(п.3.7.4 настоящего административного регламента)</w:t>
            </w:r>
          </w:p>
        </w:tc>
      </w:tr>
    </w:tbl>
    <w:p w:rsidR="00DF5521" w:rsidRPr="009B6A29" w:rsidRDefault="00DF5521" w:rsidP="00DF5521">
      <w:pPr>
        <w:shd w:val="clear" w:color="auto" w:fill="FFFFFF"/>
        <w:spacing w:after="0" w:line="240" w:lineRule="auto"/>
        <w:jc w:val="center"/>
        <w:rPr>
          <w:rFonts w:ascii="Times New Roman" w:hAnsi="Times New Roman"/>
          <w:sz w:val="28"/>
          <w:szCs w:val="28"/>
        </w:rPr>
      </w:pPr>
    </w:p>
    <w:p w:rsidR="00DF5521" w:rsidRPr="009B6A29" w:rsidRDefault="00DF5521" w:rsidP="00DF5521">
      <w:pPr>
        <w:shd w:val="clear" w:color="auto" w:fill="FFFFFF"/>
        <w:spacing w:after="0" w:line="240" w:lineRule="auto"/>
        <w:jc w:val="center"/>
        <w:rPr>
          <w:rFonts w:ascii="Times New Roman" w:hAnsi="Times New Roman"/>
          <w:sz w:val="28"/>
          <w:szCs w:val="28"/>
        </w:rPr>
      </w:pPr>
    </w:p>
    <w:p w:rsidR="00DF5521" w:rsidRPr="009B6A29" w:rsidRDefault="00DF5521" w:rsidP="00DF5521">
      <w:pPr>
        <w:shd w:val="clear" w:color="auto" w:fill="FFFFFF"/>
        <w:spacing w:after="0" w:line="240" w:lineRule="auto"/>
        <w:jc w:val="center"/>
        <w:rPr>
          <w:rFonts w:ascii="Times New Roman" w:hAnsi="Times New Roman"/>
          <w:sz w:val="28"/>
          <w:szCs w:val="28"/>
        </w:rPr>
      </w:pPr>
    </w:p>
    <w:p w:rsidR="00DF5521" w:rsidRPr="009B6A29" w:rsidRDefault="00DF5521" w:rsidP="00DF5521">
      <w:pPr>
        <w:spacing w:after="0" w:line="240" w:lineRule="auto"/>
      </w:pPr>
    </w:p>
    <w:p w:rsidR="0032080D" w:rsidRDefault="0032080D"/>
    <w:p w:rsidR="00611E23" w:rsidRDefault="00611E23"/>
    <w:p w:rsidR="00611E23" w:rsidRDefault="00611E23"/>
    <w:sectPr w:rsidR="00611E23" w:rsidSect="00C76D94">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71C1E" w:rsidRDefault="00971C1E" w:rsidP="000A37AA">
      <w:pPr>
        <w:spacing w:after="0" w:line="240" w:lineRule="auto"/>
      </w:pPr>
      <w:r>
        <w:separator/>
      </w:r>
    </w:p>
  </w:endnote>
  <w:endnote w:type="continuationSeparator" w:id="0">
    <w:p w:rsidR="00971C1E" w:rsidRDefault="00971C1E" w:rsidP="000A37A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imes New Roman CYR">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1CEB" w:rsidRDefault="00E12393">
    <w:pPr>
      <w:pStyle w:val="af2"/>
      <w:jc w:val="right"/>
    </w:pPr>
    <w:fldSimple w:instr=" PAGE   \* MERGEFORMAT ">
      <w:r w:rsidR="004F7292">
        <w:rPr>
          <w:noProof/>
        </w:rPr>
        <w:t>40</w:t>
      </w:r>
    </w:fldSimple>
  </w:p>
  <w:p w:rsidR="00061CEB" w:rsidRDefault="00061CEB">
    <w:pPr>
      <w:pStyle w:val="af2"/>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71C1E" w:rsidRDefault="00971C1E" w:rsidP="000A37AA">
      <w:pPr>
        <w:spacing w:after="0" w:line="240" w:lineRule="auto"/>
      </w:pPr>
      <w:r>
        <w:separator/>
      </w:r>
    </w:p>
  </w:footnote>
  <w:footnote w:type="continuationSeparator" w:id="0">
    <w:p w:rsidR="00971C1E" w:rsidRDefault="00971C1E" w:rsidP="000A37A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561211"/>
    <w:multiLevelType w:val="multilevel"/>
    <w:tmpl w:val="8892B01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45B02DCF"/>
    <w:multiLevelType w:val="multilevel"/>
    <w:tmpl w:val="22E2C31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5EC874AE"/>
    <w:multiLevelType w:val="multilevel"/>
    <w:tmpl w:val="292E1518"/>
    <w:lvl w:ilvl="0">
      <w:start w:val="1"/>
      <w:numFmt w:val="decimal"/>
      <w:lvlText w:val="2.4.%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647C46B8"/>
    <w:multiLevelType w:val="hybridMultilevel"/>
    <w:tmpl w:val="352ADD68"/>
    <w:lvl w:ilvl="0" w:tplc="7CAC5C02">
      <w:start w:val="2"/>
      <w:numFmt w:val="bullet"/>
      <w:lvlText w:val="-"/>
      <w:lvlJc w:val="left"/>
      <w:pPr>
        <w:ind w:left="435" w:hanging="360"/>
      </w:pPr>
      <w:rPr>
        <w:rFonts w:ascii="Times New Roman" w:eastAsia="Times New Roman"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4">
    <w:nsid w:val="7F192B31"/>
    <w:multiLevelType w:val="multilevel"/>
    <w:tmpl w:val="86D2A32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0"/>
  </w:num>
  <w:num w:numId="3">
    <w:abstractNumId w:val="2"/>
  </w:num>
  <w:num w:numId="4">
    <w:abstractNumId w:val="1"/>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footnotePr>
    <w:footnote w:id="-1"/>
    <w:footnote w:id="0"/>
  </w:footnotePr>
  <w:endnotePr>
    <w:endnote w:id="-1"/>
    <w:endnote w:id="0"/>
  </w:endnotePr>
  <w:compat/>
  <w:rsids>
    <w:rsidRoot w:val="00DF5521"/>
    <w:rsid w:val="00061CEB"/>
    <w:rsid w:val="000A37AA"/>
    <w:rsid w:val="0032080D"/>
    <w:rsid w:val="004B4553"/>
    <w:rsid w:val="004F7292"/>
    <w:rsid w:val="00611E23"/>
    <w:rsid w:val="006A4C3F"/>
    <w:rsid w:val="00971C1E"/>
    <w:rsid w:val="009B6A29"/>
    <w:rsid w:val="00AF638E"/>
    <w:rsid w:val="00B758E3"/>
    <w:rsid w:val="00C73072"/>
    <w:rsid w:val="00C76D94"/>
    <w:rsid w:val="00DF5521"/>
    <w:rsid w:val="00E12393"/>
    <w:rsid w:val="00FD360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5" type="connector" idref="#_x0000_s1026"/>
        <o:r id="V:Rule6" type="connector" idref="#_x0000_s1029"/>
        <o:r id="V:Rule7" type="connector" idref="#_x0000_s1027"/>
        <o:r id="V:Rule8" type="connector" idref="#_x0000_s102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5521"/>
    <w:rPr>
      <w:rFonts w:ascii="Calibri" w:eastAsia="Times New Roman" w:hAnsi="Calibri" w:cs="Times New Roman"/>
      <w:lang w:eastAsia="ru-RU"/>
    </w:rPr>
  </w:style>
  <w:style w:type="paragraph" w:styleId="3">
    <w:name w:val="heading 3"/>
    <w:basedOn w:val="a"/>
    <w:next w:val="a"/>
    <w:link w:val="30"/>
    <w:uiPriority w:val="9"/>
    <w:semiHidden/>
    <w:unhideWhenUsed/>
    <w:qFormat/>
    <w:rsid w:val="00DF5521"/>
    <w:pPr>
      <w:keepNext/>
      <w:spacing w:before="240" w:after="60"/>
      <w:outlineLvl w:val="2"/>
    </w:pPr>
    <w:rPr>
      <w:rFonts w:ascii="Cambria" w:hAnsi="Cambria"/>
      <w:b/>
      <w:bCs/>
      <w:sz w:val="26"/>
      <w:szCs w:val="26"/>
    </w:rPr>
  </w:style>
  <w:style w:type="paragraph" w:styleId="4">
    <w:name w:val="heading 4"/>
    <w:basedOn w:val="a"/>
    <w:next w:val="a"/>
    <w:link w:val="41"/>
    <w:uiPriority w:val="99"/>
    <w:qFormat/>
    <w:rsid w:val="00DF5521"/>
    <w:pPr>
      <w:keepNext/>
      <w:tabs>
        <w:tab w:val="num" w:pos="0"/>
      </w:tabs>
      <w:spacing w:before="120" w:after="0" w:line="240" w:lineRule="auto"/>
      <w:jc w:val="center"/>
      <w:outlineLvl w:val="3"/>
    </w:pPr>
    <w:rPr>
      <w:rFonts w:ascii="Times New Roman" w:hAnsi="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semiHidden/>
    <w:rsid w:val="00DF5521"/>
    <w:rPr>
      <w:rFonts w:ascii="Cambria" w:eastAsia="Times New Roman" w:hAnsi="Cambria" w:cs="Times New Roman"/>
      <w:b/>
      <w:bCs/>
      <w:sz w:val="26"/>
      <w:szCs w:val="26"/>
      <w:lang w:eastAsia="ru-RU"/>
    </w:rPr>
  </w:style>
  <w:style w:type="character" w:customStyle="1" w:styleId="41">
    <w:name w:val="Заголовок 4 Знак1"/>
    <w:link w:val="4"/>
    <w:uiPriority w:val="99"/>
    <w:rsid w:val="00DF5521"/>
    <w:rPr>
      <w:rFonts w:ascii="Times New Roman" w:eastAsia="Times New Roman" w:hAnsi="Times New Roman" w:cs="Times New Roman"/>
      <w:sz w:val="28"/>
      <w:szCs w:val="28"/>
    </w:rPr>
  </w:style>
  <w:style w:type="character" w:customStyle="1" w:styleId="40">
    <w:name w:val="Заголовок 4 Знак"/>
    <w:basedOn w:val="a0"/>
    <w:link w:val="4"/>
    <w:uiPriority w:val="9"/>
    <w:semiHidden/>
    <w:rsid w:val="00DF5521"/>
    <w:rPr>
      <w:rFonts w:asciiTheme="majorHAnsi" w:eastAsiaTheme="majorEastAsia" w:hAnsiTheme="majorHAnsi" w:cstheme="majorBidi"/>
      <w:b/>
      <w:bCs/>
      <w:i/>
      <w:iCs/>
      <w:color w:val="4F81BD" w:themeColor="accent1"/>
      <w:lang w:eastAsia="ru-RU"/>
    </w:rPr>
  </w:style>
  <w:style w:type="character" w:customStyle="1" w:styleId="a3">
    <w:name w:val="Текст концевой сноски Знак"/>
    <w:link w:val="a4"/>
    <w:uiPriority w:val="99"/>
    <w:semiHidden/>
    <w:rsid w:val="00DF5521"/>
    <w:rPr>
      <w:rFonts w:eastAsia="Times New Roman"/>
      <w:sz w:val="20"/>
      <w:szCs w:val="20"/>
      <w:lang w:eastAsia="ru-RU"/>
    </w:rPr>
  </w:style>
  <w:style w:type="paragraph" w:styleId="a4">
    <w:name w:val="endnote text"/>
    <w:basedOn w:val="a"/>
    <w:link w:val="a3"/>
    <w:uiPriority w:val="99"/>
    <w:semiHidden/>
    <w:unhideWhenUsed/>
    <w:rsid w:val="00DF5521"/>
    <w:pPr>
      <w:spacing w:after="0" w:line="240" w:lineRule="auto"/>
    </w:pPr>
    <w:rPr>
      <w:rFonts w:asciiTheme="minorHAnsi" w:hAnsiTheme="minorHAnsi" w:cstheme="minorBidi"/>
      <w:sz w:val="20"/>
      <w:szCs w:val="20"/>
    </w:rPr>
  </w:style>
  <w:style w:type="character" w:customStyle="1" w:styleId="1">
    <w:name w:val="Текст концевой сноски Знак1"/>
    <w:basedOn w:val="a0"/>
    <w:link w:val="a4"/>
    <w:uiPriority w:val="99"/>
    <w:semiHidden/>
    <w:rsid w:val="00DF5521"/>
    <w:rPr>
      <w:rFonts w:ascii="Calibri" w:eastAsia="Times New Roman" w:hAnsi="Calibri" w:cs="Times New Roman"/>
      <w:sz w:val="20"/>
      <w:szCs w:val="20"/>
      <w:lang w:eastAsia="ru-RU"/>
    </w:rPr>
  </w:style>
  <w:style w:type="character" w:customStyle="1" w:styleId="a5">
    <w:name w:val="Текст сноски Знак"/>
    <w:link w:val="a6"/>
    <w:semiHidden/>
    <w:rsid w:val="00DF5521"/>
    <w:rPr>
      <w:rFonts w:eastAsia="Times New Roman"/>
      <w:sz w:val="20"/>
      <w:szCs w:val="20"/>
      <w:lang w:eastAsia="ru-RU"/>
    </w:rPr>
  </w:style>
  <w:style w:type="paragraph" w:styleId="a6">
    <w:name w:val="footnote text"/>
    <w:basedOn w:val="a"/>
    <w:link w:val="a5"/>
    <w:semiHidden/>
    <w:unhideWhenUsed/>
    <w:rsid w:val="00DF5521"/>
    <w:pPr>
      <w:spacing w:after="0" w:line="240" w:lineRule="auto"/>
    </w:pPr>
    <w:rPr>
      <w:rFonts w:asciiTheme="minorHAnsi" w:hAnsiTheme="minorHAnsi" w:cstheme="minorBidi"/>
      <w:sz w:val="20"/>
      <w:szCs w:val="20"/>
    </w:rPr>
  </w:style>
  <w:style w:type="character" w:customStyle="1" w:styleId="10">
    <w:name w:val="Текст сноски Знак1"/>
    <w:basedOn w:val="a0"/>
    <w:link w:val="a6"/>
    <w:uiPriority w:val="99"/>
    <w:semiHidden/>
    <w:rsid w:val="00DF5521"/>
    <w:rPr>
      <w:rFonts w:ascii="Calibri" w:eastAsia="Times New Roman" w:hAnsi="Calibri" w:cs="Times New Roman"/>
      <w:sz w:val="20"/>
      <w:szCs w:val="20"/>
      <w:lang w:eastAsia="ru-RU"/>
    </w:rPr>
  </w:style>
  <w:style w:type="character" w:customStyle="1" w:styleId="a7">
    <w:name w:val="Основной текст Знак"/>
    <w:link w:val="a8"/>
    <w:uiPriority w:val="99"/>
    <w:semiHidden/>
    <w:rsid w:val="00DF5521"/>
    <w:rPr>
      <w:rFonts w:ascii="Times New Roman" w:eastAsia="Times New Roman" w:hAnsi="Times New Roman" w:cs="Times New Roman"/>
      <w:sz w:val="24"/>
      <w:szCs w:val="24"/>
      <w:lang w:eastAsia="ru-RU"/>
    </w:rPr>
  </w:style>
  <w:style w:type="paragraph" w:styleId="a8">
    <w:name w:val="Body Text"/>
    <w:basedOn w:val="a"/>
    <w:link w:val="a7"/>
    <w:uiPriority w:val="99"/>
    <w:semiHidden/>
    <w:rsid w:val="00DF5521"/>
    <w:pPr>
      <w:spacing w:after="120" w:line="240" w:lineRule="auto"/>
    </w:pPr>
    <w:rPr>
      <w:rFonts w:ascii="Times New Roman" w:hAnsi="Times New Roman"/>
      <w:sz w:val="24"/>
      <w:szCs w:val="24"/>
    </w:rPr>
  </w:style>
  <w:style w:type="character" w:customStyle="1" w:styleId="11">
    <w:name w:val="Основной текст Знак1"/>
    <w:basedOn w:val="a0"/>
    <w:link w:val="a8"/>
    <w:uiPriority w:val="99"/>
    <w:semiHidden/>
    <w:rsid w:val="00DF5521"/>
    <w:rPr>
      <w:rFonts w:ascii="Calibri" w:eastAsia="Times New Roman" w:hAnsi="Calibri" w:cs="Times New Roman"/>
      <w:lang w:eastAsia="ru-RU"/>
    </w:rPr>
  </w:style>
  <w:style w:type="paragraph" w:styleId="a9">
    <w:name w:val="List Paragraph"/>
    <w:basedOn w:val="a"/>
    <w:uiPriority w:val="34"/>
    <w:qFormat/>
    <w:rsid w:val="00DF5521"/>
    <w:pPr>
      <w:spacing w:after="160" w:line="259" w:lineRule="auto"/>
      <w:ind w:left="720"/>
      <w:contextualSpacing/>
    </w:pPr>
    <w:rPr>
      <w:rFonts w:eastAsia="Calibri"/>
      <w:lang w:eastAsia="en-US"/>
    </w:rPr>
  </w:style>
  <w:style w:type="paragraph" w:customStyle="1" w:styleId="ConsPlusNormal">
    <w:name w:val="ConsPlusNormal"/>
    <w:link w:val="ConsPlusNormal0"/>
    <w:rsid w:val="00DF5521"/>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DF5521"/>
    <w:rPr>
      <w:rFonts w:ascii="Times New Roman" w:eastAsia="Times New Roman" w:hAnsi="Times New Roman" w:cs="Times New Roman"/>
      <w:sz w:val="24"/>
      <w:szCs w:val="24"/>
      <w:lang w:eastAsia="ru-RU"/>
    </w:rPr>
  </w:style>
  <w:style w:type="paragraph" w:customStyle="1" w:styleId="Default">
    <w:name w:val="Default"/>
    <w:rsid w:val="00DF5521"/>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aa">
    <w:name w:val="Hyperlink"/>
    <w:uiPriority w:val="99"/>
    <w:unhideWhenUsed/>
    <w:rsid w:val="00DF5521"/>
    <w:rPr>
      <w:color w:val="0000FF"/>
      <w:u w:val="single"/>
    </w:rPr>
  </w:style>
  <w:style w:type="paragraph" w:styleId="ab">
    <w:name w:val="Balloon Text"/>
    <w:basedOn w:val="a"/>
    <w:link w:val="ac"/>
    <w:uiPriority w:val="99"/>
    <w:semiHidden/>
    <w:unhideWhenUsed/>
    <w:rsid w:val="00DF5521"/>
    <w:pPr>
      <w:spacing w:after="0" w:line="240" w:lineRule="auto"/>
    </w:pPr>
    <w:rPr>
      <w:rFonts w:ascii="Tahoma" w:hAnsi="Tahoma"/>
      <w:sz w:val="16"/>
      <w:szCs w:val="16"/>
    </w:rPr>
  </w:style>
  <w:style w:type="character" w:customStyle="1" w:styleId="ac">
    <w:name w:val="Текст выноски Знак"/>
    <w:basedOn w:val="a0"/>
    <w:link w:val="ab"/>
    <w:uiPriority w:val="99"/>
    <w:semiHidden/>
    <w:rsid w:val="00DF5521"/>
    <w:rPr>
      <w:rFonts w:ascii="Tahoma" w:eastAsia="Times New Roman" w:hAnsi="Tahoma" w:cs="Times New Roman"/>
      <w:sz w:val="16"/>
      <w:szCs w:val="16"/>
    </w:rPr>
  </w:style>
  <w:style w:type="character" w:customStyle="1" w:styleId="2">
    <w:name w:val="Основной текст (2)_"/>
    <w:link w:val="20"/>
    <w:rsid w:val="00DF5521"/>
    <w:rPr>
      <w:rFonts w:ascii="Times New Roman" w:eastAsia="Times New Roman" w:hAnsi="Times New Roman"/>
      <w:sz w:val="28"/>
      <w:szCs w:val="28"/>
      <w:shd w:val="clear" w:color="auto" w:fill="FFFFFF"/>
    </w:rPr>
  </w:style>
  <w:style w:type="paragraph" w:customStyle="1" w:styleId="20">
    <w:name w:val="Основной текст (2)"/>
    <w:basedOn w:val="a"/>
    <w:link w:val="2"/>
    <w:rsid w:val="00DF5521"/>
    <w:pPr>
      <w:widowControl w:val="0"/>
      <w:shd w:val="clear" w:color="auto" w:fill="FFFFFF"/>
      <w:spacing w:before="720" w:after="0" w:line="320" w:lineRule="exact"/>
      <w:ind w:hanging="1740"/>
      <w:jc w:val="both"/>
    </w:pPr>
    <w:rPr>
      <w:rFonts w:ascii="Times New Roman" w:hAnsi="Times New Roman" w:cstheme="minorBidi"/>
      <w:sz w:val="28"/>
      <w:szCs w:val="28"/>
      <w:lang w:eastAsia="en-US"/>
    </w:rPr>
  </w:style>
  <w:style w:type="character" w:customStyle="1" w:styleId="ad">
    <w:name w:val="Обычный (веб) Знак"/>
    <w:link w:val="ae"/>
    <w:locked/>
    <w:rsid w:val="00DF5521"/>
    <w:rPr>
      <w:color w:val="000000"/>
      <w:sz w:val="24"/>
    </w:rPr>
  </w:style>
  <w:style w:type="paragraph" w:styleId="ae">
    <w:name w:val="Normal (Web)"/>
    <w:basedOn w:val="a"/>
    <w:link w:val="ad"/>
    <w:rsid w:val="00DF5521"/>
    <w:pPr>
      <w:spacing w:before="71" w:after="71" w:line="240" w:lineRule="auto"/>
      <w:ind w:firstLine="240"/>
    </w:pPr>
    <w:rPr>
      <w:rFonts w:asciiTheme="minorHAnsi" w:eastAsiaTheme="minorHAnsi" w:hAnsiTheme="minorHAnsi" w:cstheme="minorBidi"/>
      <w:color w:val="000000"/>
      <w:sz w:val="24"/>
      <w:lang w:eastAsia="en-US"/>
    </w:rPr>
  </w:style>
  <w:style w:type="paragraph" w:customStyle="1" w:styleId="Normal">
    <w:name w:val="Normal Знак Знак Знак"/>
    <w:rsid w:val="00DF5521"/>
    <w:pPr>
      <w:snapToGrid w:val="0"/>
      <w:spacing w:after="0" w:line="240" w:lineRule="auto"/>
    </w:pPr>
    <w:rPr>
      <w:rFonts w:ascii="Times New Roman" w:eastAsia="Calibri" w:hAnsi="Times New Roman" w:cs="Times New Roman"/>
      <w:sz w:val="24"/>
      <w:szCs w:val="24"/>
      <w:lang w:eastAsia="ru-RU"/>
    </w:rPr>
  </w:style>
  <w:style w:type="paragraph" w:styleId="af">
    <w:name w:val="No Spacing"/>
    <w:uiPriority w:val="1"/>
    <w:qFormat/>
    <w:rsid w:val="00DF5521"/>
    <w:pPr>
      <w:spacing w:after="0" w:line="240" w:lineRule="auto"/>
    </w:pPr>
    <w:rPr>
      <w:rFonts w:ascii="Calibri" w:eastAsia="Calibri" w:hAnsi="Calibri" w:cs="Times New Roman"/>
    </w:rPr>
  </w:style>
  <w:style w:type="paragraph" w:styleId="21">
    <w:name w:val="Body Text Indent 2"/>
    <w:basedOn w:val="a"/>
    <w:link w:val="22"/>
    <w:uiPriority w:val="99"/>
    <w:semiHidden/>
    <w:unhideWhenUsed/>
    <w:rsid w:val="00DF5521"/>
    <w:pPr>
      <w:spacing w:after="120" w:line="480" w:lineRule="auto"/>
      <w:ind w:left="283"/>
    </w:pPr>
  </w:style>
  <w:style w:type="character" w:customStyle="1" w:styleId="22">
    <w:name w:val="Основной текст с отступом 2 Знак"/>
    <w:basedOn w:val="a0"/>
    <w:link w:val="21"/>
    <w:uiPriority w:val="99"/>
    <w:semiHidden/>
    <w:rsid w:val="00DF5521"/>
    <w:rPr>
      <w:rFonts w:ascii="Calibri" w:eastAsia="Times New Roman" w:hAnsi="Calibri" w:cs="Times New Roman"/>
      <w:lang w:eastAsia="ru-RU"/>
    </w:rPr>
  </w:style>
  <w:style w:type="paragraph" w:styleId="HTML">
    <w:name w:val="HTML Preformatted"/>
    <w:basedOn w:val="a"/>
    <w:link w:val="HTML0"/>
    <w:rsid w:val="00DF55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rial Unicode MS" w:eastAsia="Arial Unicode MS" w:hAnsi="Arial Unicode MS" w:cs="Arial Unicode MS"/>
      <w:sz w:val="20"/>
      <w:szCs w:val="20"/>
    </w:rPr>
  </w:style>
  <w:style w:type="character" w:customStyle="1" w:styleId="HTML0">
    <w:name w:val="Стандартный HTML Знак"/>
    <w:basedOn w:val="a0"/>
    <w:link w:val="HTML"/>
    <w:rsid w:val="00DF5521"/>
    <w:rPr>
      <w:rFonts w:ascii="Arial Unicode MS" w:eastAsia="Arial Unicode MS" w:hAnsi="Arial Unicode MS" w:cs="Arial Unicode MS"/>
      <w:sz w:val="20"/>
      <w:szCs w:val="20"/>
      <w:lang w:eastAsia="ru-RU"/>
    </w:rPr>
  </w:style>
  <w:style w:type="paragraph" w:styleId="af0">
    <w:name w:val="header"/>
    <w:basedOn w:val="a"/>
    <w:link w:val="af1"/>
    <w:uiPriority w:val="99"/>
    <w:semiHidden/>
    <w:unhideWhenUsed/>
    <w:rsid w:val="00DF5521"/>
    <w:pPr>
      <w:tabs>
        <w:tab w:val="center" w:pos="4677"/>
        <w:tab w:val="right" w:pos="9355"/>
      </w:tabs>
    </w:pPr>
  </w:style>
  <w:style w:type="character" w:customStyle="1" w:styleId="af1">
    <w:name w:val="Верхний колонтитул Знак"/>
    <w:basedOn w:val="a0"/>
    <w:link w:val="af0"/>
    <w:uiPriority w:val="99"/>
    <w:semiHidden/>
    <w:rsid w:val="00DF5521"/>
    <w:rPr>
      <w:rFonts w:ascii="Calibri" w:eastAsia="Times New Roman" w:hAnsi="Calibri" w:cs="Times New Roman"/>
      <w:lang w:eastAsia="ru-RU"/>
    </w:rPr>
  </w:style>
  <w:style w:type="paragraph" w:styleId="af2">
    <w:name w:val="footer"/>
    <w:basedOn w:val="a"/>
    <w:link w:val="af3"/>
    <w:uiPriority w:val="99"/>
    <w:unhideWhenUsed/>
    <w:rsid w:val="00DF5521"/>
    <w:pPr>
      <w:tabs>
        <w:tab w:val="center" w:pos="4677"/>
        <w:tab w:val="right" w:pos="9355"/>
      </w:tabs>
    </w:pPr>
  </w:style>
  <w:style w:type="character" w:customStyle="1" w:styleId="af3">
    <w:name w:val="Нижний колонтитул Знак"/>
    <w:basedOn w:val="a0"/>
    <w:link w:val="af2"/>
    <w:uiPriority w:val="99"/>
    <w:rsid w:val="00DF5521"/>
    <w:rPr>
      <w:rFonts w:ascii="Calibri" w:eastAsia="Times New Roman" w:hAnsi="Calibri" w:cs="Times New Roman"/>
      <w:lang w:eastAsia="ru-RU"/>
    </w:rPr>
  </w:style>
  <w:style w:type="paragraph" w:customStyle="1" w:styleId="ConsPlusNonformat">
    <w:name w:val="ConsPlusNonformat"/>
    <w:uiPriority w:val="99"/>
    <w:rsid w:val="00AF638E"/>
    <w:pPr>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af4">
    <w:name w:val="Нормальный (таблица)"/>
    <w:basedOn w:val="a"/>
    <w:next w:val="a"/>
    <w:uiPriority w:val="99"/>
    <w:rsid w:val="00AF638E"/>
    <w:pPr>
      <w:widowControl w:val="0"/>
      <w:autoSpaceDE w:val="0"/>
      <w:autoSpaceDN w:val="0"/>
      <w:adjustRightInd w:val="0"/>
      <w:spacing w:after="0" w:line="240" w:lineRule="auto"/>
      <w:jc w:val="both"/>
    </w:pPr>
    <w:rPr>
      <w:rFonts w:ascii="Times New Roman CYR" w:eastAsiaTheme="minorEastAsia" w:hAnsi="Times New Roman CYR" w:cs="Times New Roman CYR"/>
      <w:sz w:val="24"/>
      <w:szCs w:val="24"/>
    </w:rPr>
  </w:style>
  <w:style w:type="paragraph" w:customStyle="1" w:styleId="af5">
    <w:name w:val="Прижатый влево"/>
    <w:basedOn w:val="a"/>
    <w:next w:val="a"/>
    <w:uiPriority w:val="99"/>
    <w:rsid w:val="00AF638E"/>
    <w:pPr>
      <w:widowControl w:val="0"/>
      <w:autoSpaceDE w:val="0"/>
      <w:autoSpaceDN w:val="0"/>
      <w:adjustRightInd w:val="0"/>
      <w:spacing w:after="0" w:line="240" w:lineRule="auto"/>
    </w:pPr>
    <w:rPr>
      <w:rFonts w:ascii="Times New Roman CYR" w:eastAsiaTheme="minorEastAsia" w:hAnsi="Times New Roman CYR" w:cs="Times New Roman CYR"/>
      <w:sz w:val="24"/>
      <w:szCs w:val="24"/>
    </w:rPr>
  </w:style>
  <w:style w:type="paragraph" w:customStyle="1" w:styleId="af6">
    <w:name w:val="Таблицы (моноширинный)"/>
    <w:basedOn w:val="a"/>
    <w:next w:val="a"/>
    <w:uiPriority w:val="99"/>
    <w:rsid w:val="00AF638E"/>
    <w:pPr>
      <w:widowControl w:val="0"/>
      <w:autoSpaceDE w:val="0"/>
      <w:autoSpaceDN w:val="0"/>
      <w:adjustRightInd w:val="0"/>
      <w:spacing w:after="0" w:line="240" w:lineRule="auto"/>
    </w:pPr>
    <w:rPr>
      <w:rFonts w:ascii="Courier New" w:eastAsiaTheme="minorEastAsia" w:hAnsi="Courier New" w:cs="Courier New"/>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kubena35.ru" TargetMode="External"/><Relationship Id="rId13" Type="http://schemas.openxmlformats.org/officeDocument/2006/relationships/hyperlink" Target="consultantplus://offline/ref=E8D0EC49DD63F99F1A82D0EE007559FD5A5BF33A35F343CFEF1E47915F24315B2562557726F44389DA6C2C110D5F13771692A16AE869E2616A5DI" TargetMode="External"/><Relationship Id="rId18" Type="http://schemas.openxmlformats.org/officeDocument/2006/relationships/hyperlink" Target="consultantplus://offline/ref=1490911A9FD82D8F0423BC785E4376E1B37AD8C9F7C283C774FF7461EA4C1549D7EAA3126483EE4E6E5F00A3B811A2CE962DE1EE1E9FZBBDJ"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s://docviewer.yandex.ru/r.xml?sk=6b02f0efdf066c476868e3757039d3f6&amp;url=consultantplus%3A%2F%2Foffline%2Fref%3DC146596442080A41741091834F84C32FDC630FFAC60C93FB7D53D82B9DT0q1J" TargetMode="External"/><Relationship Id="rId17" Type="http://schemas.openxmlformats.org/officeDocument/2006/relationships/hyperlink" Target="consultantplus://offline/ref=54D67DE796EB2154705F8AC37225DC2F2598132A4BAB3FF61C0DF1A165FEB06F37987FA7DB8B9015002AD513DF4F3A15926CFC564ADEADCC6DCFJ" TargetMode="External"/><Relationship Id="rId2" Type="http://schemas.openxmlformats.org/officeDocument/2006/relationships/styles" Target="styles.xml"/><Relationship Id="rId16" Type="http://schemas.openxmlformats.org/officeDocument/2006/relationships/hyperlink" Target="consultantplus://offline/ref=54D67DE796EB2154705F8AC37225DC2F2598132A4BAB3FF61C0DF1A165FEB06F37987FA7DB8B9015002AD513DF4F3A15926CFC564ADEADCC6DCFJ"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gosuslugi35.ru." TargetMode="External"/><Relationship Id="rId5" Type="http://schemas.openxmlformats.org/officeDocument/2006/relationships/footnotes" Target="footnotes.xml"/><Relationship Id="rId15" Type="http://schemas.openxmlformats.org/officeDocument/2006/relationships/hyperlink" Target="consultantplus://offline/ref=54D67DE796EB2154705F8AC37225DC2F2598132A4BAB3FF61C0DF1A165FEB06F37987FA7DB8B901C042AD513DF4F3A15926CFC564ADEADCC6DCFJ" TargetMode="External"/><Relationship Id="rId10" Type="http://schemas.openxmlformats.org/officeDocument/2006/relationships/hyperlink" Target="http://www.gosuslugi.ru"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35ust-kubinskij.gosuslugi.ru" TargetMode="External"/><Relationship Id="rId14" Type="http://schemas.openxmlformats.org/officeDocument/2006/relationships/hyperlink" Target="consultantplus://offline/ref=E8D0EC49DD63F99F1A82D0EE007559FD5A5BF33A35F343CFEF1E47915F24315B2562557726F44389DA6C2C110D5F13771692A16AE869E2616A5D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40</Pages>
  <Words>14793</Words>
  <Characters>84326</Characters>
  <Application>Microsoft Office Word</Application>
  <DocSecurity>0</DocSecurity>
  <Lines>702</Lines>
  <Paragraphs>197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98922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10</cp:revision>
  <cp:lastPrinted>2023-03-15T06:10:00Z</cp:lastPrinted>
  <dcterms:created xsi:type="dcterms:W3CDTF">2023-02-15T07:20:00Z</dcterms:created>
  <dcterms:modified xsi:type="dcterms:W3CDTF">2023-03-15T07:12:00Z</dcterms:modified>
</cp:coreProperties>
</file>